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13"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52"/>
        <w:gridCol w:w="68"/>
        <w:gridCol w:w="2539"/>
        <w:gridCol w:w="2615"/>
        <w:gridCol w:w="2539"/>
      </w:tblGrid>
      <w:tr w:rsidR="00F40B04" w:rsidRPr="000A3513" w14:paraId="665F1B86" w14:textId="77777777" w:rsidTr="00177E84">
        <w:trPr>
          <w:trHeight w:val="1266"/>
        </w:trPr>
        <w:tc>
          <w:tcPr>
            <w:tcW w:w="2552" w:type="dxa"/>
            <w:vAlign w:val="center"/>
          </w:tcPr>
          <w:p w14:paraId="665F1B84" w14:textId="77777777" w:rsidR="00F40B04" w:rsidRPr="00AF1D98" w:rsidRDefault="00F40B04" w:rsidP="00177E84">
            <w:pPr>
              <w:pStyle w:val="AralkYok"/>
              <w:jc w:val="center"/>
              <w:rPr>
                <w:b/>
                <w:szCs w:val="24"/>
              </w:rPr>
            </w:pPr>
            <w:r w:rsidRPr="00AF1D98">
              <w:rPr>
                <w:noProof/>
                <w:szCs w:val="24"/>
                <w:lang w:eastAsia="tr-TR"/>
              </w:rPr>
              <w:drawing>
                <wp:inline distT="0" distB="0" distL="0" distR="0" wp14:anchorId="665F1CEE" wp14:editId="2C400521">
                  <wp:extent cx="904875" cy="671666"/>
                  <wp:effectExtent l="0" t="0" r="0" b="0"/>
                  <wp:docPr id="3" name="Resim 3" descr="dsi_logo_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dsi_logo_so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06994" cy="673239"/>
                          </a:xfrm>
                          <a:prstGeom prst="rect">
                            <a:avLst/>
                          </a:prstGeom>
                          <a:noFill/>
                          <a:ln>
                            <a:noFill/>
                          </a:ln>
                        </pic:spPr>
                      </pic:pic>
                    </a:graphicData>
                  </a:graphic>
                </wp:inline>
              </w:drawing>
            </w:r>
          </w:p>
        </w:tc>
        <w:tc>
          <w:tcPr>
            <w:tcW w:w="7761" w:type="dxa"/>
            <w:gridSpan w:val="4"/>
            <w:vAlign w:val="center"/>
          </w:tcPr>
          <w:p w14:paraId="665F1B85" w14:textId="77777777" w:rsidR="00F40B04" w:rsidRPr="000A3513" w:rsidRDefault="00F40B04" w:rsidP="007D7782">
            <w:pPr>
              <w:pStyle w:val="AralkYok"/>
              <w:jc w:val="left"/>
              <w:rPr>
                <w:sz w:val="28"/>
                <w:szCs w:val="28"/>
              </w:rPr>
            </w:pPr>
            <w:r w:rsidRPr="000A3513">
              <w:rPr>
                <w:sz w:val="28"/>
                <w:szCs w:val="28"/>
              </w:rPr>
              <w:t>DSİ Laboratuvarları</w:t>
            </w:r>
          </w:p>
        </w:tc>
      </w:tr>
      <w:tr w:rsidR="00F40B04" w:rsidRPr="000A3513" w14:paraId="665F1B92" w14:textId="77777777" w:rsidTr="006377B7">
        <w:trPr>
          <w:trHeight w:val="11185"/>
        </w:trPr>
        <w:tc>
          <w:tcPr>
            <w:tcW w:w="10313" w:type="dxa"/>
            <w:gridSpan w:val="5"/>
          </w:tcPr>
          <w:p w14:paraId="665F1B87" w14:textId="77777777" w:rsidR="00F40B04" w:rsidRPr="000A3513" w:rsidRDefault="00F40B04" w:rsidP="007D7782">
            <w:pPr>
              <w:spacing w:after="240"/>
            </w:pPr>
          </w:p>
          <w:p w14:paraId="665F1B88" w14:textId="77777777" w:rsidR="00F40B04" w:rsidRPr="000A3513" w:rsidRDefault="00F40B04" w:rsidP="007D7782">
            <w:pPr>
              <w:spacing w:after="240"/>
            </w:pPr>
          </w:p>
          <w:p w14:paraId="665F1B89" w14:textId="4BD4187A" w:rsidR="00F40B04" w:rsidRDefault="00F40B04" w:rsidP="007D7782">
            <w:pPr>
              <w:spacing w:after="240"/>
            </w:pPr>
          </w:p>
          <w:p w14:paraId="22BBE33A" w14:textId="77777777" w:rsidR="00177E84" w:rsidRPr="000A3513" w:rsidRDefault="00177E84" w:rsidP="007D7782">
            <w:pPr>
              <w:spacing w:after="240"/>
            </w:pPr>
          </w:p>
          <w:p w14:paraId="665F1B8A" w14:textId="77777777" w:rsidR="00F40B04" w:rsidRPr="000A3513" w:rsidRDefault="00F40B04" w:rsidP="007D7782">
            <w:pPr>
              <w:spacing w:after="240"/>
            </w:pPr>
          </w:p>
          <w:p w14:paraId="665F1B8B" w14:textId="77777777" w:rsidR="00F40B04" w:rsidRPr="000A3513" w:rsidRDefault="00F40B04" w:rsidP="008008FF">
            <w:pPr>
              <w:ind w:left="1168"/>
              <w:rPr>
                <w:sz w:val="40"/>
                <w:szCs w:val="40"/>
              </w:rPr>
            </w:pPr>
            <w:r w:rsidRPr="000A3513">
              <w:rPr>
                <w:sz w:val="40"/>
                <w:szCs w:val="40"/>
              </w:rPr>
              <w:t>P8.3</w:t>
            </w:r>
          </w:p>
          <w:p w14:paraId="665F1B8C" w14:textId="77777777" w:rsidR="00F40B04" w:rsidRPr="000A3513" w:rsidRDefault="00F40B04" w:rsidP="008008FF">
            <w:pPr>
              <w:ind w:left="1168"/>
              <w:rPr>
                <w:sz w:val="40"/>
                <w:szCs w:val="40"/>
              </w:rPr>
            </w:pPr>
            <w:r w:rsidRPr="000A3513">
              <w:rPr>
                <w:sz w:val="40"/>
                <w:szCs w:val="40"/>
              </w:rPr>
              <w:t>Yönetim Sistemi Dokümanlarının Kontrolü Prosedürü</w:t>
            </w:r>
          </w:p>
          <w:p w14:paraId="665F1B8D" w14:textId="77777777" w:rsidR="00F40B04" w:rsidRPr="000A3513" w:rsidRDefault="00F40B04" w:rsidP="008008FF">
            <w:pPr>
              <w:ind w:left="1168"/>
              <w:rPr>
                <w:sz w:val="40"/>
                <w:szCs w:val="40"/>
              </w:rPr>
            </w:pPr>
          </w:p>
          <w:p w14:paraId="665F1B8E" w14:textId="77777777" w:rsidR="008008FF" w:rsidRPr="005A3A82" w:rsidRDefault="008008FF" w:rsidP="008008FF">
            <w:pPr>
              <w:ind w:left="1168"/>
              <w:rPr>
                <w:color w:val="000000" w:themeColor="text1"/>
                <w:sz w:val="40"/>
                <w:szCs w:val="40"/>
              </w:rPr>
            </w:pPr>
          </w:p>
          <w:p w14:paraId="665F1B8F" w14:textId="0F6D5E7C" w:rsidR="00F40B04" w:rsidRPr="009232E5" w:rsidRDefault="00F40B04" w:rsidP="005C443B">
            <w:pPr>
              <w:ind w:left="1168"/>
              <w:rPr>
                <w:color w:val="000000" w:themeColor="text1"/>
                <w:sz w:val="28"/>
                <w:szCs w:val="28"/>
              </w:rPr>
            </w:pPr>
            <w:r w:rsidRPr="005A3A82">
              <w:rPr>
                <w:color w:val="000000" w:themeColor="text1"/>
                <w:sz w:val="28"/>
                <w:szCs w:val="28"/>
              </w:rPr>
              <w:t xml:space="preserve">Revizyon </w:t>
            </w:r>
            <w:r w:rsidRPr="009232E5">
              <w:rPr>
                <w:color w:val="000000" w:themeColor="text1"/>
                <w:sz w:val="28"/>
                <w:szCs w:val="28"/>
              </w:rPr>
              <w:t>Tarihi</w:t>
            </w:r>
            <w:r w:rsidRPr="009232E5">
              <w:rPr>
                <w:color w:val="000000" w:themeColor="text1"/>
                <w:sz w:val="28"/>
                <w:szCs w:val="28"/>
              </w:rPr>
              <w:tab/>
              <w:t xml:space="preserve">: </w:t>
            </w:r>
            <w:r w:rsidR="00691E25" w:rsidRPr="009232E5">
              <w:rPr>
                <w:color w:val="000000" w:themeColor="text1"/>
                <w:sz w:val="28"/>
                <w:szCs w:val="28"/>
              </w:rPr>
              <w:t>11</w:t>
            </w:r>
            <w:r w:rsidR="00973276" w:rsidRPr="009232E5">
              <w:rPr>
                <w:color w:val="000000" w:themeColor="text1"/>
                <w:sz w:val="28"/>
                <w:szCs w:val="28"/>
              </w:rPr>
              <w:t>.03</w:t>
            </w:r>
            <w:r w:rsidR="000C2DEB" w:rsidRPr="009232E5">
              <w:rPr>
                <w:color w:val="000000" w:themeColor="text1"/>
                <w:sz w:val="28"/>
                <w:szCs w:val="28"/>
              </w:rPr>
              <w:t>.2026</w:t>
            </w:r>
          </w:p>
          <w:p w14:paraId="665F1B90" w14:textId="186015EE" w:rsidR="00F40B04" w:rsidRPr="009232E5" w:rsidRDefault="00F40B04" w:rsidP="005C443B">
            <w:pPr>
              <w:ind w:left="1168"/>
              <w:rPr>
                <w:color w:val="000000" w:themeColor="text1"/>
                <w:sz w:val="28"/>
                <w:szCs w:val="28"/>
              </w:rPr>
            </w:pPr>
            <w:r w:rsidRPr="009232E5">
              <w:rPr>
                <w:color w:val="000000" w:themeColor="text1"/>
                <w:sz w:val="28"/>
                <w:szCs w:val="28"/>
              </w:rPr>
              <w:t>Revizyon No</w:t>
            </w:r>
            <w:r w:rsidRPr="009232E5">
              <w:rPr>
                <w:color w:val="000000" w:themeColor="text1"/>
                <w:sz w:val="28"/>
                <w:szCs w:val="28"/>
              </w:rPr>
              <w:tab/>
            </w:r>
            <w:r w:rsidRPr="009232E5">
              <w:rPr>
                <w:color w:val="000000" w:themeColor="text1"/>
                <w:sz w:val="28"/>
                <w:szCs w:val="28"/>
              </w:rPr>
              <w:tab/>
            </w:r>
            <w:r w:rsidR="00281E30" w:rsidRPr="009232E5">
              <w:rPr>
                <w:color w:val="000000" w:themeColor="text1"/>
                <w:sz w:val="28"/>
                <w:szCs w:val="28"/>
              </w:rPr>
              <w:t xml:space="preserve">: </w:t>
            </w:r>
            <w:r w:rsidR="000C2DEB" w:rsidRPr="009232E5">
              <w:rPr>
                <w:color w:val="000000" w:themeColor="text1"/>
                <w:sz w:val="28"/>
                <w:szCs w:val="28"/>
              </w:rPr>
              <w:t>10</w:t>
            </w:r>
          </w:p>
          <w:p w14:paraId="665F1B91" w14:textId="77777777" w:rsidR="00F40B04" w:rsidRPr="000A3513" w:rsidRDefault="00F40B04" w:rsidP="007D7782">
            <w:pPr>
              <w:spacing w:after="240"/>
              <w:rPr>
                <w:b/>
                <w:highlight w:val="yellow"/>
              </w:rPr>
            </w:pPr>
          </w:p>
        </w:tc>
      </w:tr>
      <w:tr w:rsidR="00F40B04" w:rsidRPr="000A3513" w14:paraId="665F1B97" w14:textId="77777777" w:rsidTr="007D7782">
        <w:trPr>
          <w:trHeight w:val="491"/>
        </w:trPr>
        <w:tc>
          <w:tcPr>
            <w:tcW w:w="2620" w:type="dxa"/>
            <w:gridSpan w:val="2"/>
            <w:vAlign w:val="center"/>
          </w:tcPr>
          <w:p w14:paraId="665F1B93" w14:textId="77777777" w:rsidR="00F40B04" w:rsidRPr="000A3513" w:rsidRDefault="00F40B04" w:rsidP="007D7782">
            <w:pPr>
              <w:pStyle w:val="a"/>
              <w:jc w:val="center"/>
              <w:rPr>
                <w:b/>
                <w:sz w:val="28"/>
                <w:szCs w:val="28"/>
              </w:rPr>
            </w:pPr>
            <w:r w:rsidRPr="000A3513">
              <w:rPr>
                <w:b/>
                <w:sz w:val="28"/>
                <w:szCs w:val="28"/>
              </w:rPr>
              <w:t>Hazırlayan</w:t>
            </w:r>
          </w:p>
        </w:tc>
        <w:tc>
          <w:tcPr>
            <w:tcW w:w="2539" w:type="dxa"/>
            <w:vAlign w:val="center"/>
          </w:tcPr>
          <w:p w14:paraId="665F1B94" w14:textId="77777777" w:rsidR="00F40B04" w:rsidRPr="000A3513" w:rsidRDefault="00F40B04" w:rsidP="007D7782">
            <w:pPr>
              <w:pStyle w:val="a"/>
              <w:jc w:val="center"/>
              <w:rPr>
                <w:b/>
                <w:sz w:val="28"/>
                <w:szCs w:val="28"/>
              </w:rPr>
            </w:pPr>
            <w:r w:rsidRPr="000A3513">
              <w:rPr>
                <w:b/>
                <w:sz w:val="28"/>
                <w:szCs w:val="28"/>
              </w:rPr>
              <w:t>İmza</w:t>
            </w:r>
          </w:p>
        </w:tc>
        <w:tc>
          <w:tcPr>
            <w:tcW w:w="2615" w:type="dxa"/>
            <w:vAlign w:val="center"/>
          </w:tcPr>
          <w:p w14:paraId="665F1B95" w14:textId="77777777" w:rsidR="00F40B04" w:rsidRPr="000A3513" w:rsidRDefault="00F40B04" w:rsidP="007D7782">
            <w:pPr>
              <w:pStyle w:val="a"/>
              <w:jc w:val="center"/>
              <w:rPr>
                <w:sz w:val="28"/>
                <w:szCs w:val="28"/>
              </w:rPr>
            </w:pPr>
            <w:r w:rsidRPr="000A3513">
              <w:rPr>
                <w:b/>
                <w:sz w:val="28"/>
                <w:szCs w:val="28"/>
              </w:rPr>
              <w:t>Onaylayan</w:t>
            </w:r>
          </w:p>
        </w:tc>
        <w:tc>
          <w:tcPr>
            <w:tcW w:w="2539" w:type="dxa"/>
            <w:vAlign w:val="center"/>
          </w:tcPr>
          <w:p w14:paraId="665F1B96" w14:textId="77777777" w:rsidR="00F40B04" w:rsidRPr="000A3513" w:rsidRDefault="00F40B04" w:rsidP="007D7782">
            <w:pPr>
              <w:pStyle w:val="a"/>
              <w:jc w:val="center"/>
              <w:rPr>
                <w:sz w:val="28"/>
                <w:szCs w:val="28"/>
              </w:rPr>
            </w:pPr>
            <w:r w:rsidRPr="000A3513">
              <w:rPr>
                <w:b/>
                <w:sz w:val="28"/>
                <w:szCs w:val="28"/>
              </w:rPr>
              <w:t>İmza</w:t>
            </w:r>
          </w:p>
        </w:tc>
      </w:tr>
      <w:tr w:rsidR="006377B7" w:rsidRPr="000A3513" w14:paraId="665F1B9C" w14:textId="77777777" w:rsidTr="006377B7">
        <w:trPr>
          <w:trHeight w:val="1021"/>
        </w:trPr>
        <w:tc>
          <w:tcPr>
            <w:tcW w:w="2620" w:type="dxa"/>
            <w:gridSpan w:val="2"/>
            <w:vAlign w:val="center"/>
          </w:tcPr>
          <w:p w14:paraId="665F1B98" w14:textId="59CCBE14" w:rsidR="006377B7" w:rsidRPr="000A3513" w:rsidRDefault="006377B7" w:rsidP="006377B7">
            <w:pPr>
              <w:pStyle w:val="a"/>
              <w:jc w:val="center"/>
              <w:rPr>
                <w:b/>
                <w:sz w:val="28"/>
                <w:szCs w:val="28"/>
              </w:rPr>
            </w:pPr>
            <w:r w:rsidRPr="00B5676C">
              <w:rPr>
                <w:sz w:val="28"/>
                <w:szCs w:val="28"/>
              </w:rPr>
              <w:t>Oğuzhan BAL</w:t>
            </w:r>
          </w:p>
        </w:tc>
        <w:tc>
          <w:tcPr>
            <w:tcW w:w="2539" w:type="dxa"/>
            <w:vAlign w:val="center"/>
          </w:tcPr>
          <w:p w14:paraId="665F1B99" w14:textId="1EA4F835" w:rsidR="006377B7" w:rsidRPr="000A3513" w:rsidRDefault="006377B7" w:rsidP="006377B7">
            <w:pPr>
              <w:pStyle w:val="a"/>
              <w:jc w:val="center"/>
              <w:rPr>
                <w:b/>
                <w:sz w:val="28"/>
                <w:szCs w:val="28"/>
              </w:rPr>
            </w:pPr>
            <w:r w:rsidRPr="002B32E5">
              <w:rPr>
                <w:bCs/>
                <w:sz w:val="28"/>
                <w:szCs w:val="28"/>
              </w:rPr>
              <w:t>E-İmzalıdır</w:t>
            </w:r>
          </w:p>
        </w:tc>
        <w:tc>
          <w:tcPr>
            <w:tcW w:w="2615" w:type="dxa"/>
            <w:vAlign w:val="center"/>
          </w:tcPr>
          <w:p w14:paraId="665F1B9A" w14:textId="68483971" w:rsidR="006377B7" w:rsidRPr="000A3513" w:rsidRDefault="006377B7" w:rsidP="006377B7">
            <w:pPr>
              <w:pStyle w:val="a"/>
              <w:jc w:val="center"/>
              <w:rPr>
                <w:sz w:val="28"/>
                <w:szCs w:val="28"/>
              </w:rPr>
            </w:pPr>
            <w:r w:rsidRPr="00B5676C">
              <w:rPr>
                <w:sz w:val="28"/>
                <w:szCs w:val="28"/>
              </w:rPr>
              <w:t>Aydın SAĞLIK</w:t>
            </w:r>
          </w:p>
        </w:tc>
        <w:tc>
          <w:tcPr>
            <w:tcW w:w="2539" w:type="dxa"/>
            <w:vAlign w:val="center"/>
          </w:tcPr>
          <w:p w14:paraId="665F1B9B" w14:textId="35D0A30E" w:rsidR="006377B7" w:rsidRPr="000A3513" w:rsidRDefault="006377B7" w:rsidP="006377B7">
            <w:pPr>
              <w:pStyle w:val="a"/>
              <w:jc w:val="center"/>
              <w:rPr>
                <w:sz w:val="28"/>
                <w:szCs w:val="28"/>
              </w:rPr>
            </w:pPr>
            <w:r>
              <w:rPr>
                <w:sz w:val="28"/>
                <w:szCs w:val="28"/>
              </w:rPr>
              <w:t>E-İmzalıdır</w:t>
            </w:r>
          </w:p>
        </w:tc>
      </w:tr>
    </w:tbl>
    <w:p w14:paraId="2524ED56" w14:textId="77777777" w:rsidR="00F40B04" w:rsidRDefault="00F40B04" w:rsidP="005C443B">
      <w:pPr>
        <w:tabs>
          <w:tab w:val="left" w:pos="4504"/>
        </w:tabs>
      </w:pPr>
    </w:p>
    <w:p w14:paraId="665F1B9E" w14:textId="52ABD55B" w:rsidR="00274F62" w:rsidRPr="000A3513" w:rsidRDefault="00274F62" w:rsidP="005C443B">
      <w:pPr>
        <w:tabs>
          <w:tab w:val="left" w:pos="4504"/>
        </w:tabs>
        <w:sectPr w:rsidR="00274F62" w:rsidRPr="000A3513" w:rsidSect="00F40B04">
          <w:footerReference w:type="default" r:id="rId13"/>
          <w:footerReference w:type="first" r:id="rId14"/>
          <w:pgSz w:w="11906" w:h="16838" w:code="9"/>
          <w:pgMar w:top="567" w:right="851" w:bottom="567" w:left="1134" w:header="567" w:footer="567" w:gutter="0"/>
          <w:cols w:space="708"/>
          <w:titlePg/>
          <w:docGrid w:linePitch="360"/>
        </w:sectPr>
      </w:pPr>
    </w:p>
    <w:p w14:paraId="665F1B9F" w14:textId="77777777" w:rsidR="00F40B04" w:rsidRPr="000A3513" w:rsidRDefault="00F40B04" w:rsidP="00F40B04">
      <w:pPr>
        <w:pStyle w:val="Balk1"/>
      </w:pPr>
      <w:r w:rsidRPr="000A3513">
        <w:lastRenderedPageBreak/>
        <w:t>1. AMAÇ ve KAPSAM</w:t>
      </w:r>
    </w:p>
    <w:p w14:paraId="5B55D738" w14:textId="77777777" w:rsidR="009678B6" w:rsidRPr="00973276" w:rsidRDefault="00F40B04" w:rsidP="008008FF">
      <w:pPr>
        <w:rPr>
          <w:color w:val="000000" w:themeColor="text1"/>
          <w:szCs w:val="24"/>
        </w:rPr>
      </w:pPr>
      <w:r w:rsidRPr="000A3513">
        <w:rPr>
          <w:color w:val="000000"/>
          <w:szCs w:val="24"/>
        </w:rPr>
        <w:t xml:space="preserve">Bu doküman, </w:t>
      </w:r>
      <w:r w:rsidRPr="00973276">
        <w:rPr>
          <w:color w:val="000000"/>
          <w:szCs w:val="24"/>
        </w:rPr>
        <w:t>TS EN ISO/</w:t>
      </w:r>
      <w:r w:rsidRPr="00973276">
        <w:rPr>
          <w:color w:val="000000" w:themeColor="text1"/>
          <w:szCs w:val="24"/>
        </w:rPr>
        <w:t xml:space="preserve">IEC 17025 </w:t>
      </w:r>
      <w:r w:rsidR="009678B6" w:rsidRPr="00973276">
        <w:rPr>
          <w:color w:val="000000" w:themeColor="text1"/>
          <w:szCs w:val="24"/>
        </w:rPr>
        <w:t xml:space="preserve">Deney ve kalibrasyon laboratuvarlarının yetkinliği için genel gereklilikler standardı ile TS EN ISO/IEC 17043 Uygunluk </w:t>
      </w:r>
      <w:proofErr w:type="gramStart"/>
      <w:r w:rsidR="009678B6" w:rsidRPr="00973276">
        <w:rPr>
          <w:color w:val="000000" w:themeColor="text1"/>
          <w:szCs w:val="24"/>
        </w:rPr>
        <w:t>değerlendirmesi -</w:t>
      </w:r>
      <w:proofErr w:type="gramEnd"/>
      <w:r w:rsidR="009678B6" w:rsidRPr="00973276">
        <w:rPr>
          <w:color w:val="000000" w:themeColor="text1"/>
          <w:szCs w:val="24"/>
        </w:rPr>
        <w:t xml:space="preserve"> Yeterlilik deneyi sağlayıcılarının yetkinliği için genel gereklilikler </w:t>
      </w:r>
      <w:r w:rsidRPr="00973276">
        <w:rPr>
          <w:color w:val="000000" w:themeColor="text1"/>
          <w:szCs w:val="24"/>
        </w:rPr>
        <w:t xml:space="preserve">standardının Madde 8.3 </w:t>
      </w:r>
      <w:r w:rsidRPr="00973276">
        <w:rPr>
          <w:bCs/>
          <w:color w:val="000000" w:themeColor="text1"/>
          <w:szCs w:val="24"/>
          <w:lang w:eastAsia="tr-TR"/>
        </w:rPr>
        <w:t xml:space="preserve">Yönetim sistemi dokümanlarının kontrolü </w:t>
      </w:r>
      <w:r w:rsidRPr="00973276">
        <w:rPr>
          <w:color w:val="000000" w:themeColor="text1"/>
          <w:szCs w:val="24"/>
        </w:rPr>
        <w:t xml:space="preserve">şartlarını kapsar. </w:t>
      </w:r>
    </w:p>
    <w:p w14:paraId="665F1BA0" w14:textId="131658B5" w:rsidR="00F40B04" w:rsidRPr="00973276" w:rsidRDefault="00F40B04" w:rsidP="008008FF">
      <w:pPr>
        <w:rPr>
          <w:color w:val="000000" w:themeColor="text1"/>
          <w:szCs w:val="24"/>
        </w:rPr>
      </w:pPr>
      <w:r w:rsidRPr="00973276">
        <w:rPr>
          <w:color w:val="000000" w:themeColor="text1"/>
          <w:szCs w:val="24"/>
        </w:rPr>
        <w:t>Bu dokümanın amacı; yürürlükteki tüm dokümanların hazırlanması, kontrolü, onaylanması, yayımlanması, dağıtımı, revizyonu, belirli aralıklarla gözden geçirilmesi ve yürürlükten kalkan dokümanların kullanımının önlenmesi, doküman yayım ve revizyon durumlarının özgün şekilde tanımlanması için bir doküman kontrol sistemi oluşturmaktır.</w:t>
      </w:r>
    </w:p>
    <w:p w14:paraId="665F1BA1" w14:textId="77777777" w:rsidR="00F40B04" w:rsidRPr="00973276" w:rsidRDefault="00F40B04" w:rsidP="008008FF">
      <w:pPr>
        <w:pStyle w:val="Balk1"/>
        <w:rPr>
          <w:color w:val="000000" w:themeColor="text1"/>
        </w:rPr>
      </w:pPr>
      <w:r w:rsidRPr="00973276">
        <w:rPr>
          <w:color w:val="000000" w:themeColor="text1"/>
        </w:rPr>
        <w:t>2. SORUMLULUK</w:t>
      </w:r>
    </w:p>
    <w:p w14:paraId="665F1BA2" w14:textId="77777777" w:rsidR="00F40B04" w:rsidRPr="00973276" w:rsidRDefault="00F40B04" w:rsidP="008008FF">
      <w:pPr>
        <w:rPr>
          <w:color w:val="000000" w:themeColor="text1"/>
        </w:rPr>
      </w:pPr>
      <w:r w:rsidRPr="00973276">
        <w:rPr>
          <w:color w:val="000000" w:themeColor="text1"/>
        </w:rPr>
        <w:t>Yönetim Sistemi dokümantasyonunun hazırlanmasından, kontrolünden, onaylanmasından ve yayımlanmasından TAKK Dairesi Başkanlığı sorumludur.</w:t>
      </w:r>
    </w:p>
    <w:p w14:paraId="665F1BA3" w14:textId="77777777" w:rsidR="00F40B04" w:rsidRPr="00973276" w:rsidRDefault="00F40B04" w:rsidP="008008FF">
      <w:pPr>
        <w:rPr>
          <w:color w:val="000000" w:themeColor="text1"/>
        </w:rPr>
      </w:pPr>
      <w:r w:rsidRPr="00973276">
        <w:rPr>
          <w:color w:val="000000" w:themeColor="text1"/>
        </w:rPr>
        <w:t>Bu dokümantasyonda yer alan şartların görev, yetki ve sorumluluk çerçevesinde uygulamasından, tüm DSİ Laboratuvarları personeli sorumludur.</w:t>
      </w:r>
    </w:p>
    <w:p w14:paraId="665F1BA4" w14:textId="77777777" w:rsidR="00F40B04" w:rsidRPr="00973276" w:rsidRDefault="00F40B04" w:rsidP="008008FF">
      <w:pPr>
        <w:pStyle w:val="Balk1"/>
        <w:rPr>
          <w:color w:val="000000" w:themeColor="text1"/>
        </w:rPr>
      </w:pPr>
      <w:r w:rsidRPr="00973276">
        <w:rPr>
          <w:color w:val="000000" w:themeColor="text1"/>
        </w:rPr>
        <w:t>3. TERİMLER VE TANIMLAR</w:t>
      </w:r>
    </w:p>
    <w:p w14:paraId="665F1BA6" w14:textId="77777777" w:rsidR="00F40B04" w:rsidRPr="00973276" w:rsidRDefault="00F40B04" w:rsidP="008008FF">
      <w:pPr>
        <w:pStyle w:val="AralkYok"/>
        <w:rPr>
          <w:b/>
          <w:color w:val="000000" w:themeColor="text1"/>
        </w:rPr>
      </w:pPr>
      <w:r w:rsidRPr="00973276">
        <w:rPr>
          <w:b/>
          <w:color w:val="000000" w:themeColor="text1"/>
        </w:rPr>
        <w:t>Doküman</w:t>
      </w:r>
    </w:p>
    <w:p w14:paraId="665F1BA7" w14:textId="77777777" w:rsidR="00F40B04" w:rsidRPr="00973276" w:rsidRDefault="00F40B04" w:rsidP="008008FF">
      <w:pPr>
        <w:rPr>
          <w:color w:val="000000" w:themeColor="text1"/>
        </w:rPr>
      </w:pPr>
      <w:r w:rsidRPr="00973276">
        <w:rPr>
          <w:color w:val="000000" w:themeColor="text1"/>
        </w:rPr>
        <w:t>P8.2 Yönetim Sistemi Dokümantasyonu Prosedürüne bakılmalıdır.</w:t>
      </w:r>
    </w:p>
    <w:p w14:paraId="665F1BA8" w14:textId="77777777" w:rsidR="00F40B04" w:rsidRPr="00973276" w:rsidRDefault="00F40B04" w:rsidP="008008FF">
      <w:pPr>
        <w:pStyle w:val="AralkYok"/>
        <w:rPr>
          <w:b/>
          <w:color w:val="000000" w:themeColor="text1"/>
        </w:rPr>
      </w:pPr>
      <w:r w:rsidRPr="00973276">
        <w:rPr>
          <w:b/>
          <w:color w:val="000000" w:themeColor="text1"/>
        </w:rPr>
        <w:t>Kalite Politikası (KP) ve Kalite Hedefleri (KH)</w:t>
      </w:r>
    </w:p>
    <w:p w14:paraId="665F1BA9" w14:textId="0013A4A0" w:rsidR="00F40B04" w:rsidRPr="00973276" w:rsidRDefault="00F40B04" w:rsidP="008008FF">
      <w:pPr>
        <w:rPr>
          <w:color w:val="000000" w:themeColor="text1"/>
        </w:rPr>
      </w:pPr>
      <w:r w:rsidRPr="00973276">
        <w:rPr>
          <w:color w:val="000000" w:themeColor="text1"/>
        </w:rPr>
        <w:t xml:space="preserve">P8.2 Yönetim Sistemi Dokümantasyonu </w:t>
      </w:r>
      <w:proofErr w:type="spellStart"/>
      <w:r w:rsidRPr="00973276">
        <w:rPr>
          <w:color w:val="000000" w:themeColor="text1"/>
        </w:rPr>
        <w:t>Prosedürü</w:t>
      </w:r>
      <w:r w:rsidR="000C4610" w:rsidRPr="00973276">
        <w:rPr>
          <w:color w:val="000000" w:themeColor="text1"/>
        </w:rPr>
        <w:t>’</w:t>
      </w:r>
      <w:r w:rsidRPr="00973276">
        <w:rPr>
          <w:color w:val="000000" w:themeColor="text1"/>
        </w:rPr>
        <w:t>ne</w:t>
      </w:r>
      <w:proofErr w:type="spellEnd"/>
      <w:r w:rsidRPr="00973276">
        <w:rPr>
          <w:color w:val="000000" w:themeColor="text1"/>
        </w:rPr>
        <w:t xml:space="preserve"> bakılmalıdır.</w:t>
      </w:r>
    </w:p>
    <w:p w14:paraId="665F1BAA" w14:textId="77777777" w:rsidR="00F40B04" w:rsidRPr="00973276" w:rsidRDefault="00F40B04" w:rsidP="008008FF">
      <w:pPr>
        <w:pStyle w:val="AralkYok"/>
        <w:rPr>
          <w:b/>
          <w:color w:val="000000" w:themeColor="text1"/>
        </w:rPr>
      </w:pPr>
      <w:r w:rsidRPr="00973276">
        <w:rPr>
          <w:b/>
          <w:color w:val="000000" w:themeColor="text1"/>
        </w:rPr>
        <w:t>Kalite Yönetim Sistemi (KYS)</w:t>
      </w:r>
    </w:p>
    <w:p w14:paraId="665F1BAB" w14:textId="79B5CB56" w:rsidR="00F40B04" w:rsidRPr="00973276" w:rsidRDefault="00F40B04" w:rsidP="008008FF">
      <w:pPr>
        <w:rPr>
          <w:color w:val="000000" w:themeColor="text1"/>
        </w:rPr>
      </w:pPr>
      <w:r w:rsidRPr="00973276">
        <w:rPr>
          <w:color w:val="000000" w:themeColor="text1"/>
        </w:rPr>
        <w:t xml:space="preserve">P5 Yapısal Gereklilikler </w:t>
      </w:r>
      <w:proofErr w:type="spellStart"/>
      <w:r w:rsidRPr="00973276">
        <w:rPr>
          <w:color w:val="000000" w:themeColor="text1"/>
        </w:rPr>
        <w:t>Prosedürü</w:t>
      </w:r>
      <w:r w:rsidR="000C4610" w:rsidRPr="00973276">
        <w:rPr>
          <w:color w:val="000000" w:themeColor="text1"/>
        </w:rPr>
        <w:t>’</w:t>
      </w:r>
      <w:r w:rsidRPr="00973276">
        <w:rPr>
          <w:color w:val="000000" w:themeColor="text1"/>
        </w:rPr>
        <w:t>ne</w:t>
      </w:r>
      <w:proofErr w:type="spellEnd"/>
      <w:r w:rsidRPr="00973276">
        <w:rPr>
          <w:color w:val="000000" w:themeColor="text1"/>
        </w:rPr>
        <w:t xml:space="preserve"> bakılmalıdır.</w:t>
      </w:r>
    </w:p>
    <w:p w14:paraId="665F1BAC" w14:textId="77777777" w:rsidR="00F40B04" w:rsidRPr="00973276" w:rsidRDefault="00F40B04" w:rsidP="008008FF">
      <w:pPr>
        <w:pStyle w:val="Balk1"/>
        <w:rPr>
          <w:color w:val="000000" w:themeColor="text1"/>
        </w:rPr>
      </w:pPr>
      <w:r w:rsidRPr="00973276">
        <w:rPr>
          <w:color w:val="000000" w:themeColor="text1"/>
        </w:rPr>
        <w:t>4. UYGULAMA</w:t>
      </w:r>
    </w:p>
    <w:p w14:paraId="665F1BAD" w14:textId="77777777" w:rsidR="00F40B04" w:rsidRPr="00973276" w:rsidRDefault="00F40B04" w:rsidP="00F40B04">
      <w:pPr>
        <w:pStyle w:val="Balk2"/>
        <w:rPr>
          <w:iCs w:val="0"/>
          <w:color w:val="000000" w:themeColor="text1"/>
        </w:rPr>
      </w:pPr>
      <w:r w:rsidRPr="00973276">
        <w:rPr>
          <w:iCs w:val="0"/>
          <w:color w:val="000000" w:themeColor="text1"/>
        </w:rPr>
        <w:t>4.1. Dokümanın Hazırlanması</w:t>
      </w:r>
    </w:p>
    <w:p w14:paraId="665F1BAE" w14:textId="77777777" w:rsidR="00F40B04" w:rsidRPr="00973276" w:rsidRDefault="00F40B04" w:rsidP="00F40B04">
      <w:pPr>
        <w:pStyle w:val="Balk3"/>
        <w:rPr>
          <w:color w:val="000000" w:themeColor="text1"/>
        </w:rPr>
      </w:pPr>
      <w:r w:rsidRPr="00973276">
        <w:rPr>
          <w:color w:val="000000" w:themeColor="text1"/>
        </w:rPr>
        <w:t>4.1.1</w:t>
      </w:r>
      <w:r w:rsidR="00AE2A13" w:rsidRPr="00973276">
        <w:rPr>
          <w:color w:val="000000" w:themeColor="text1"/>
        </w:rPr>
        <w:t>.</w:t>
      </w:r>
      <w:r w:rsidRPr="00973276">
        <w:rPr>
          <w:color w:val="000000" w:themeColor="text1"/>
        </w:rPr>
        <w:t xml:space="preserve"> Temel </w:t>
      </w:r>
      <w:r w:rsidR="008008FF" w:rsidRPr="00973276">
        <w:rPr>
          <w:color w:val="000000" w:themeColor="text1"/>
        </w:rPr>
        <w:t>p</w:t>
      </w:r>
      <w:r w:rsidRPr="00973276">
        <w:rPr>
          <w:color w:val="000000" w:themeColor="text1"/>
        </w:rPr>
        <w:t>rensipler</w:t>
      </w:r>
    </w:p>
    <w:p w14:paraId="665F1BAF" w14:textId="75BA3B87" w:rsidR="00F40B04" w:rsidRPr="00973276" w:rsidRDefault="00F40B04" w:rsidP="008008FF">
      <w:pPr>
        <w:rPr>
          <w:color w:val="000000" w:themeColor="text1"/>
        </w:rPr>
      </w:pPr>
      <w:r w:rsidRPr="00973276">
        <w:rPr>
          <w:color w:val="000000" w:themeColor="text1"/>
        </w:rPr>
        <w:t xml:space="preserve">DSİ Laboratuvarları, KYS dokümanlarının yürürlükteki yasa ve yönetmeliklere, TS EN ISO/IEC 17025 standardına, </w:t>
      </w:r>
      <w:r w:rsidR="000C4610" w:rsidRPr="00973276">
        <w:rPr>
          <w:color w:val="000000" w:themeColor="text1"/>
        </w:rPr>
        <w:t xml:space="preserve">TS EN ISO/IEC 17043 standardına, </w:t>
      </w:r>
      <w:r w:rsidRPr="00973276">
        <w:rPr>
          <w:color w:val="000000" w:themeColor="text1"/>
        </w:rPr>
        <w:t>ilgili prosedür,</w:t>
      </w:r>
      <w:r w:rsidR="005814C0" w:rsidRPr="00973276">
        <w:rPr>
          <w:color w:val="000000" w:themeColor="text1"/>
          <w:sz w:val="22"/>
        </w:rPr>
        <w:t xml:space="preserve"> </w:t>
      </w:r>
      <w:r w:rsidR="005814C0" w:rsidRPr="00973276">
        <w:rPr>
          <w:color w:val="000000" w:themeColor="text1"/>
        </w:rPr>
        <w:t>laboratuvar</w:t>
      </w:r>
      <w:r w:rsidR="00154600" w:rsidRPr="00973276">
        <w:rPr>
          <w:color w:val="000000" w:themeColor="text1"/>
        </w:rPr>
        <w:t>ın deney/kalibrasyon</w:t>
      </w:r>
      <w:r w:rsidR="005814C0" w:rsidRPr="00973276">
        <w:rPr>
          <w:color w:val="000000" w:themeColor="text1"/>
        </w:rPr>
        <w:t xml:space="preserve"> </w:t>
      </w:r>
      <w:bookmarkStart w:id="0" w:name="_Hlk210400286"/>
      <w:r w:rsidR="00F3458B" w:rsidRPr="00973276">
        <w:rPr>
          <w:color w:val="000000" w:themeColor="text1"/>
          <w:szCs w:val="24"/>
        </w:rPr>
        <w:t xml:space="preserve">ve </w:t>
      </w:r>
      <w:r w:rsidR="00F3458B" w:rsidRPr="00973276">
        <w:rPr>
          <w:color w:val="000000" w:themeColor="text1"/>
        </w:rPr>
        <w:t xml:space="preserve">yeterlilik testi (YT) </w:t>
      </w:r>
      <w:bookmarkEnd w:id="0"/>
      <w:r w:rsidR="00F3458B" w:rsidRPr="00973276">
        <w:rPr>
          <w:color w:val="000000" w:themeColor="text1"/>
        </w:rPr>
        <w:t>faaliyetlerine</w:t>
      </w:r>
      <w:r w:rsidR="005814C0" w:rsidRPr="00973276">
        <w:rPr>
          <w:color w:val="000000" w:themeColor="text1"/>
        </w:rPr>
        <w:t xml:space="preserve"> ait</w:t>
      </w:r>
      <w:r w:rsidRPr="00973276">
        <w:rPr>
          <w:color w:val="000000" w:themeColor="text1"/>
        </w:rPr>
        <w:t xml:space="preserve"> standartları ve talimatlara uygun olarak hazırlanmasından ve yayımlanmak üzere DSİ Laboratuvarları Kalite Yöneticisine (KY) gönderilmesinden sorumludur.</w:t>
      </w:r>
    </w:p>
    <w:p w14:paraId="665F1BB0" w14:textId="7549FA3D" w:rsidR="00F40B04" w:rsidRPr="00973276" w:rsidRDefault="00F40B04" w:rsidP="008008FF">
      <w:pPr>
        <w:rPr>
          <w:color w:val="000000" w:themeColor="text1"/>
        </w:rPr>
      </w:pPr>
      <w:r w:rsidRPr="00973276">
        <w:rPr>
          <w:color w:val="000000" w:themeColor="text1"/>
        </w:rPr>
        <w:t>KYS dokümanlarının tamamı elektronik (dijital) ortamda hazırlanır ve yayımlanır. Prosedürler, Talimatlar gibi sistem dokümanlarının hazırlanmasında F 0 16 00 01 Doküman</w:t>
      </w:r>
      <w:r w:rsidR="00274F62" w:rsidRPr="00973276">
        <w:rPr>
          <w:color w:val="000000" w:themeColor="text1"/>
        </w:rPr>
        <w:t xml:space="preserve"> Şablonu</w:t>
      </w:r>
      <w:r w:rsidRPr="00973276">
        <w:rPr>
          <w:color w:val="000000" w:themeColor="text1"/>
        </w:rPr>
        <w:t xml:space="preserve"> Formu kullanılır.</w:t>
      </w:r>
      <w:r w:rsidR="00B624F6" w:rsidRPr="00973276">
        <w:rPr>
          <w:color w:val="000000" w:themeColor="text1"/>
        </w:rPr>
        <w:t xml:space="preserve"> Kalite Politikası ve Kalite Hedefleri, Prosedürler, Talimatlar gibi</w:t>
      </w:r>
      <w:r w:rsidRPr="00973276">
        <w:rPr>
          <w:color w:val="000000" w:themeColor="text1"/>
        </w:rPr>
        <w:t xml:space="preserve"> </w:t>
      </w:r>
      <w:r w:rsidR="00B624F6" w:rsidRPr="00973276">
        <w:rPr>
          <w:color w:val="000000" w:themeColor="text1"/>
        </w:rPr>
        <w:t>d</w:t>
      </w:r>
      <w:r w:rsidR="008B7746" w:rsidRPr="00973276">
        <w:rPr>
          <w:color w:val="000000" w:themeColor="text1"/>
        </w:rPr>
        <w:t>oküman</w:t>
      </w:r>
      <w:r w:rsidR="004C2F65" w:rsidRPr="00973276">
        <w:rPr>
          <w:color w:val="000000" w:themeColor="text1"/>
        </w:rPr>
        <w:t>ların</w:t>
      </w:r>
      <w:r w:rsidR="008B7746" w:rsidRPr="00973276">
        <w:rPr>
          <w:color w:val="000000" w:themeColor="text1"/>
        </w:rPr>
        <w:t xml:space="preserve"> içeriğinin y</w:t>
      </w:r>
      <w:r w:rsidRPr="00973276">
        <w:rPr>
          <w:color w:val="000000" w:themeColor="text1"/>
        </w:rPr>
        <w:t>azı tipi Times New Roman, yazı tipi boyutu 12 puntodur (</w:t>
      </w:r>
      <w:r w:rsidR="005B6C29" w:rsidRPr="00973276">
        <w:rPr>
          <w:color w:val="000000" w:themeColor="text1"/>
        </w:rPr>
        <w:t xml:space="preserve">doküman kapak sayfası, </w:t>
      </w:r>
      <w:r w:rsidRPr="00973276">
        <w:rPr>
          <w:color w:val="000000" w:themeColor="text1"/>
        </w:rPr>
        <w:t xml:space="preserve">rapor, form ve analiz gibi amaca özel tasarlanan kayıt ve belge dokümanları hariç). Sayfa, A4 (210x297 mm) boyutunda yatay veya dikey olarak düzenlenebilir. Sayfa kenarlarında üst ve alta 1 cm, sol kenarda 2 cm sağ kenarda 1,5 cm boşluk, alt ve üst bilgilerde kenarlara uzaklık 1 cm bırakılır. </w:t>
      </w:r>
    </w:p>
    <w:p w14:paraId="665F1BB1" w14:textId="77777777" w:rsidR="005E46C4" w:rsidRPr="00973276" w:rsidRDefault="00F40B04" w:rsidP="008008FF">
      <w:r w:rsidRPr="00973276">
        <w:rPr>
          <w:color w:val="000000" w:themeColor="text1"/>
        </w:rPr>
        <w:t xml:space="preserve">Doküman içerisindeki başlıklardan sonra </w:t>
      </w:r>
      <w:r w:rsidRPr="00973276">
        <w:t xml:space="preserve">boş satır bırakılmaz. Paragraflar arasında 12 punto boşluk bırakılır. </w:t>
      </w:r>
      <w:r w:rsidR="005E46C4" w:rsidRPr="00973276">
        <w:t>Başlıkların yazımı aşağıdaki gibidir:</w:t>
      </w:r>
    </w:p>
    <w:p w14:paraId="665F1BB2" w14:textId="77777777" w:rsidR="005E46C4" w:rsidRPr="00973276" w:rsidRDefault="00F40B04" w:rsidP="008008FF">
      <w:r w:rsidRPr="00973276">
        <w:rPr>
          <w:rStyle w:val="Balk1Char"/>
          <w:rFonts w:eastAsia="Calibri"/>
        </w:rPr>
        <w:lastRenderedPageBreak/>
        <w:t>1. DERECE</w:t>
      </w:r>
      <w:r w:rsidRPr="00973276">
        <w:t xml:space="preserve"> başlıkl</w:t>
      </w:r>
      <w:r w:rsidR="005E46C4" w:rsidRPr="00973276">
        <w:t xml:space="preserve">ar tüm karakterleri büyük harf ve kalın (Örnek </w:t>
      </w:r>
      <w:r w:rsidR="005E46C4" w:rsidRPr="00973276">
        <w:rPr>
          <w:b/>
        </w:rPr>
        <w:t>1. AMAÇ ve KAPSAM),</w:t>
      </w:r>
    </w:p>
    <w:p w14:paraId="665F1BB3" w14:textId="77777777" w:rsidR="00F40B04" w:rsidRPr="00973276" w:rsidRDefault="00F40B04" w:rsidP="008008FF">
      <w:r w:rsidRPr="00973276">
        <w:rPr>
          <w:rStyle w:val="Balk2Char"/>
          <w:rFonts w:eastAsia="Calibri"/>
          <w:iCs w:val="0"/>
        </w:rPr>
        <w:t>2. Derece</w:t>
      </w:r>
      <w:r w:rsidRPr="00973276">
        <w:t xml:space="preserve"> </w:t>
      </w:r>
      <w:r w:rsidR="005E46C4" w:rsidRPr="00973276">
        <w:t xml:space="preserve">başlıklar kalın </w:t>
      </w:r>
      <w:r w:rsidRPr="00973276">
        <w:t xml:space="preserve">ve sadece kelimelerin ilk harfleri büyük </w:t>
      </w:r>
      <w:r w:rsidR="005E46C4" w:rsidRPr="00973276">
        <w:t xml:space="preserve">(Örnek </w:t>
      </w:r>
      <w:r w:rsidR="005E46C4" w:rsidRPr="00973276">
        <w:rPr>
          <w:b/>
        </w:rPr>
        <w:t>4.1. Dokümanın Hazırlanması),</w:t>
      </w:r>
    </w:p>
    <w:p w14:paraId="665F1BB4" w14:textId="77777777" w:rsidR="005E46C4" w:rsidRPr="00973276" w:rsidRDefault="005E46C4" w:rsidP="005E46C4">
      <w:pPr>
        <w:rPr>
          <w:color w:val="000000" w:themeColor="text1"/>
        </w:rPr>
      </w:pPr>
      <w:r w:rsidRPr="00973276">
        <w:rPr>
          <w:rStyle w:val="Balk2Char"/>
          <w:rFonts w:eastAsia="Calibri"/>
          <w:iCs w:val="0"/>
        </w:rPr>
        <w:t>3. Derece</w:t>
      </w:r>
      <w:r w:rsidRPr="00973276">
        <w:t xml:space="preserve"> ve diğer alt başlıklar kalın ve başlığın sadece ilk </w:t>
      </w:r>
      <w:r w:rsidRPr="00973276">
        <w:rPr>
          <w:color w:val="000000" w:themeColor="text1"/>
        </w:rPr>
        <w:t xml:space="preserve">harfi büyük (Örnek </w:t>
      </w:r>
      <w:r w:rsidRPr="00973276">
        <w:rPr>
          <w:b/>
          <w:color w:val="000000" w:themeColor="text1"/>
        </w:rPr>
        <w:t xml:space="preserve">4.1.2. Dokümantasyon formu ve kullanımı) </w:t>
      </w:r>
    </w:p>
    <w:p w14:paraId="665F1BB5" w14:textId="18BCBCF4" w:rsidR="00F40B04" w:rsidRPr="00973276" w:rsidRDefault="00F40B04" w:rsidP="008008FF">
      <w:pPr>
        <w:rPr>
          <w:color w:val="000000" w:themeColor="text1"/>
        </w:rPr>
      </w:pPr>
      <w:proofErr w:type="spellStart"/>
      <w:r w:rsidRPr="00973276">
        <w:rPr>
          <w:color w:val="000000" w:themeColor="text1"/>
        </w:rPr>
        <w:t>KYS’nin</w:t>
      </w:r>
      <w:proofErr w:type="spellEnd"/>
      <w:r w:rsidRPr="00973276">
        <w:rPr>
          <w:color w:val="000000" w:themeColor="text1"/>
        </w:rPr>
        <w:t xml:space="preserve"> ana doküman yapısı P8.2 Yönetim Sistemi Dokümantasyonu </w:t>
      </w:r>
      <w:proofErr w:type="spellStart"/>
      <w:r w:rsidRPr="00973276">
        <w:rPr>
          <w:color w:val="000000" w:themeColor="text1"/>
        </w:rPr>
        <w:t>Prosedürü</w:t>
      </w:r>
      <w:r w:rsidR="00EB330F" w:rsidRPr="00973276">
        <w:rPr>
          <w:color w:val="000000" w:themeColor="text1"/>
        </w:rPr>
        <w:t>’</w:t>
      </w:r>
      <w:r w:rsidRPr="00973276">
        <w:rPr>
          <w:color w:val="000000" w:themeColor="text1"/>
        </w:rPr>
        <w:t>nde</w:t>
      </w:r>
      <w:proofErr w:type="spellEnd"/>
      <w:r w:rsidRPr="00973276">
        <w:rPr>
          <w:color w:val="000000" w:themeColor="text1"/>
        </w:rPr>
        <w:t xml:space="preserve"> tanımlanmıştır.</w:t>
      </w:r>
    </w:p>
    <w:p w14:paraId="665F1BB6" w14:textId="77777777" w:rsidR="00F40B04" w:rsidRPr="00973276" w:rsidRDefault="00F40B04" w:rsidP="008008FF">
      <w:pPr>
        <w:pStyle w:val="Balk2"/>
        <w:rPr>
          <w:iCs w:val="0"/>
          <w:color w:val="000000" w:themeColor="text1"/>
        </w:rPr>
      </w:pPr>
      <w:r w:rsidRPr="00973276">
        <w:rPr>
          <w:iCs w:val="0"/>
          <w:color w:val="000000" w:themeColor="text1"/>
        </w:rPr>
        <w:t>4.1.2</w:t>
      </w:r>
      <w:r w:rsidR="00AE2A13" w:rsidRPr="00973276">
        <w:rPr>
          <w:iCs w:val="0"/>
          <w:color w:val="000000" w:themeColor="text1"/>
        </w:rPr>
        <w:t>.</w:t>
      </w:r>
      <w:r w:rsidRPr="00973276">
        <w:rPr>
          <w:iCs w:val="0"/>
          <w:color w:val="000000" w:themeColor="text1"/>
        </w:rPr>
        <w:t xml:space="preserve"> Doküman</w:t>
      </w:r>
      <w:r w:rsidR="008008FF" w:rsidRPr="00973276">
        <w:rPr>
          <w:iCs w:val="0"/>
          <w:color w:val="000000" w:themeColor="text1"/>
        </w:rPr>
        <w:t>tasyon formu ve kullanımı</w:t>
      </w:r>
    </w:p>
    <w:p w14:paraId="665F1BB7" w14:textId="048A975E" w:rsidR="00F40B04" w:rsidRPr="00973276" w:rsidRDefault="00F40B04" w:rsidP="008008FF">
      <w:pPr>
        <w:rPr>
          <w:color w:val="000000" w:themeColor="text1"/>
        </w:rPr>
      </w:pPr>
      <w:r w:rsidRPr="00973276">
        <w:rPr>
          <w:bCs/>
          <w:color w:val="000000" w:themeColor="text1"/>
        </w:rPr>
        <w:t xml:space="preserve">F 0 16 00 01 </w:t>
      </w:r>
      <w:r w:rsidRPr="00973276">
        <w:rPr>
          <w:color w:val="000000" w:themeColor="text1"/>
        </w:rPr>
        <w:t xml:space="preserve">Doküman </w:t>
      </w:r>
      <w:r w:rsidR="00EB330F" w:rsidRPr="00973276">
        <w:rPr>
          <w:color w:val="000000" w:themeColor="text1"/>
        </w:rPr>
        <w:t xml:space="preserve">Şablonu </w:t>
      </w:r>
      <w:proofErr w:type="spellStart"/>
      <w:r w:rsidRPr="00973276">
        <w:rPr>
          <w:color w:val="000000" w:themeColor="text1"/>
        </w:rPr>
        <w:t>Formu</w:t>
      </w:r>
      <w:r w:rsidR="00EB330F" w:rsidRPr="00973276">
        <w:rPr>
          <w:color w:val="000000" w:themeColor="text1"/>
        </w:rPr>
        <w:t>’</w:t>
      </w:r>
      <w:r w:rsidRPr="00973276">
        <w:rPr>
          <w:color w:val="000000" w:themeColor="text1"/>
        </w:rPr>
        <w:t>nda</w:t>
      </w:r>
      <w:proofErr w:type="spellEnd"/>
      <w:r w:rsidRPr="00973276">
        <w:rPr>
          <w:color w:val="000000" w:themeColor="text1"/>
        </w:rPr>
        <w:t xml:space="preserve"> aşağıda belirtilen sabit bölümler bulunur. </w:t>
      </w:r>
    </w:p>
    <w:p w14:paraId="665F1BB8" w14:textId="77777777" w:rsidR="00F40B04" w:rsidRPr="00973276" w:rsidRDefault="00F40B04" w:rsidP="00F40B04">
      <w:pPr>
        <w:pStyle w:val="Balk3"/>
        <w:rPr>
          <w:rStyle w:val="Balk4Char"/>
          <w:color w:val="000000" w:themeColor="text1"/>
        </w:rPr>
      </w:pPr>
      <w:r w:rsidRPr="00973276">
        <w:rPr>
          <w:color w:val="000000" w:themeColor="text1"/>
        </w:rPr>
        <w:t>Logo</w:t>
      </w:r>
    </w:p>
    <w:p w14:paraId="665F1BB9" w14:textId="77777777" w:rsidR="00F40B04" w:rsidRPr="00973276" w:rsidRDefault="00F40B04" w:rsidP="008008FF">
      <w:pPr>
        <w:rPr>
          <w:b/>
          <w:color w:val="000000" w:themeColor="text1"/>
        </w:rPr>
      </w:pPr>
      <w:r w:rsidRPr="00973276">
        <w:rPr>
          <w:rStyle w:val="Balk4Char"/>
          <w:rFonts w:eastAsia="Calibri"/>
          <w:color w:val="000000" w:themeColor="text1"/>
        </w:rPr>
        <w:t>DSİ’nin kendi iç işleyişinde çizim standardı bulunan logo, klasik yeşil-beyaz renklerden oluşur. Dokümantasyon formunun sabit ve değişmez parçasıdır. Formun sol üst köşesinde yer alır. Devlet Su İşleri Genel Müdürlüğü’nün tüzel kişiliğini ifade eder.</w:t>
      </w:r>
      <w:r w:rsidR="008008FF" w:rsidRPr="00973276">
        <w:rPr>
          <w:color w:val="000000" w:themeColor="text1"/>
        </w:rPr>
        <w:t xml:space="preserve"> </w:t>
      </w:r>
    </w:p>
    <w:p w14:paraId="665F1BBA" w14:textId="77777777" w:rsidR="00F40B04" w:rsidRPr="00973276" w:rsidRDefault="00F40B04" w:rsidP="00F40B04">
      <w:pPr>
        <w:pStyle w:val="Balk3"/>
        <w:rPr>
          <w:color w:val="000000" w:themeColor="text1"/>
        </w:rPr>
      </w:pPr>
      <w:r w:rsidRPr="00973276">
        <w:rPr>
          <w:color w:val="000000" w:themeColor="text1"/>
        </w:rPr>
        <w:t>Dokümanın Adı</w:t>
      </w:r>
    </w:p>
    <w:p w14:paraId="665F1BBB" w14:textId="2B8F78F8" w:rsidR="00F40B04" w:rsidRPr="00973276" w:rsidRDefault="00F40B04" w:rsidP="008008FF">
      <w:pPr>
        <w:rPr>
          <w:color w:val="000000" w:themeColor="text1"/>
        </w:rPr>
      </w:pPr>
      <w:r w:rsidRPr="00973276">
        <w:rPr>
          <w:color w:val="000000" w:themeColor="text1"/>
        </w:rPr>
        <w:t xml:space="preserve">Tüm dokümanların ilk sayfasında logonun hemen yanında “DSİ Laboratuvarları” ibaresi bulunur. 2. sayfadan itibaren üst bilgide DSİ logosunun yanında dokümanın adı yazılır. Times New Roman yazı tipi ve 14 karakter boyutunda ve sola dayalı şekilde yazılır. Yalnızca baş harfler büyüktür. </w:t>
      </w:r>
    </w:p>
    <w:p w14:paraId="665F1BBC" w14:textId="442CD2C4" w:rsidR="00F40B04" w:rsidRPr="00973276" w:rsidRDefault="00F40B04" w:rsidP="008008FF">
      <w:pPr>
        <w:rPr>
          <w:color w:val="000000" w:themeColor="text1"/>
        </w:rPr>
      </w:pPr>
      <w:r w:rsidRPr="00973276">
        <w:rPr>
          <w:color w:val="000000" w:themeColor="text1"/>
        </w:rPr>
        <w:t xml:space="preserve">İlk sayfada bulunan doküman adı </w:t>
      </w:r>
      <w:r w:rsidR="00A30937" w:rsidRPr="00973276">
        <w:rPr>
          <w:color w:val="000000" w:themeColor="text1"/>
        </w:rPr>
        <w:t xml:space="preserve">ve </w:t>
      </w:r>
      <w:proofErr w:type="spellStart"/>
      <w:r w:rsidR="00A30937" w:rsidRPr="00973276">
        <w:rPr>
          <w:color w:val="000000" w:themeColor="text1"/>
        </w:rPr>
        <w:t>no</w:t>
      </w:r>
      <w:proofErr w:type="spellEnd"/>
      <w:r w:rsidR="00A30937" w:rsidRPr="00973276">
        <w:rPr>
          <w:color w:val="000000" w:themeColor="text1"/>
        </w:rPr>
        <w:t xml:space="preserve"> </w:t>
      </w:r>
      <w:r w:rsidRPr="00973276">
        <w:rPr>
          <w:color w:val="000000" w:themeColor="text1"/>
        </w:rPr>
        <w:t xml:space="preserve">Times New Roman yazı tipi ve </w:t>
      </w:r>
      <w:r w:rsidR="009222D3" w:rsidRPr="00973276">
        <w:rPr>
          <w:color w:val="000000" w:themeColor="text1"/>
        </w:rPr>
        <w:t xml:space="preserve">en az </w:t>
      </w:r>
      <w:r w:rsidRPr="00973276">
        <w:rPr>
          <w:color w:val="000000" w:themeColor="text1"/>
        </w:rPr>
        <w:t>14 karakter boyutunda ve sola dayalı şekilde yazılır.</w:t>
      </w:r>
    </w:p>
    <w:p w14:paraId="665F1BBD" w14:textId="77777777" w:rsidR="00F40B04" w:rsidRPr="00973276" w:rsidRDefault="00F40B04" w:rsidP="00F40B04">
      <w:pPr>
        <w:pStyle w:val="Balk3"/>
        <w:rPr>
          <w:rStyle w:val="Balk3Char"/>
          <w:rFonts w:eastAsia="Calibri"/>
          <w:b/>
          <w:bCs/>
          <w:color w:val="000000" w:themeColor="text1"/>
        </w:rPr>
      </w:pPr>
      <w:r w:rsidRPr="00973276">
        <w:rPr>
          <w:rStyle w:val="Balk3Char"/>
          <w:b/>
          <w:bCs/>
          <w:color w:val="000000" w:themeColor="text1"/>
        </w:rPr>
        <w:t xml:space="preserve">Doküman </w:t>
      </w:r>
      <w:r w:rsidRPr="00973276">
        <w:rPr>
          <w:rStyle w:val="Balk3Char"/>
          <w:rFonts w:eastAsia="Calibri"/>
          <w:b/>
          <w:bCs/>
          <w:color w:val="000000" w:themeColor="text1"/>
        </w:rPr>
        <w:t>No</w:t>
      </w:r>
    </w:p>
    <w:p w14:paraId="665F1BBE" w14:textId="77777777" w:rsidR="00F40B04" w:rsidRPr="005A3A82" w:rsidRDefault="00F40B04" w:rsidP="008008FF">
      <w:pPr>
        <w:rPr>
          <w:color w:val="000000" w:themeColor="text1"/>
        </w:rPr>
      </w:pPr>
      <w:r w:rsidRPr="00973276">
        <w:rPr>
          <w:color w:val="000000" w:themeColor="text1"/>
        </w:rPr>
        <w:t>Dokümanlar aşağıda verilen kod</w:t>
      </w:r>
      <w:r w:rsidRPr="005A3A82">
        <w:rPr>
          <w:color w:val="000000" w:themeColor="text1"/>
        </w:rPr>
        <w:t xml:space="preserve"> sistemine uygun olarak numaralandırılır:</w:t>
      </w:r>
    </w:p>
    <w:tbl>
      <w:tblPr>
        <w:tblW w:w="70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90"/>
        <w:gridCol w:w="1190"/>
        <w:gridCol w:w="1130"/>
        <w:gridCol w:w="1190"/>
        <w:gridCol w:w="1190"/>
        <w:gridCol w:w="1190"/>
      </w:tblGrid>
      <w:tr w:rsidR="005A3A82" w:rsidRPr="005A3A82" w14:paraId="665F1BC5" w14:textId="77777777" w:rsidTr="007D7782">
        <w:trPr>
          <w:jc w:val="center"/>
        </w:trPr>
        <w:tc>
          <w:tcPr>
            <w:tcW w:w="1190" w:type="dxa"/>
            <w:shd w:val="clear" w:color="auto" w:fill="auto"/>
            <w:vAlign w:val="center"/>
          </w:tcPr>
          <w:p w14:paraId="665F1BBF" w14:textId="77777777" w:rsidR="00F40B04" w:rsidRPr="005A3A82" w:rsidRDefault="00F40B04" w:rsidP="007D7782">
            <w:pPr>
              <w:tabs>
                <w:tab w:val="left" w:pos="741"/>
              </w:tabs>
              <w:spacing w:after="60" w:line="240" w:lineRule="auto"/>
              <w:jc w:val="center"/>
              <w:rPr>
                <w:color w:val="000000" w:themeColor="text1"/>
                <w:szCs w:val="24"/>
              </w:rPr>
            </w:pPr>
            <w:r w:rsidRPr="005A3A82">
              <w:rPr>
                <w:color w:val="000000" w:themeColor="text1"/>
                <w:szCs w:val="24"/>
              </w:rPr>
              <w:t>1. seviye</w:t>
            </w:r>
          </w:p>
        </w:tc>
        <w:tc>
          <w:tcPr>
            <w:tcW w:w="1190" w:type="dxa"/>
            <w:shd w:val="clear" w:color="auto" w:fill="auto"/>
            <w:vAlign w:val="center"/>
          </w:tcPr>
          <w:p w14:paraId="665F1BC0" w14:textId="77777777" w:rsidR="00F40B04" w:rsidRPr="005A3A82" w:rsidRDefault="00F40B04" w:rsidP="007D7782">
            <w:pPr>
              <w:tabs>
                <w:tab w:val="left" w:pos="741"/>
              </w:tabs>
              <w:spacing w:after="60" w:line="240" w:lineRule="auto"/>
              <w:jc w:val="center"/>
              <w:rPr>
                <w:color w:val="000000" w:themeColor="text1"/>
                <w:szCs w:val="24"/>
              </w:rPr>
            </w:pPr>
            <w:r w:rsidRPr="005A3A82">
              <w:rPr>
                <w:color w:val="000000" w:themeColor="text1"/>
                <w:szCs w:val="24"/>
              </w:rPr>
              <w:t>2. seviye</w:t>
            </w:r>
          </w:p>
        </w:tc>
        <w:tc>
          <w:tcPr>
            <w:tcW w:w="1130" w:type="dxa"/>
            <w:shd w:val="clear" w:color="auto" w:fill="auto"/>
            <w:vAlign w:val="center"/>
          </w:tcPr>
          <w:p w14:paraId="665F1BC1" w14:textId="77777777" w:rsidR="00F40B04" w:rsidRPr="005A3A82" w:rsidRDefault="00F40B04" w:rsidP="007D7782">
            <w:pPr>
              <w:tabs>
                <w:tab w:val="left" w:pos="741"/>
              </w:tabs>
              <w:spacing w:after="60" w:line="240" w:lineRule="auto"/>
              <w:jc w:val="center"/>
              <w:rPr>
                <w:color w:val="000000" w:themeColor="text1"/>
                <w:szCs w:val="24"/>
              </w:rPr>
            </w:pPr>
            <w:r w:rsidRPr="005A3A82">
              <w:rPr>
                <w:color w:val="000000" w:themeColor="text1"/>
                <w:szCs w:val="24"/>
              </w:rPr>
              <w:t>3.seviye</w:t>
            </w:r>
          </w:p>
        </w:tc>
        <w:tc>
          <w:tcPr>
            <w:tcW w:w="1190" w:type="dxa"/>
            <w:shd w:val="clear" w:color="auto" w:fill="auto"/>
            <w:vAlign w:val="center"/>
          </w:tcPr>
          <w:p w14:paraId="665F1BC2" w14:textId="77777777" w:rsidR="00F40B04" w:rsidRPr="005A3A82" w:rsidRDefault="00F40B04" w:rsidP="007D7782">
            <w:pPr>
              <w:tabs>
                <w:tab w:val="left" w:pos="741"/>
              </w:tabs>
              <w:spacing w:after="60" w:line="240" w:lineRule="auto"/>
              <w:jc w:val="center"/>
              <w:rPr>
                <w:color w:val="000000" w:themeColor="text1"/>
                <w:szCs w:val="24"/>
              </w:rPr>
            </w:pPr>
            <w:r w:rsidRPr="005A3A82">
              <w:rPr>
                <w:color w:val="000000" w:themeColor="text1"/>
                <w:szCs w:val="24"/>
              </w:rPr>
              <w:t>4. seviye</w:t>
            </w:r>
          </w:p>
        </w:tc>
        <w:tc>
          <w:tcPr>
            <w:tcW w:w="1190" w:type="dxa"/>
            <w:shd w:val="clear" w:color="auto" w:fill="auto"/>
          </w:tcPr>
          <w:p w14:paraId="665F1BC3" w14:textId="77777777" w:rsidR="00F40B04" w:rsidRPr="005A3A82" w:rsidRDefault="00F40B04" w:rsidP="007D7782">
            <w:pPr>
              <w:tabs>
                <w:tab w:val="left" w:pos="741"/>
              </w:tabs>
              <w:spacing w:after="60" w:line="240" w:lineRule="auto"/>
              <w:jc w:val="center"/>
              <w:rPr>
                <w:color w:val="000000" w:themeColor="text1"/>
                <w:szCs w:val="24"/>
              </w:rPr>
            </w:pPr>
            <w:r w:rsidRPr="005A3A82">
              <w:rPr>
                <w:color w:val="000000" w:themeColor="text1"/>
                <w:szCs w:val="24"/>
              </w:rPr>
              <w:t>5. seviye</w:t>
            </w:r>
          </w:p>
        </w:tc>
        <w:tc>
          <w:tcPr>
            <w:tcW w:w="1190" w:type="dxa"/>
            <w:shd w:val="clear" w:color="auto" w:fill="auto"/>
          </w:tcPr>
          <w:p w14:paraId="665F1BC4" w14:textId="77777777" w:rsidR="00F40B04" w:rsidRPr="005A3A82" w:rsidRDefault="00F40B04" w:rsidP="007D7782">
            <w:pPr>
              <w:tabs>
                <w:tab w:val="left" w:pos="741"/>
              </w:tabs>
              <w:spacing w:after="60" w:line="240" w:lineRule="auto"/>
              <w:jc w:val="center"/>
              <w:rPr>
                <w:color w:val="000000" w:themeColor="text1"/>
                <w:szCs w:val="24"/>
              </w:rPr>
            </w:pPr>
            <w:r w:rsidRPr="005A3A82">
              <w:rPr>
                <w:color w:val="000000" w:themeColor="text1"/>
                <w:szCs w:val="24"/>
              </w:rPr>
              <w:t>6. seviye</w:t>
            </w:r>
          </w:p>
        </w:tc>
      </w:tr>
      <w:tr w:rsidR="005A3A82" w:rsidRPr="005A3A82" w14:paraId="665F1BCC" w14:textId="77777777" w:rsidTr="007D7782">
        <w:trPr>
          <w:jc w:val="center"/>
        </w:trPr>
        <w:tc>
          <w:tcPr>
            <w:tcW w:w="1190" w:type="dxa"/>
            <w:shd w:val="clear" w:color="auto" w:fill="auto"/>
            <w:vAlign w:val="center"/>
          </w:tcPr>
          <w:p w14:paraId="665F1BC6" w14:textId="77777777" w:rsidR="00F40B04" w:rsidRPr="005A3A82" w:rsidRDefault="00F40B04" w:rsidP="007D7782">
            <w:pPr>
              <w:tabs>
                <w:tab w:val="left" w:pos="741"/>
              </w:tabs>
              <w:spacing w:after="60" w:line="240" w:lineRule="auto"/>
              <w:jc w:val="center"/>
              <w:rPr>
                <w:color w:val="000000" w:themeColor="text1"/>
                <w:szCs w:val="24"/>
              </w:rPr>
            </w:pPr>
            <w:r w:rsidRPr="005A3A82">
              <w:rPr>
                <w:color w:val="000000" w:themeColor="text1"/>
                <w:szCs w:val="24"/>
              </w:rPr>
              <w:t>T</w:t>
            </w:r>
          </w:p>
        </w:tc>
        <w:tc>
          <w:tcPr>
            <w:tcW w:w="1190" w:type="dxa"/>
            <w:shd w:val="clear" w:color="auto" w:fill="auto"/>
            <w:vAlign w:val="center"/>
          </w:tcPr>
          <w:p w14:paraId="665F1BC7" w14:textId="77777777" w:rsidR="00F40B04" w:rsidRPr="005A3A82" w:rsidRDefault="00F40B04" w:rsidP="007D7782">
            <w:pPr>
              <w:tabs>
                <w:tab w:val="left" w:pos="741"/>
              </w:tabs>
              <w:spacing w:after="60" w:line="240" w:lineRule="auto"/>
              <w:jc w:val="center"/>
              <w:rPr>
                <w:color w:val="000000" w:themeColor="text1"/>
                <w:szCs w:val="24"/>
              </w:rPr>
            </w:pPr>
            <w:r w:rsidRPr="005A3A82">
              <w:rPr>
                <w:color w:val="000000" w:themeColor="text1"/>
                <w:szCs w:val="24"/>
              </w:rPr>
              <w:t>0</w:t>
            </w:r>
          </w:p>
        </w:tc>
        <w:tc>
          <w:tcPr>
            <w:tcW w:w="1130" w:type="dxa"/>
            <w:shd w:val="clear" w:color="auto" w:fill="auto"/>
            <w:vAlign w:val="center"/>
          </w:tcPr>
          <w:p w14:paraId="665F1BC8" w14:textId="77777777" w:rsidR="00F40B04" w:rsidRPr="005A3A82" w:rsidRDefault="00F40B04" w:rsidP="007D7782">
            <w:pPr>
              <w:tabs>
                <w:tab w:val="left" w:pos="741"/>
              </w:tabs>
              <w:spacing w:after="60" w:line="240" w:lineRule="auto"/>
              <w:jc w:val="center"/>
              <w:rPr>
                <w:color w:val="000000" w:themeColor="text1"/>
                <w:szCs w:val="24"/>
              </w:rPr>
            </w:pPr>
            <w:r w:rsidRPr="005A3A82">
              <w:rPr>
                <w:color w:val="000000" w:themeColor="text1"/>
                <w:szCs w:val="24"/>
              </w:rPr>
              <w:t>16</w:t>
            </w:r>
          </w:p>
        </w:tc>
        <w:tc>
          <w:tcPr>
            <w:tcW w:w="1190" w:type="dxa"/>
            <w:shd w:val="clear" w:color="auto" w:fill="auto"/>
            <w:vAlign w:val="center"/>
          </w:tcPr>
          <w:p w14:paraId="665F1BC9" w14:textId="77777777" w:rsidR="00F40B04" w:rsidRPr="005A3A82" w:rsidRDefault="00F40B04" w:rsidP="007D7782">
            <w:pPr>
              <w:tabs>
                <w:tab w:val="left" w:pos="741"/>
              </w:tabs>
              <w:spacing w:after="60" w:line="240" w:lineRule="auto"/>
              <w:jc w:val="center"/>
              <w:rPr>
                <w:color w:val="000000" w:themeColor="text1"/>
                <w:szCs w:val="24"/>
              </w:rPr>
            </w:pPr>
            <w:r w:rsidRPr="005A3A82">
              <w:rPr>
                <w:color w:val="000000" w:themeColor="text1"/>
                <w:szCs w:val="24"/>
              </w:rPr>
              <w:t>01</w:t>
            </w:r>
          </w:p>
        </w:tc>
        <w:tc>
          <w:tcPr>
            <w:tcW w:w="1190" w:type="dxa"/>
            <w:shd w:val="clear" w:color="auto" w:fill="auto"/>
          </w:tcPr>
          <w:p w14:paraId="665F1BCA" w14:textId="77777777" w:rsidR="00F40B04" w:rsidRPr="005A3A82" w:rsidRDefault="00F40B04" w:rsidP="007D7782">
            <w:pPr>
              <w:tabs>
                <w:tab w:val="left" w:pos="741"/>
              </w:tabs>
              <w:spacing w:after="60" w:line="240" w:lineRule="auto"/>
              <w:jc w:val="center"/>
              <w:rPr>
                <w:color w:val="000000" w:themeColor="text1"/>
                <w:szCs w:val="24"/>
              </w:rPr>
            </w:pPr>
            <w:r w:rsidRPr="005A3A82">
              <w:rPr>
                <w:color w:val="000000" w:themeColor="text1"/>
                <w:szCs w:val="24"/>
              </w:rPr>
              <w:t>00</w:t>
            </w:r>
          </w:p>
        </w:tc>
        <w:tc>
          <w:tcPr>
            <w:tcW w:w="1190" w:type="dxa"/>
            <w:shd w:val="clear" w:color="auto" w:fill="auto"/>
          </w:tcPr>
          <w:p w14:paraId="665F1BCB" w14:textId="77777777" w:rsidR="00F40B04" w:rsidRPr="005A3A82" w:rsidRDefault="00F40B04" w:rsidP="007D7782">
            <w:pPr>
              <w:tabs>
                <w:tab w:val="left" w:pos="741"/>
              </w:tabs>
              <w:spacing w:after="60" w:line="240" w:lineRule="auto"/>
              <w:jc w:val="center"/>
              <w:rPr>
                <w:color w:val="000000" w:themeColor="text1"/>
                <w:szCs w:val="24"/>
              </w:rPr>
            </w:pPr>
            <w:r w:rsidRPr="005A3A82">
              <w:rPr>
                <w:color w:val="000000" w:themeColor="text1"/>
                <w:szCs w:val="24"/>
              </w:rPr>
              <w:t>00</w:t>
            </w:r>
          </w:p>
        </w:tc>
      </w:tr>
    </w:tbl>
    <w:p w14:paraId="665F1BCD" w14:textId="77777777" w:rsidR="00F40B04" w:rsidRPr="005A3A82" w:rsidRDefault="00F40B04" w:rsidP="008008FF">
      <w:pPr>
        <w:spacing w:before="120" w:after="240"/>
        <w:rPr>
          <w:color w:val="000000" w:themeColor="text1"/>
        </w:rPr>
      </w:pPr>
      <w:r w:rsidRPr="005A3A82">
        <w:rPr>
          <w:color w:val="000000" w:themeColor="text1"/>
        </w:rPr>
        <w:t>1. seviyede dokümanın kısaltılmış olarak tür kodu</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4"/>
        <w:gridCol w:w="6719"/>
      </w:tblGrid>
      <w:tr w:rsidR="005A3A82" w:rsidRPr="005A3A82" w14:paraId="665F1BD0" w14:textId="77777777" w:rsidTr="008008FF">
        <w:trPr>
          <w:trHeight w:val="227"/>
        </w:trPr>
        <w:tc>
          <w:tcPr>
            <w:tcW w:w="3084" w:type="dxa"/>
          </w:tcPr>
          <w:p w14:paraId="665F1BCE" w14:textId="77777777" w:rsidR="00F40B04" w:rsidRPr="005A3A82" w:rsidRDefault="00F40B04" w:rsidP="00E546F9">
            <w:pPr>
              <w:pStyle w:val="AralkYok"/>
              <w:spacing w:before="60" w:after="60"/>
              <w:jc w:val="center"/>
              <w:rPr>
                <w:b/>
                <w:color w:val="000000" w:themeColor="text1"/>
              </w:rPr>
            </w:pPr>
            <w:r w:rsidRPr="005A3A82">
              <w:rPr>
                <w:b/>
                <w:color w:val="000000" w:themeColor="text1"/>
              </w:rPr>
              <w:t>Kısaltma (Tür Kodu)</w:t>
            </w:r>
          </w:p>
        </w:tc>
        <w:tc>
          <w:tcPr>
            <w:tcW w:w="6719" w:type="dxa"/>
          </w:tcPr>
          <w:p w14:paraId="665F1BCF" w14:textId="77777777" w:rsidR="00F40B04" w:rsidRPr="005A3A82" w:rsidRDefault="00F40B04" w:rsidP="00E546F9">
            <w:pPr>
              <w:pStyle w:val="AralkYok"/>
              <w:spacing w:before="60" w:after="60"/>
              <w:rPr>
                <w:b/>
                <w:color w:val="000000" w:themeColor="text1"/>
              </w:rPr>
            </w:pPr>
            <w:r w:rsidRPr="005A3A82">
              <w:rPr>
                <w:b/>
                <w:color w:val="000000" w:themeColor="text1"/>
              </w:rPr>
              <w:t>Doküman Adı</w:t>
            </w:r>
          </w:p>
        </w:tc>
      </w:tr>
      <w:tr w:rsidR="005A3A82" w:rsidRPr="005A3A82" w14:paraId="665F1BD3" w14:textId="77777777" w:rsidTr="009D20A2">
        <w:trPr>
          <w:trHeight w:val="227"/>
        </w:trPr>
        <w:tc>
          <w:tcPr>
            <w:tcW w:w="3084" w:type="dxa"/>
            <w:vAlign w:val="center"/>
          </w:tcPr>
          <w:p w14:paraId="665F1BD1" w14:textId="77777777" w:rsidR="00F40B04" w:rsidRPr="005A3A82" w:rsidRDefault="00F40B04" w:rsidP="009D20A2">
            <w:pPr>
              <w:pStyle w:val="AralkYok"/>
              <w:spacing w:before="60" w:after="60"/>
              <w:jc w:val="center"/>
              <w:rPr>
                <w:color w:val="000000" w:themeColor="text1"/>
              </w:rPr>
            </w:pPr>
            <w:r w:rsidRPr="005A3A82">
              <w:rPr>
                <w:color w:val="000000" w:themeColor="text1"/>
              </w:rPr>
              <w:t>KP</w:t>
            </w:r>
          </w:p>
        </w:tc>
        <w:tc>
          <w:tcPr>
            <w:tcW w:w="6719" w:type="dxa"/>
            <w:vAlign w:val="center"/>
          </w:tcPr>
          <w:p w14:paraId="665F1BD2" w14:textId="77777777" w:rsidR="00F40B04" w:rsidRPr="005A3A82" w:rsidRDefault="00F40B04" w:rsidP="009D20A2">
            <w:pPr>
              <w:pStyle w:val="AralkYok"/>
              <w:spacing w:before="60" w:after="60"/>
              <w:jc w:val="left"/>
              <w:rPr>
                <w:color w:val="000000" w:themeColor="text1"/>
                <w:szCs w:val="24"/>
              </w:rPr>
            </w:pPr>
            <w:r w:rsidRPr="005A3A82">
              <w:rPr>
                <w:color w:val="000000" w:themeColor="text1"/>
                <w:szCs w:val="24"/>
              </w:rPr>
              <w:t>Kalite Politikası</w:t>
            </w:r>
          </w:p>
        </w:tc>
      </w:tr>
      <w:tr w:rsidR="005A3A82" w:rsidRPr="005A3A82" w14:paraId="665F1BD6" w14:textId="77777777" w:rsidTr="009D20A2">
        <w:trPr>
          <w:trHeight w:val="227"/>
        </w:trPr>
        <w:tc>
          <w:tcPr>
            <w:tcW w:w="3084" w:type="dxa"/>
            <w:vAlign w:val="center"/>
          </w:tcPr>
          <w:p w14:paraId="665F1BD4" w14:textId="77777777" w:rsidR="00F40B04" w:rsidRPr="005A3A82" w:rsidRDefault="00F40B04" w:rsidP="009D20A2">
            <w:pPr>
              <w:pStyle w:val="AralkYok"/>
              <w:spacing w:before="60" w:after="60"/>
              <w:jc w:val="center"/>
              <w:rPr>
                <w:color w:val="000000" w:themeColor="text1"/>
              </w:rPr>
            </w:pPr>
            <w:r w:rsidRPr="005A3A82">
              <w:rPr>
                <w:color w:val="000000" w:themeColor="text1"/>
              </w:rPr>
              <w:t>KH</w:t>
            </w:r>
          </w:p>
        </w:tc>
        <w:tc>
          <w:tcPr>
            <w:tcW w:w="6719" w:type="dxa"/>
            <w:vAlign w:val="center"/>
          </w:tcPr>
          <w:p w14:paraId="665F1BD5" w14:textId="77777777" w:rsidR="00F40B04" w:rsidRPr="005A3A82" w:rsidRDefault="00F40B04" w:rsidP="009D20A2">
            <w:pPr>
              <w:pStyle w:val="AralkYok"/>
              <w:spacing w:before="60" w:after="60"/>
              <w:jc w:val="left"/>
              <w:rPr>
                <w:color w:val="000000" w:themeColor="text1"/>
                <w:szCs w:val="24"/>
              </w:rPr>
            </w:pPr>
            <w:r w:rsidRPr="005A3A82">
              <w:rPr>
                <w:color w:val="000000" w:themeColor="text1"/>
                <w:szCs w:val="24"/>
              </w:rPr>
              <w:t>Kalite Hedefleri</w:t>
            </w:r>
          </w:p>
        </w:tc>
      </w:tr>
      <w:tr w:rsidR="005A3A82" w:rsidRPr="005A3A82" w14:paraId="665F1BD9" w14:textId="77777777" w:rsidTr="009D20A2">
        <w:trPr>
          <w:trHeight w:val="227"/>
        </w:trPr>
        <w:tc>
          <w:tcPr>
            <w:tcW w:w="3084" w:type="dxa"/>
            <w:vAlign w:val="center"/>
          </w:tcPr>
          <w:p w14:paraId="665F1BD7" w14:textId="77777777" w:rsidR="00F40B04" w:rsidRPr="005A3A82" w:rsidRDefault="00F40B04" w:rsidP="009D20A2">
            <w:pPr>
              <w:pStyle w:val="AralkYok"/>
              <w:spacing w:before="60" w:after="60"/>
              <w:jc w:val="center"/>
              <w:rPr>
                <w:color w:val="000000" w:themeColor="text1"/>
              </w:rPr>
            </w:pPr>
            <w:r w:rsidRPr="005A3A82">
              <w:rPr>
                <w:color w:val="000000" w:themeColor="text1"/>
              </w:rPr>
              <w:t>P</w:t>
            </w:r>
          </w:p>
        </w:tc>
        <w:tc>
          <w:tcPr>
            <w:tcW w:w="6719" w:type="dxa"/>
            <w:vAlign w:val="center"/>
          </w:tcPr>
          <w:p w14:paraId="665F1BD8" w14:textId="77777777" w:rsidR="00F40B04" w:rsidRPr="005A3A82" w:rsidRDefault="00F40B04" w:rsidP="009D20A2">
            <w:pPr>
              <w:pStyle w:val="AralkYok"/>
              <w:spacing w:before="60" w:after="60"/>
              <w:jc w:val="left"/>
              <w:rPr>
                <w:color w:val="000000" w:themeColor="text1"/>
              </w:rPr>
            </w:pPr>
            <w:r w:rsidRPr="005A3A82">
              <w:rPr>
                <w:color w:val="000000" w:themeColor="text1"/>
              </w:rPr>
              <w:t>Prosedür</w:t>
            </w:r>
          </w:p>
        </w:tc>
      </w:tr>
      <w:tr w:rsidR="005A3A82" w:rsidRPr="005A3A82" w14:paraId="665F1BDC" w14:textId="77777777" w:rsidTr="009D20A2">
        <w:trPr>
          <w:trHeight w:val="227"/>
        </w:trPr>
        <w:tc>
          <w:tcPr>
            <w:tcW w:w="3084" w:type="dxa"/>
            <w:vAlign w:val="center"/>
          </w:tcPr>
          <w:p w14:paraId="665F1BDA" w14:textId="77777777" w:rsidR="00F40B04" w:rsidRPr="005A3A82" w:rsidRDefault="00F40B04" w:rsidP="009D20A2">
            <w:pPr>
              <w:pStyle w:val="AralkYok"/>
              <w:spacing w:before="60" w:after="60"/>
              <w:jc w:val="center"/>
              <w:rPr>
                <w:color w:val="000000" w:themeColor="text1"/>
              </w:rPr>
            </w:pPr>
            <w:r w:rsidRPr="005A3A82">
              <w:rPr>
                <w:color w:val="000000" w:themeColor="text1"/>
              </w:rPr>
              <w:t>T</w:t>
            </w:r>
          </w:p>
        </w:tc>
        <w:tc>
          <w:tcPr>
            <w:tcW w:w="6719" w:type="dxa"/>
            <w:vAlign w:val="center"/>
          </w:tcPr>
          <w:p w14:paraId="665F1BDB" w14:textId="77777777" w:rsidR="00F40B04" w:rsidRPr="005A3A82" w:rsidRDefault="00F40B04" w:rsidP="009D20A2">
            <w:pPr>
              <w:pStyle w:val="AralkYok"/>
              <w:spacing w:before="60" w:after="60"/>
              <w:jc w:val="left"/>
              <w:rPr>
                <w:color w:val="000000" w:themeColor="text1"/>
              </w:rPr>
            </w:pPr>
            <w:r w:rsidRPr="005A3A82">
              <w:rPr>
                <w:color w:val="000000" w:themeColor="text1"/>
              </w:rPr>
              <w:t>Talimat (Sistem Talimatları, Deney/Kalibrasyon Talimatları, Cihaz Talimatları, Görev Yetki Sorumluluklar Talimatı)</w:t>
            </w:r>
          </w:p>
        </w:tc>
      </w:tr>
      <w:tr w:rsidR="005A3A82" w:rsidRPr="005A3A82" w14:paraId="665F1BDF" w14:textId="77777777" w:rsidTr="009D20A2">
        <w:trPr>
          <w:trHeight w:val="227"/>
        </w:trPr>
        <w:tc>
          <w:tcPr>
            <w:tcW w:w="3084" w:type="dxa"/>
            <w:vAlign w:val="center"/>
          </w:tcPr>
          <w:p w14:paraId="665F1BDD" w14:textId="77777777" w:rsidR="00F40B04" w:rsidRPr="005A3A82" w:rsidRDefault="00F40B04" w:rsidP="009D20A2">
            <w:pPr>
              <w:pStyle w:val="AralkYok"/>
              <w:spacing w:before="60" w:after="60"/>
              <w:jc w:val="center"/>
              <w:rPr>
                <w:color w:val="000000" w:themeColor="text1"/>
              </w:rPr>
            </w:pPr>
            <w:r w:rsidRPr="005A3A82">
              <w:rPr>
                <w:color w:val="000000" w:themeColor="text1"/>
              </w:rPr>
              <w:t>TŞ</w:t>
            </w:r>
          </w:p>
        </w:tc>
        <w:tc>
          <w:tcPr>
            <w:tcW w:w="6719" w:type="dxa"/>
            <w:vAlign w:val="center"/>
          </w:tcPr>
          <w:p w14:paraId="665F1BDE" w14:textId="77777777" w:rsidR="00F40B04" w:rsidRPr="005A3A82" w:rsidRDefault="00F40B04" w:rsidP="009D20A2">
            <w:pPr>
              <w:pStyle w:val="AralkYok"/>
              <w:spacing w:before="60" w:after="60"/>
              <w:jc w:val="left"/>
              <w:rPr>
                <w:color w:val="000000" w:themeColor="text1"/>
              </w:rPr>
            </w:pPr>
            <w:r w:rsidRPr="005A3A82">
              <w:rPr>
                <w:color w:val="000000" w:themeColor="text1"/>
              </w:rPr>
              <w:t>Teşkilat Şeması</w:t>
            </w:r>
          </w:p>
        </w:tc>
      </w:tr>
      <w:tr w:rsidR="005A3A82" w:rsidRPr="005A3A82" w14:paraId="665F1BE2" w14:textId="77777777" w:rsidTr="009D20A2">
        <w:trPr>
          <w:trHeight w:val="227"/>
        </w:trPr>
        <w:tc>
          <w:tcPr>
            <w:tcW w:w="3084" w:type="dxa"/>
            <w:vAlign w:val="center"/>
          </w:tcPr>
          <w:p w14:paraId="665F1BE0" w14:textId="77777777" w:rsidR="00F40B04" w:rsidRPr="005A3A82" w:rsidRDefault="00F40B04" w:rsidP="009D20A2">
            <w:pPr>
              <w:pStyle w:val="AralkYok"/>
              <w:spacing w:before="60" w:after="60"/>
              <w:jc w:val="center"/>
              <w:rPr>
                <w:color w:val="000000" w:themeColor="text1"/>
              </w:rPr>
            </w:pPr>
            <w:r w:rsidRPr="005A3A82">
              <w:rPr>
                <w:color w:val="000000" w:themeColor="text1"/>
              </w:rPr>
              <w:t>T-GYS</w:t>
            </w:r>
          </w:p>
        </w:tc>
        <w:tc>
          <w:tcPr>
            <w:tcW w:w="6719" w:type="dxa"/>
            <w:vAlign w:val="center"/>
          </w:tcPr>
          <w:p w14:paraId="665F1BE1" w14:textId="77777777" w:rsidR="00F40B04" w:rsidRPr="005A3A82" w:rsidRDefault="00F40B04" w:rsidP="009D20A2">
            <w:pPr>
              <w:pStyle w:val="AralkYok"/>
              <w:spacing w:before="60" w:after="60"/>
              <w:jc w:val="left"/>
              <w:rPr>
                <w:color w:val="000000" w:themeColor="text1"/>
              </w:rPr>
            </w:pPr>
            <w:r w:rsidRPr="005A3A82">
              <w:rPr>
                <w:color w:val="000000" w:themeColor="text1"/>
              </w:rPr>
              <w:t>Görev, Yetki ve Sorumluluk Talimatı</w:t>
            </w:r>
          </w:p>
        </w:tc>
      </w:tr>
      <w:tr w:rsidR="005A3A82" w:rsidRPr="005A3A82" w14:paraId="665F1BE5" w14:textId="77777777" w:rsidTr="009D20A2">
        <w:trPr>
          <w:trHeight w:val="227"/>
        </w:trPr>
        <w:tc>
          <w:tcPr>
            <w:tcW w:w="3084" w:type="dxa"/>
            <w:vAlign w:val="center"/>
          </w:tcPr>
          <w:p w14:paraId="665F1BE3" w14:textId="77777777" w:rsidR="00F40B04" w:rsidRPr="005A3A82" w:rsidRDefault="00F40B04" w:rsidP="009D20A2">
            <w:pPr>
              <w:pStyle w:val="AralkYok"/>
              <w:spacing w:before="60" w:after="60"/>
              <w:jc w:val="center"/>
              <w:rPr>
                <w:color w:val="000000" w:themeColor="text1"/>
              </w:rPr>
            </w:pPr>
            <w:r w:rsidRPr="005A3A82">
              <w:rPr>
                <w:color w:val="000000" w:themeColor="text1"/>
              </w:rPr>
              <w:t>T-C</w:t>
            </w:r>
          </w:p>
        </w:tc>
        <w:tc>
          <w:tcPr>
            <w:tcW w:w="6719" w:type="dxa"/>
            <w:vAlign w:val="center"/>
          </w:tcPr>
          <w:p w14:paraId="665F1BE4" w14:textId="77777777" w:rsidR="00F40B04" w:rsidRPr="005A3A82" w:rsidRDefault="00F40B04" w:rsidP="009D20A2">
            <w:pPr>
              <w:pStyle w:val="AralkYok"/>
              <w:spacing w:before="60" w:after="60"/>
              <w:jc w:val="left"/>
              <w:rPr>
                <w:color w:val="000000" w:themeColor="text1"/>
              </w:rPr>
            </w:pPr>
            <w:r w:rsidRPr="005A3A82">
              <w:rPr>
                <w:color w:val="000000" w:themeColor="text1"/>
              </w:rPr>
              <w:t>Cihaz Talimatı</w:t>
            </w:r>
          </w:p>
        </w:tc>
      </w:tr>
      <w:tr w:rsidR="005A3A82" w:rsidRPr="005A3A82" w14:paraId="665F1BE8" w14:textId="77777777" w:rsidTr="009D20A2">
        <w:trPr>
          <w:trHeight w:val="227"/>
        </w:trPr>
        <w:tc>
          <w:tcPr>
            <w:tcW w:w="3084" w:type="dxa"/>
            <w:vAlign w:val="center"/>
          </w:tcPr>
          <w:p w14:paraId="665F1BE6" w14:textId="77777777" w:rsidR="00F40B04" w:rsidRPr="005A3A82" w:rsidRDefault="00F40B04" w:rsidP="009D20A2">
            <w:pPr>
              <w:pStyle w:val="AralkYok"/>
              <w:spacing w:before="60" w:after="60"/>
              <w:jc w:val="center"/>
              <w:rPr>
                <w:color w:val="000000" w:themeColor="text1"/>
              </w:rPr>
            </w:pPr>
            <w:r w:rsidRPr="005A3A82">
              <w:rPr>
                <w:color w:val="000000" w:themeColor="text1"/>
              </w:rPr>
              <w:lastRenderedPageBreak/>
              <w:t>F</w:t>
            </w:r>
          </w:p>
        </w:tc>
        <w:tc>
          <w:tcPr>
            <w:tcW w:w="6719" w:type="dxa"/>
            <w:vAlign w:val="center"/>
          </w:tcPr>
          <w:p w14:paraId="665F1BE7" w14:textId="77777777" w:rsidR="00F40B04" w:rsidRPr="005A3A82" w:rsidRDefault="00F40B04" w:rsidP="009D20A2">
            <w:pPr>
              <w:pStyle w:val="AralkYok"/>
              <w:spacing w:before="60" w:after="60"/>
              <w:jc w:val="left"/>
              <w:rPr>
                <w:color w:val="000000" w:themeColor="text1"/>
              </w:rPr>
            </w:pPr>
            <w:r w:rsidRPr="005A3A82">
              <w:rPr>
                <w:color w:val="000000" w:themeColor="text1"/>
              </w:rPr>
              <w:t>Form (Listeler, Planlar, Çizimler, Grafikler, Çizelgeler</w:t>
            </w:r>
            <w:r w:rsidR="00E546F9" w:rsidRPr="005A3A82">
              <w:rPr>
                <w:color w:val="000000" w:themeColor="text1"/>
              </w:rPr>
              <w:t>, Süreç Dokümanları, Risk Fırsat Dokümanları</w:t>
            </w:r>
            <w:r w:rsidRPr="005A3A82">
              <w:rPr>
                <w:color w:val="000000" w:themeColor="text1"/>
              </w:rPr>
              <w:t>)</w:t>
            </w:r>
          </w:p>
        </w:tc>
      </w:tr>
      <w:tr w:rsidR="005A3A82" w:rsidRPr="005A3A82" w14:paraId="70734441" w14:textId="77777777" w:rsidTr="009D20A2">
        <w:trPr>
          <w:trHeight w:val="227"/>
        </w:trPr>
        <w:tc>
          <w:tcPr>
            <w:tcW w:w="3084" w:type="dxa"/>
            <w:vAlign w:val="center"/>
          </w:tcPr>
          <w:p w14:paraId="4D3F9847" w14:textId="2B926051" w:rsidR="00B035F4" w:rsidRPr="00973276" w:rsidRDefault="00B035F4" w:rsidP="009D20A2">
            <w:pPr>
              <w:pStyle w:val="AralkYok"/>
              <w:spacing w:before="60" w:after="60"/>
              <w:jc w:val="center"/>
              <w:rPr>
                <w:color w:val="000000" w:themeColor="text1"/>
              </w:rPr>
            </w:pPr>
            <w:r w:rsidRPr="00973276">
              <w:rPr>
                <w:color w:val="000000" w:themeColor="text1"/>
              </w:rPr>
              <w:t>YT</w:t>
            </w:r>
          </w:p>
        </w:tc>
        <w:tc>
          <w:tcPr>
            <w:tcW w:w="6719" w:type="dxa"/>
            <w:vAlign w:val="center"/>
          </w:tcPr>
          <w:p w14:paraId="1BC1AF6A" w14:textId="70FEF2DF" w:rsidR="00B035F4" w:rsidRPr="00973276" w:rsidRDefault="00B035F4" w:rsidP="00B035F4">
            <w:pPr>
              <w:pStyle w:val="AralkYok"/>
              <w:spacing w:before="60" w:after="60"/>
              <w:jc w:val="left"/>
              <w:rPr>
                <w:color w:val="000000" w:themeColor="text1"/>
              </w:rPr>
            </w:pPr>
            <w:r w:rsidRPr="00973276">
              <w:rPr>
                <w:color w:val="000000" w:themeColor="text1"/>
              </w:rPr>
              <w:t>TS EN ISO/IEC 17043 kapsamında kullanılan dokümanlar (prosedür, talimat, form ve akış şemaları vb.)</w:t>
            </w:r>
          </w:p>
        </w:tc>
      </w:tr>
      <w:tr w:rsidR="00B9552C" w:rsidRPr="005A3A82" w14:paraId="2F403D9E" w14:textId="77777777" w:rsidTr="009D20A2">
        <w:trPr>
          <w:trHeight w:val="227"/>
        </w:trPr>
        <w:tc>
          <w:tcPr>
            <w:tcW w:w="3084" w:type="dxa"/>
            <w:vAlign w:val="center"/>
          </w:tcPr>
          <w:p w14:paraId="7A23E051" w14:textId="685D39B1" w:rsidR="00B9552C" w:rsidRPr="00973276" w:rsidRDefault="00B9552C" w:rsidP="009D20A2">
            <w:pPr>
              <w:pStyle w:val="AralkYok"/>
              <w:spacing w:before="60" w:after="60"/>
              <w:jc w:val="center"/>
              <w:rPr>
                <w:color w:val="000000" w:themeColor="text1"/>
              </w:rPr>
            </w:pPr>
            <w:r w:rsidRPr="00973276">
              <w:rPr>
                <w:color w:val="000000" w:themeColor="text1"/>
              </w:rPr>
              <w:t>AŞ</w:t>
            </w:r>
          </w:p>
        </w:tc>
        <w:tc>
          <w:tcPr>
            <w:tcW w:w="6719" w:type="dxa"/>
            <w:vAlign w:val="center"/>
          </w:tcPr>
          <w:p w14:paraId="4D6177DD" w14:textId="06355A4B" w:rsidR="00B9552C" w:rsidRPr="00973276" w:rsidRDefault="00B9552C" w:rsidP="009D20A2">
            <w:pPr>
              <w:pStyle w:val="AralkYok"/>
              <w:spacing w:before="60" w:after="60"/>
              <w:jc w:val="left"/>
              <w:rPr>
                <w:color w:val="000000" w:themeColor="text1"/>
              </w:rPr>
            </w:pPr>
            <w:r w:rsidRPr="00973276">
              <w:rPr>
                <w:color w:val="000000" w:themeColor="text1"/>
              </w:rPr>
              <w:t>Süreç Akış Şemaları</w:t>
            </w:r>
          </w:p>
        </w:tc>
      </w:tr>
    </w:tbl>
    <w:p w14:paraId="75600E61" w14:textId="77777777" w:rsidR="00450B9D" w:rsidRPr="003A18E5" w:rsidRDefault="00450B9D" w:rsidP="00450B9D">
      <w:pPr>
        <w:spacing w:before="120" w:after="120" w:line="240" w:lineRule="auto"/>
        <w:rPr>
          <w:color w:val="000000" w:themeColor="text1"/>
          <w:sz w:val="20"/>
          <w:szCs w:val="20"/>
        </w:rPr>
      </w:pPr>
    </w:p>
    <w:p w14:paraId="665F1BE9" w14:textId="77777777" w:rsidR="00F40B04" w:rsidRPr="005A3A82" w:rsidRDefault="00F40B04" w:rsidP="00450B9D">
      <w:pPr>
        <w:spacing w:before="120" w:after="120" w:line="240" w:lineRule="auto"/>
        <w:rPr>
          <w:color w:val="000000" w:themeColor="text1"/>
        </w:rPr>
      </w:pPr>
      <w:r w:rsidRPr="005A3A82">
        <w:rPr>
          <w:color w:val="000000" w:themeColor="text1"/>
        </w:rPr>
        <w:t xml:space="preserve">2. seviyede dokümanın Daire Başkanlıkları (0) veya Bölge Müdürlükleri (1) tarafından hazırlandığını gösterir rakam.  </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7"/>
        <w:gridCol w:w="8243"/>
      </w:tblGrid>
      <w:tr w:rsidR="005A3A82" w:rsidRPr="005A3A82" w14:paraId="665F1BEC" w14:textId="77777777" w:rsidTr="004C2F65">
        <w:trPr>
          <w:trHeight w:val="243"/>
        </w:trPr>
        <w:tc>
          <w:tcPr>
            <w:tcW w:w="1567" w:type="dxa"/>
          </w:tcPr>
          <w:p w14:paraId="665F1BEA" w14:textId="77777777" w:rsidR="00F40B04" w:rsidRPr="005A3A82" w:rsidRDefault="00F40B04" w:rsidP="00E546F9">
            <w:pPr>
              <w:pStyle w:val="AralkYok"/>
              <w:spacing w:before="60" w:after="60"/>
              <w:jc w:val="center"/>
              <w:rPr>
                <w:b/>
                <w:color w:val="000000" w:themeColor="text1"/>
              </w:rPr>
            </w:pPr>
            <w:r w:rsidRPr="005A3A82">
              <w:rPr>
                <w:b/>
                <w:color w:val="000000" w:themeColor="text1"/>
              </w:rPr>
              <w:t>Kodu</w:t>
            </w:r>
          </w:p>
        </w:tc>
        <w:tc>
          <w:tcPr>
            <w:tcW w:w="8243" w:type="dxa"/>
          </w:tcPr>
          <w:p w14:paraId="665F1BEB" w14:textId="77777777" w:rsidR="00F40B04" w:rsidRPr="005A3A82" w:rsidRDefault="00F40B04" w:rsidP="00E546F9">
            <w:pPr>
              <w:pStyle w:val="AralkYok"/>
              <w:spacing w:before="60" w:after="60"/>
              <w:rPr>
                <w:b/>
                <w:color w:val="000000" w:themeColor="text1"/>
              </w:rPr>
            </w:pPr>
            <w:r w:rsidRPr="005A3A82">
              <w:rPr>
                <w:b/>
                <w:color w:val="000000" w:themeColor="text1"/>
              </w:rPr>
              <w:t>Dokümanın Hazırlandığı Birim</w:t>
            </w:r>
          </w:p>
        </w:tc>
      </w:tr>
      <w:tr w:rsidR="005A3A82" w:rsidRPr="005A3A82" w14:paraId="665F1BEF" w14:textId="77777777" w:rsidTr="004C2F65">
        <w:trPr>
          <w:trHeight w:val="243"/>
        </w:trPr>
        <w:tc>
          <w:tcPr>
            <w:tcW w:w="1567" w:type="dxa"/>
          </w:tcPr>
          <w:p w14:paraId="665F1BED" w14:textId="77777777" w:rsidR="00F40B04" w:rsidRPr="005A3A82" w:rsidRDefault="00F40B04" w:rsidP="00E546F9">
            <w:pPr>
              <w:pStyle w:val="AralkYok"/>
              <w:spacing w:before="60" w:after="60"/>
              <w:jc w:val="center"/>
              <w:rPr>
                <w:color w:val="000000" w:themeColor="text1"/>
              </w:rPr>
            </w:pPr>
            <w:r w:rsidRPr="005A3A82">
              <w:rPr>
                <w:color w:val="000000" w:themeColor="text1"/>
              </w:rPr>
              <w:t>0</w:t>
            </w:r>
          </w:p>
        </w:tc>
        <w:tc>
          <w:tcPr>
            <w:tcW w:w="8243" w:type="dxa"/>
          </w:tcPr>
          <w:p w14:paraId="665F1BEE" w14:textId="3B5155B7" w:rsidR="00F40B04" w:rsidRPr="005A3A82" w:rsidRDefault="00454EF3" w:rsidP="004C2F65">
            <w:pPr>
              <w:pStyle w:val="AralkYok"/>
              <w:spacing w:before="60" w:after="60"/>
              <w:rPr>
                <w:color w:val="000000" w:themeColor="text1"/>
              </w:rPr>
            </w:pPr>
            <w:r w:rsidRPr="005A3A82">
              <w:rPr>
                <w:color w:val="000000" w:themeColor="text1"/>
              </w:rPr>
              <w:t xml:space="preserve">Genel Müdürlük Daire Başkanlıkları tarafından </w:t>
            </w:r>
            <w:r w:rsidR="00F40B04" w:rsidRPr="005A3A82">
              <w:rPr>
                <w:color w:val="000000" w:themeColor="text1"/>
              </w:rPr>
              <w:t>hazırlanan dokümanlar</w:t>
            </w:r>
          </w:p>
        </w:tc>
      </w:tr>
      <w:tr w:rsidR="005A3A82" w:rsidRPr="005A3A82" w14:paraId="665F1BF2" w14:textId="77777777" w:rsidTr="00450B9D">
        <w:trPr>
          <w:trHeight w:val="549"/>
        </w:trPr>
        <w:tc>
          <w:tcPr>
            <w:tcW w:w="1567" w:type="dxa"/>
          </w:tcPr>
          <w:p w14:paraId="665F1BF0" w14:textId="77777777" w:rsidR="00F40B04" w:rsidRPr="005A3A82" w:rsidRDefault="00F40B04" w:rsidP="00E546F9">
            <w:pPr>
              <w:pStyle w:val="AralkYok"/>
              <w:spacing w:before="60" w:after="60"/>
              <w:jc w:val="center"/>
              <w:rPr>
                <w:color w:val="000000" w:themeColor="text1"/>
              </w:rPr>
            </w:pPr>
            <w:r w:rsidRPr="005A3A82">
              <w:rPr>
                <w:color w:val="000000" w:themeColor="text1"/>
              </w:rPr>
              <w:t>1</w:t>
            </w:r>
          </w:p>
        </w:tc>
        <w:tc>
          <w:tcPr>
            <w:tcW w:w="8243" w:type="dxa"/>
          </w:tcPr>
          <w:p w14:paraId="665F1BF1" w14:textId="77777777" w:rsidR="00F40B04" w:rsidRPr="005A3A82" w:rsidRDefault="00F40B04" w:rsidP="00450B9D">
            <w:pPr>
              <w:pStyle w:val="AralkYok"/>
              <w:spacing w:before="60"/>
              <w:rPr>
                <w:color w:val="000000" w:themeColor="text1"/>
              </w:rPr>
            </w:pPr>
            <w:r w:rsidRPr="005A3A82">
              <w:rPr>
                <w:color w:val="000000" w:themeColor="text1"/>
              </w:rPr>
              <w:t xml:space="preserve">Bölge Müdürlükleri </w:t>
            </w:r>
            <w:r w:rsidRPr="005A3A82">
              <w:rPr>
                <w:color w:val="000000" w:themeColor="text1"/>
                <w:szCs w:val="24"/>
              </w:rPr>
              <w:t>Kalite Kontrol ve Laboratuvar Şube Müdürlüklerince</w:t>
            </w:r>
            <w:r w:rsidRPr="005A3A82">
              <w:rPr>
                <w:color w:val="000000" w:themeColor="text1"/>
              </w:rPr>
              <w:t xml:space="preserve"> hazırlanan dokümanlar</w:t>
            </w:r>
          </w:p>
        </w:tc>
      </w:tr>
    </w:tbl>
    <w:p w14:paraId="665F1BF3" w14:textId="77777777" w:rsidR="00F40B04" w:rsidRPr="000A3513" w:rsidRDefault="00F40B04" w:rsidP="00450B9D">
      <w:pPr>
        <w:spacing w:before="240" w:after="120" w:line="240" w:lineRule="auto"/>
      </w:pPr>
      <w:r w:rsidRPr="000A3513">
        <w:t>3. seviyede dokümanın ait ol</w:t>
      </w:r>
      <w:r w:rsidR="005B6C29" w:rsidRPr="000A3513">
        <w:t>duğu Daire Başkanlığı (TAKK: 16</w:t>
      </w:r>
      <w:r w:rsidRPr="000A3513">
        <w:t>) veya Bölge Müdürlüğü yazışma kodları</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8183"/>
      </w:tblGrid>
      <w:tr w:rsidR="00F40B04" w:rsidRPr="000A3513" w14:paraId="665F1BF6" w14:textId="77777777" w:rsidTr="0061448B">
        <w:trPr>
          <w:trHeight w:val="161"/>
        </w:trPr>
        <w:tc>
          <w:tcPr>
            <w:tcW w:w="1560" w:type="dxa"/>
          </w:tcPr>
          <w:p w14:paraId="665F1BF4" w14:textId="77777777" w:rsidR="00F40B04" w:rsidRPr="000A3513" w:rsidRDefault="00F40B04" w:rsidP="00E546F9">
            <w:pPr>
              <w:pStyle w:val="AralkYok"/>
              <w:spacing w:before="60" w:after="60"/>
              <w:jc w:val="center"/>
              <w:rPr>
                <w:b/>
              </w:rPr>
            </w:pPr>
            <w:r w:rsidRPr="000A3513">
              <w:rPr>
                <w:b/>
              </w:rPr>
              <w:t>Kodu</w:t>
            </w:r>
          </w:p>
        </w:tc>
        <w:tc>
          <w:tcPr>
            <w:tcW w:w="8183" w:type="dxa"/>
          </w:tcPr>
          <w:p w14:paraId="665F1BF5" w14:textId="77777777" w:rsidR="00F40B04" w:rsidRPr="000A3513" w:rsidRDefault="00F40B04" w:rsidP="00E546F9">
            <w:pPr>
              <w:pStyle w:val="AralkYok"/>
              <w:spacing w:before="60" w:after="60"/>
              <w:rPr>
                <w:b/>
              </w:rPr>
            </w:pPr>
            <w:r w:rsidRPr="000A3513">
              <w:rPr>
                <w:b/>
              </w:rPr>
              <w:t>İlgili DSİ Birimleri</w:t>
            </w:r>
          </w:p>
        </w:tc>
      </w:tr>
      <w:tr w:rsidR="00F40B04" w:rsidRPr="000A3513" w14:paraId="665F1BF9" w14:textId="77777777" w:rsidTr="0061448B">
        <w:trPr>
          <w:trHeight w:val="161"/>
        </w:trPr>
        <w:tc>
          <w:tcPr>
            <w:tcW w:w="1560" w:type="dxa"/>
          </w:tcPr>
          <w:p w14:paraId="665F1BF7" w14:textId="77777777" w:rsidR="00F40B04" w:rsidRPr="005219B4" w:rsidRDefault="00F40B04" w:rsidP="00E546F9">
            <w:pPr>
              <w:pStyle w:val="AralkYok"/>
              <w:spacing w:before="60" w:after="60"/>
              <w:jc w:val="center"/>
            </w:pPr>
            <w:r w:rsidRPr="005219B4">
              <w:t>16</w:t>
            </w:r>
          </w:p>
        </w:tc>
        <w:tc>
          <w:tcPr>
            <w:tcW w:w="8183" w:type="dxa"/>
          </w:tcPr>
          <w:p w14:paraId="665F1BF8" w14:textId="77777777" w:rsidR="00F40B04" w:rsidRPr="005219B4" w:rsidRDefault="00F40B04" w:rsidP="00E546F9">
            <w:pPr>
              <w:pStyle w:val="AralkYok"/>
              <w:spacing w:before="60" w:after="60"/>
            </w:pPr>
            <w:r w:rsidRPr="005219B4">
              <w:t>Teknik Araştırma ve Kalite Kontrol Dairesi Başkanlığı (Merkez Laboratuvar)</w:t>
            </w:r>
          </w:p>
        </w:tc>
      </w:tr>
      <w:tr w:rsidR="00454EF3" w:rsidRPr="000A3513" w14:paraId="5A7B0841" w14:textId="77777777" w:rsidTr="0061448B">
        <w:trPr>
          <w:trHeight w:val="161"/>
        </w:trPr>
        <w:tc>
          <w:tcPr>
            <w:tcW w:w="1560" w:type="dxa"/>
          </w:tcPr>
          <w:p w14:paraId="1E9BD2D5" w14:textId="1ECE5764" w:rsidR="00454EF3" w:rsidRPr="005219B4" w:rsidRDefault="00454EF3" w:rsidP="00E546F9">
            <w:pPr>
              <w:pStyle w:val="AralkYok"/>
              <w:spacing w:before="60" w:after="60"/>
              <w:jc w:val="center"/>
              <w:rPr>
                <w:color w:val="000000" w:themeColor="text1"/>
              </w:rPr>
            </w:pPr>
            <w:r w:rsidRPr="005219B4">
              <w:rPr>
                <w:color w:val="000000" w:themeColor="text1"/>
              </w:rPr>
              <w:t>10</w:t>
            </w:r>
          </w:p>
        </w:tc>
        <w:tc>
          <w:tcPr>
            <w:tcW w:w="8183" w:type="dxa"/>
          </w:tcPr>
          <w:p w14:paraId="5AF3EA94" w14:textId="44EB49D4" w:rsidR="00454EF3" w:rsidRPr="005219B4" w:rsidRDefault="00454EF3" w:rsidP="00E546F9">
            <w:pPr>
              <w:pStyle w:val="AralkYok"/>
              <w:spacing w:before="60" w:after="60"/>
              <w:rPr>
                <w:color w:val="000000" w:themeColor="text1"/>
              </w:rPr>
            </w:pPr>
            <w:r w:rsidRPr="005219B4">
              <w:rPr>
                <w:color w:val="000000" w:themeColor="text1"/>
              </w:rPr>
              <w:t>Etüt Planlama ve Tahsisler Dairesi Başkanlığı (Su ve Toprak Laboratuvarı)</w:t>
            </w:r>
          </w:p>
        </w:tc>
      </w:tr>
      <w:tr w:rsidR="00F40B04" w:rsidRPr="000A3513" w14:paraId="665F1BFC" w14:textId="77777777" w:rsidTr="0061448B">
        <w:trPr>
          <w:trHeight w:val="161"/>
        </w:trPr>
        <w:tc>
          <w:tcPr>
            <w:tcW w:w="1560" w:type="dxa"/>
          </w:tcPr>
          <w:p w14:paraId="665F1BFA" w14:textId="77777777" w:rsidR="00F40B04" w:rsidRPr="005219B4" w:rsidRDefault="00F40B04" w:rsidP="00E546F9">
            <w:pPr>
              <w:pStyle w:val="AralkYok"/>
              <w:spacing w:before="60" w:after="60"/>
              <w:jc w:val="center"/>
            </w:pPr>
            <w:proofErr w:type="gramStart"/>
            <w:r w:rsidRPr="005219B4">
              <w:t>xx</w:t>
            </w:r>
            <w:proofErr w:type="gramEnd"/>
          </w:p>
        </w:tc>
        <w:tc>
          <w:tcPr>
            <w:tcW w:w="8183" w:type="dxa"/>
          </w:tcPr>
          <w:p w14:paraId="665F1BFB" w14:textId="77777777" w:rsidR="00F40B04" w:rsidRPr="005219B4" w:rsidRDefault="00F40B04" w:rsidP="00E546F9">
            <w:pPr>
              <w:pStyle w:val="AralkYok"/>
              <w:spacing w:before="60" w:after="60"/>
            </w:pPr>
            <w:r w:rsidRPr="005219B4">
              <w:t>Kalite Kontrol ve Laboratuvar Şube Müdürlükleri (01-26 arası) ilgili Şube Müdürlüğünün bağlı olduğu Bölge Müdürlüğü numarasını belirtir.)</w:t>
            </w:r>
          </w:p>
        </w:tc>
      </w:tr>
    </w:tbl>
    <w:p w14:paraId="665F1BFD" w14:textId="77777777" w:rsidR="00F40B04" w:rsidRPr="000A3513" w:rsidRDefault="00F40B04" w:rsidP="003A048A">
      <w:pPr>
        <w:spacing w:before="200"/>
      </w:pPr>
      <w:r w:rsidRPr="000A3513">
        <w:t xml:space="preserve">Dokümanların hangi teşkilat birimine/alt birimine ait olduğunun belirlenmesinde “Resmi Yazışmalarda Uygulanacak Esas ve Usuller Hakkında Yönetmelik” hükümlerinde yer alan yazışma kod sistemindeki DSİ teşkilat kodları kullanılır. </w:t>
      </w:r>
    </w:p>
    <w:p w14:paraId="665F1BFE" w14:textId="77777777" w:rsidR="00F40B04" w:rsidRPr="000A3513" w:rsidRDefault="00F40B04" w:rsidP="0061448B">
      <w:pPr>
        <w:spacing w:before="120" w:after="120" w:line="240" w:lineRule="auto"/>
      </w:pPr>
      <w:r w:rsidRPr="000A3513">
        <w:t xml:space="preserve">4. seviyede aşağıda verilen DSİ alt birim yazışma kodları </w:t>
      </w:r>
    </w:p>
    <w:tbl>
      <w:tblPr>
        <w:tblW w:w="9528"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43"/>
        <w:gridCol w:w="1050"/>
        <w:gridCol w:w="3401"/>
        <w:gridCol w:w="259"/>
        <w:gridCol w:w="875"/>
      </w:tblGrid>
      <w:tr w:rsidR="0061448B" w:rsidRPr="000A3513" w14:paraId="665F1C01" w14:textId="77777777" w:rsidTr="00450B9D">
        <w:trPr>
          <w:cantSplit/>
          <w:trHeight w:val="313"/>
          <w:tblHeader/>
        </w:trPr>
        <w:tc>
          <w:tcPr>
            <w:tcW w:w="9528" w:type="dxa"/>
            <w:gridSpan w:val="5"/>
            <w:shd w:val="clear" w:color="auto" w:fill="auto"/>
            <w:vAlign w:val="center"/>
          </w:tcPr>
          <w:p w14:paraId="665F1C00" w14:textId="68C6A886" w:rsidR="0061448B" w:rsidRPr="000A3513" w:rsidRDefault="0061448B" w:rsidP="00450B9D">
            <w:pPr>
              <w:spacing w:before="0" w:after="0" w:line="240" w:lineRule="auto"/>
              <w:jc w:val="center"/>
              <w:rPr>
                <w:b/>
              </w:rPr>
            </w:pPr>
            <w:r w:rsidRPr="000A3513">
              <w:rPr>
                <w:b/>
              </w:rPr>
              <w:t>Laboratuvar Kodları</w:t>
            </w:r>
          </w:p>
        </w:tc>
      </w:tr>
      <w:tr w:rsidR="0061448B" w:rsidRPr="000A3513" w14:paraId="22E332C5" w14:textId="77777777" w:rsidTr="0061448B">
        <w:trPr>
          <w:cantSplit/>
          <w:trHeight w:val="375"/>
          <w:tblHeader/>
        </w:trPr>
        <w:tc>
          <w:tcPr>
            <w:tcW w:w="4993" w:type="dxa"/>
            <w:gridSpan w:val="2"/>
            <w:shd w:val="clear" w:color="auto" w:fill="auto"/>
          </w:tcPr>
          <w:p w14:paraId="1BBAFBD2" w14:textId="4AD84D86" w:rsidR="0061448B" w:rsidRPr="000A3513" w:rsidRDefault="0061448B" w:rsidP="00450B9D">
            <w:pPr>
              <w:spacing w:before="0" w:after="0" w:line="240" w:lineRule="auto"/>
              <w:jc w:val="left"/>
              <w:rPr>
                <w:b/>
              </w:rPr>
            </w:pPr>
            <w:r w:rsidRPr="000A3513">
              <w:rPr>
                <w:b/>
              </w:rPr>
              <w:t>TAKK Dairesi Başkanlığı</w:t>
            </w:r>
          </w:p>
        </w:tc>
        <w:tc>
          <w:tcPr>
            <w:tcW w:w="4535" w:type="dxa"/>
            <w:gridSpan w:val="3"/>
            <w:shd w:val="clear" w:color="auto" w:fill="auto"/>
          </w:tcPr>
          <w:p w14:paraId="6F5B76A3" w14:textId="45AF2A49" w:rsidR="0061448B" w:rsidRPr="000A3513" w:rsidRDefault="0061448B" w:rsidP="00450B9D">
            <w:pPr>
              <w:spacing w:before="0" w:after="0" w:line="240" w:lineRule="auto"/>
              <w:jc w:val="left"/>
              <w:rPr>
                <w:b/>
              </w:rPr>
            </w:pPr>
            <w:r w:rsidRPr="000A3513">
              <w:rPr>
                <w:b/>
              </w:rPr>
              <w:t>Bölge Laboratuvarları için</w:t>
            </w:r>
          </w:p>
        </w:tc>
      </w:tr>
      <w:tr w:rsidR="00F40B04" w:rsidRPr="000A3513" w14:paraId="665F1C06" w14:textId="77777777" w:rsidTr="004C2F65">
        <w:trPr>
          <w:trHeight w:val="369"/>
          <w:tblHeader/>
        </w:trPr>
        <w:tc>
          <w:tcPr>
            <w:tcW w:w="3943" w:type="dxa"/>
            <w:shd w:val="clear" w:color="auto" w:fill="auto"/>
            <w:vAlign w:val="center"/>
          </w:tcPr>
          <w:p w14:paraId="665F1C02" w14:textId="77777777" w:rsidR="00F40B04" w:rsidRPr="000A3513" w:rsidRDefault="00F40B04" w:rsidP="004C2F65">
            <w:pPr>
              <w:pStyle w:val="AralkYok"/>
              <w:spacing w:before="60" w:after="60"/>
              <w:jc w:val="left"/>
              <w:rPr>
                <w:b/>
              </w:rPr>
            </w:pPr>
            <w:r w:rsidRPr="000A3513">
              <w:rPr>
                <w:b/>
              </w:rPr>
              <w:t>Birim Adı</w:t>
            </w:r>
          </w:p>
        </w:tc>
        <w:tc>
          <w:tcPr>
            <w:tcW w:w="1050" w:type="dxa"/>
            <w:shd w:val="clear" w:color="auto" w:fill="auto"/>
            <w:vAlign w:val="center"/>
          </w:tcPr>
          <w:p w14:paraId="665F1C03" w14:textId="77777777" w:rsidR="00F40B04" w:rsidRPr="000A3513" w:rsidRDefault="00F40B04" w:rsidP="004C2F65">
            <w:pPr>
              <w:pStyle w:val="AralkYok"/>
              <w:spacing w:before="60" w:after="60"/>
              <w:jc w:val="center"/>
              <w:rPr>
                <w:b/>
              </w:rPr>
            </w:pPr>
            <w:r w:rsidRPr="000A3513">
              <w:rPr>
                <w:b/>
              </w:rPr>
              <w:t>No</w:t>
            </w:r>
          </w:p>
        </w:tc>
        <w:tc>
          <w:tcPr>
            <w:tcW w:w="3660" w:type="dxa"/>
            <w:gridSpan w:val="2"/>
            <w:shd w:val="clear" w:color="auto" w:fill="auto"/>
            <w:vAlign w:val="center"/>
          </w:tcPr>
          <w:p w14:paraId="665F1C04" w14:textId="77777777" w:rsidR="00F40B04" w:rsidRPr="000A3513" w:rsidRDefault="00F40B04" w:rsidP="004C2F65">
            <w:pPr>
              <w:pStyle w:val="AralkYok"/>
              <w:spacing w:before="60" w:after="60"/>
              <w:jc w:val="left"/>
              <w:rPr>
                <w:b/>
              </w:rPr>
            </w:pPr>
            <w:r w:rsidRPr="000A3513">
              <w:rPr>
                <w:b/>
              </w:rPr>
              <w:t>Birim Adı</w:t>
            </w:r>
          </w:p>
        </w:tc>
        <w:tc>
          <w:tcPr>
            <w:tcW w:w="875" w:type="dxa"/>
            <w:shd w:val="clear" w:color="auto" w:fill="auto"/>
            <w:vAlign w:val="center"/>
          </w:tcPr>
          <w:p w14:paraId="665F1C05" w14:textId="77777777" w:rsidR="00F40B04" w:rsidRPr="000A3513" w:rsidRDefault="00F40B04" w:rsidP="004C2F65">
            <w:pPr>
              <w:pStyle w:val="AralkYok"/>
              <w:spacing w:before="60" w:after="60"/>
              <w:jc w:val="center"/>
              <w:rPr>
                <w:b/>
              </w:rPr>
            </w:pPr>
            <w:r w:rsidRPr="000A3513">
              <w:rPr>
                <w:b/>
              </w:rPr>
              <w:t>No</w:t>
            </w:r>
          </w:p>
        </w:tc>
      </w:tr>
      <w:tr w:rsidR="00E738C6" w:rsidRPr="000A3513" w14:paraId="665F1C0B" w14:textId="77777777" w:rsidTr="004C2F65">
        <w:trPr>
          <w:trHeight w:val="369"/>
        </w:trPr>
        <w:tc>
          <w:tcPr>
            <w:tcW w:w="3943" w:type="dxa"/>
            <w:shd w:val="clear" w:color="auto" w:fill="auto"/>
            <w:vAlign w:val="center"/>
          </w:tcPr>
          <w:p w14:paraId="665F1C07" w14:textId="77777777" w:rsidR="00E738C6" w:rsidRPr="000A3513" w:rsidRDefault="00E738C6" w:rsidP="004C2F65">
            <w:pPr>
              <w:pStyle w:val="AralkYok"/>
              <w:jc w:val="left"/>
            </w:pPr>
            <w:r w:rsidRPr="000A3513">
              <w:t>Başkanlık</w:t>
            </w:r>
          </w:p>
        </w:tc>
        <w:tc>
          <w:tcPr>
            <w:tcW w:w="1050" w:type="dxa"/>
            <w:shd w:val="clear" w:color="auto" w:fill="auto"/>
            <w:vAlign w:val="center"/>
          </w:tcPr>
          <w:p w14:paraId="665F1C08" w14:textId="77777777" w:rsidR="00E738C6" w:rsidRPr="000A3513" w:rsidRDefault="00E738C6" w:rsidP="004C2F65">
            <w:pPr>
              <w:pStyle w:val="AralkYok"/>
              <w:jc w:val="center"/>
            </w:pPr>
            <w:r w:rsidRPr="000A3513">
              <w:t>00</w:t>
            </w:r>
          </w:p>
        </w:tc>
        <w:tc>
          <w:tcPr>
            <w:tcW w:w="3660" w:type="dxa"/>
            <w:gridSpan w:val="2"/>
            <w:shd w:val="clear" w:color="auto" w:fill="auto"/>
            <w:vAlign w:val="center"/>
          </w:tcPr>
          <w:p w14:paraId="665F1C09" w14:textId="76F910E8" w:rsidR="00E738C6" w:rsidRPr="004C2F65" w:rsidRDefault="00E738C6" w:rsidP="004C2F65">
            <w:pPr>
              <w:pStyle w:val="AralkYok"/>
              <w:jc w:val="left"/>
            </w:pPr>
            <w:r w:rsidRPr="004C2F65">
              <w:t xml:space="preserve">Kalite Kontrol ve </w:t>
            </w:r>
            <w:proofErr w:type="spellStart"/>
            <w:r w:rsidRPr="004C2F65">
              <w:t>Lab</w:t>
            </w:r>
            <w:proofErr w:type="spellEnd"/>
            <w:r w:rsidRPr="004C2F65">
              <w:t>. Şb. Md.</w:t>
            </w:r>
          </w:p>
        </w:tc>
        <w:tc>
          <w:tcPr>
            <w:tcW w:w="875" w:type="dxa"/>
            <w:shd w:val="clear" w:color="auto" w:fill="auto"/>
            <w:vAlign w:val="center"/>
          </w:tcPr>
          <w:p w14:paraId="665F1C0A" w14:textId="4C28D3CB" w:rsidR="00E738C6" w:rsidRPr="004C2F65" w:rsidRDefault="00E738C6" w:rsidP="004C2F65">
            <w:pPr>
              <w:pStyle w:val="AralkYok"/>
              <w:jc w:val="center"/>
            </w:pPr>
            <w:r w:rsidRPr="004C2F65">
              <w:t>16</w:t>
            </w:r>
          </w:p>
        </w:tc>
      </w:tr>
      <w:tr w:rsidR="008345CC" w:rsidRPr="000A3513" w14:paraId="665F1C10" w14:textId="77777777" w:rsidTr="004C2F65">
        <w:trPr>
          <w:trHeight w:val="369"/>
        </w:trPr>
        <w:tc>
          <w:tcPr>
            <w:tcW w:w="3943" w:type="dxa"/>
            <w:shd w:val="clear" w:color="auto" w:fill="auto"/>
            <w:vAlign w:val="center"/>
          </w:tcPr>
          <w:p w14:paraId="665F1C0C" w14:textId="77777777" w:rsidR="008345CC" w:rsidRPr="000A3513" w:rsidRDefault="008345CC" w:rsidP="004C2F65">
            <w:pPr>
              <w:pStyle w:val="AralkYok"/>
              <w:jc w:val="left"/>
            </w:pPr>
            <w:r w:rsidRPr="000A3513">
              <w:t xml:space="preserve">Hidrolik Model </w:t>
            </w:r>
            <w:proofErr w:type="spellStart"/>
            <w:r w:rsidRPr="000A3513">
              <w:t>Lab</w:t>
            </w:r>
            <w:proofErr w:type="spellEnd"/>
            <w:r w:rsidRPr="000A3513">
              <w:t>.</w:t>
            </w:r>
          </w:p>
        </w:tc>
        <w:tc>
          <w:tcPr>
            <w:tcW w:w="1050" w:type="dxa"/>
            <w:shd w:val="clear" w:color="auto" w:fill="auto"/>
            <w:vAlign w:val="center"/>
          </w:tcPr>
          <w:p w14:paraId="665F1C0D" w14:textId="77777777" w:rsidR="008345CC" w:rsidRPr="000A3513" w:rsidRDefault="008345CC" w:rsidP="004C2F65">
            <w:pPr>
              <w:pStyle w:val="AralkYok"/>
              <w:jc w:val="center"/>
            </w:pPr>
            <w:r w:rsidRPr="000A3513">
              <w:t>01</w:t>
            </w:r>
          </w:p>
        </w:tc>
        <w:tc>
          <w:tcPr>
            <w:tcW w:w="3660" w:type="dxa"/>
            <w:gridSpan w:val="2"/>
            <w:shd w:val="clear" w:color="auto" w:fill="auto"/>
            <w:vAlign w:val="center"/>
          </w:tcPr>
          <w:p w14:paraId="665F1C0E" w14:textId="77777777" w:rsidR="008345CC" w:rsidRPr="004C2F65" w:rsidRDefault="008345CC" w:rsidP="004C2F65">
            <w:pPr>
              <w:pStyle w:val="AralkYok"/>
              <w:jc w:val="left"/>
            </w:pPr>
            <w:r w:rsidRPr="004C2F65">
              <w:t>Beton</w:t>
            </w:r>
          </w:p>
        </w:tc>
        <w:tc>
          <w:tcPr>
            <w:tcW w:w="875" w:type="dxa"/>
            <w:shd w:val="clear" w:color="auto" w:fill="auto"/>
            <w:vAlign w:val="center"/>
          </w:tcPr>
          <w:p w14:paraId="665F1C0F" w14:textId="77777777" w:rsidR="008345CC" w:rsidRPr="004C2F65" w:rsidRDefault="008345CC" w:rsidP="004C2F65">
            <w:pPr>
              <w:pStyle w:val="AralkYok"/>
              <w:jc w:val="center"/>
            </w:pPr>
            <w:r w:rsidRPr="004C2F65">
              <w:t>05</w:t>
            </w:r>
          </w:p>
        </w:tc>
      </w:tr>
      <w:tr w:rsidR="008345CC" w:rsidRPr="000A3513" w14:paraId="665F1C15" w14:textId="77777777" w:rsidTr="004C2F65">
        <w:trPr>
          <w:trHeight w:val="369"/>
        </w:trPr>
        <w:tc>
          <w:tcPr>
            <w:tcW w:w="3943" w:type="dxa"/>
            <w:shd w:val="clear" w:color="auto" w:fill="auto"/>
            <w:vAlign w:val="center"/>
          </w:tcPr>
          <w:p w14:paraId="665F1C11" w14:textId="77777777" w:rsidR="008345CC" w:rsidRPr="000A3513" w:rsidRDefault="008345CC" w:rsidP="004C2F65">
            <w:pPr>
              <w:pStyle w:val="AralkYok"/>
              <w:jc w:val="left"/>
            </w:pPr>
            <w:r w:rsidRPr="000A3513">
              <w:t>Teknik Hizmetler</w:t>
            </w:r>
          </w:p>
        </w:tc>
        <w:tc>
          <w:tcPr>
            <w:tcW w:w="1050" w:type="dxa"/>
            <w:shd w:val="clear" w:color="auto" w:fill="auto"/>
            <w:vAlign w:val="center"/>
          </w:tcPr>
          <w:p w14:paraId="665F1C12" w14:textId="77777777" w:rsidR="008345CC" w:rsidRPr="000A3513" w:rsidRDefault="008345CC" w:rsidP="004C2F65">
            <w:pPr>
              <w:pStyle w:val="AralkYok"/>
              <w:jc w:val="center"/>
            </w:pPr>
            <w:r w:rsidRPr="000A3513">
              <w:t>02</w:t>
            </w:r>
          </w:p>
        </w:tc>
        <w:tc>
          <w:tcPr>
            <w:tcW w:w="3660" w:type="dxa"/>
            <w:gridSpan w:val="2"/>
            <w:shd w:val="clear" w:color="auto" w:fill="auto"/>
            <w:vAlign w:val="center"/>
          </w:tcPr>
          <w:p w14:paraId="665F1C13" w14:textId="77777777" w:rsidR="008345CC" w:rsidRPr="000A3513" w:rsidRDefault="008345CC" w:rsidP="004C2F65">
            <w:pPr>
              <w:pStyle w:val="AralkYok"/>
              <w:jc w:val="left"/>
            </w:pPr>
            <w:r w:rsidRPr="000A3513">
              <w:t xml:space="preserve">Kimya (Mikrobiyoloji dahil)  </w:t>
            </w:r>
          </w:p>
        </w:tc>
        <w:tc>
          <w:tcPr>
            <w:tcW w:w="875" w:type="dxa"/>
            <w:shd w:val="clear" w:color="auto" w:fill="auto"/>
            <w:vAlign w:val="center"/>
          </w:tcPr>
          <w:p w14:paraId="665F1C14" w14:textId="77777777" w:rsidR="008345CC" w:rsidRPr="000A3513" w:rsidRDefault="008345CC" w:rsidP="004C2F65">
            <w:pPr>
              <w:pStyle w:val="AralkYok"/>
              <w:jc w:val="center"/>
            </w:pPr>
            <w:r w:rsidRPr="000A3513">
              <w:t>06</w:t>
            </w:r>
          </w:p>
        </w:tc>
      </w:tr>
      <w:tr w:rsidR="008345CC" w:rsidRPr="000A3513" w14:paraId="665F1C1A" w14:textId="77777777" w:rsidTr="004C2F65">
        <w:trPr>
          <w:trHeight w:val="369"/>
        </w:trPr>
        <w:tc>
          <w:tcPr>
            <w:tcW w:w="3943" w:type="dxa"/>
            <w:shd w:val="clear" w:color="auto" w:fill="auto"/>
            <w:vAlign w:val="center"/>
          </w:tcPr>
          <w:p w14:paraId="665F1C16" w14:textId="77777777" w:rsidR="008345CC" w:rsidRPr="000A3513" w:rsidRDefault="008345CC" w:rsidP="004C2F65">
            <w:pPr>
              <w:pStyle w:val="AralkYok"/>
              <w:jc w:val="left"/>
            </w:pPr>
            <w:r w:rsidRPr="000A3513">
              <w:t xml:space="preserve">İzotop </w:t>
            </w:r>
            <w:proofErr w:type="spellStart"/>
            <w:r w:rsidRPr="000A3513">
              <w:t>Lab</w:t>
            </w:r>
            <w:proofErr w:type="spellEnd"/>
            <w:r w:rsidRPr="000A3513">
              <w:t>.</w:t>
            </w:r>
          </w:p>
        </w:tc>
        <w:tc>
          <w:tcPr>
            <w:tcW w:w="1050" w:type="dxa"/>
            <w:shd w:val="clear" w:color="auto" w:fill="auto"/>
            <w:vAlign w:val="center"/>
          </w:tcPr>
          <w:p w14:paraId="665F1C17" w14:textId="77777777" w:rsidR="008345CC" w:rsidRPr="000A3513" w:rsidRDefault="008345CC" w:rsidP="004C2F65">
            <w:pPr>
              <w:pStyle w:val="AralkYok"/>
              <w:jc w:val="center"/>
            </w:pPr>
            <w:r w:rsidRPr="000A3513">
              <w:t>03</w:t>
            </w:r>
          </w:p>
        </w:tc>
        <w:tc>
          <w:tcPr>
            <w:tcW w:w="3660" w:type="dxa"/>
            <w:gridSpan w:val="2"/>
            <w:shd w:val="clear" w:color="auto" w:fill="auto"/>
            <w:vAlign w:val="center"/>
          </w:tcPr>
          <w:p w14:paraId="665F1C18" w14:textId="77777777" w:rsidR="008345CC" w:rsidRPr="000A3513" w:rsidRDefault="008345CC" w:rsidP="004C2F65">
            <w:pPr>
              <w:pStyle w:val="AralkYok"/>
              <w:jc w:val="left"/>
            </w:pPr>
            <w:r w:rsidRPr="000A3513">
              <w:t>Zemin</w:t>
            </w:r>
          </w:p>
        </w:tc>
        <w:tc>
          <w:tcPr>
            <w:tcW w:w="875" w:type="dxa"/>
            <w:shd w:val="clear" w:color="auto" w:fill="auto"/>
            <w:vAlign w:val="center"/>
          </w:tcPr>
          <w:p w14:paraId="665F1C19" w14:textId="77777777" w:rsidR="008345CC" w:rsidRPr="000A3513" w:rsidRDefault="008345CC" w:rsidP="004C2F65">
            <w:pPr>
              <w:pStyle w:val="AralkYok"/>
              <w:jc w:val="center"/>
            </w:pPr>
            <w:r w:rsidRPr="000A3513">
              <w:t>08</w:t>
            </w:r>
          </w:p>
        </w:tc>
      </w:tr>
      <w:tr w:rsidR="008345CC" w:rsidRPr="000A3513" w14:paraId="665F1C1F" w14:textId="77777777" w:rsidTr="004C2F65">
        <w:trPr>
          <w:trHeight w:val="369"/>
        </w:trPr>
        <w:tc>
          <w:tcPr>
            <w:tcW w:w="3943" w:type="dxa"/>
            <w:shd w:val="clear" w:color="auto" w:fill="auto"/>
            <w:vAlign w:val="center"/>
          </w:tcPr>
          <w:p w14:paraId="665F1C1B" w14:textId="77777777" w:rsidR="008345CC" w:rsidRPr="000A3513" w:rsidRDefault="008345CC" w:rsidP="004C2F65">
            <w:pPr>
              <w:pStyle w:val="AralkYok"/>
              <w:jc w:val="left"/>
            </w:pPr>
            <w:r w:rsidRPr="000A3513">
              <w:t xml:space="preserve">İkmal ve Taşıt </w:t>
            </w:r>
            <w:proofErr w:type="spellStart"/>
            <w:r w:rsidRPr="000A3513">
              <w:t>İşlt</w:t>
            </w:r>
            <w:proofErr w:type="spellEnd"/>
            <w:r w:rsidRPr="000A3513">
              <w:t>.</w:t>
            </w:r>
          </w:p>
        </w:tc>
        <w:tc>
          <w:tcPr>
            <w:tcW w:w="1050" w:type="dxa"/>
            <w:shd w:val="clear" w:color="auto" w:fill="auto"/>
            <w:vAlign w:val="center"/>
          </w:tcPr>
          <w:p w14:paraId="665F1C1C" w14:textId="77777777" w:rsidR="008345CC" w:rsidRPr="000A3513" w:rsidRDefault="008345CC" w:rsidP="004C2F65">
            <w:pPr>
              <w:pStyle w:val="AralkYok"/>
              <w:jc w:val="center"/>
            </w:pPr>
            <w:r w:rsidRPr="000A3513">
              <w:t>04</w:t>
            </w:r>
          </w:p>
        </w:tc>
        <w:tc>
          <w:tcPr>
            <w:tcW w:w="3660" w:type="dxa"/>
            <w:gridSpan w:val="2"/>
            <w:tcBorders>
              <w:bottom w:val="single" w:sz="4" w:space="0" w:color="auto"/>
            </w:tcBorders>
            <w:shd w:val="clear" w:color="auto" w:fill="auto"/>
            <w:vAlign w:val="center"/>
          </w:tcPr>
          <w:p w14:paraId="665F1C1D" w14:textId="77777777" w:rsidR="008345CC" w:rsidRPr="000A3513" w:rsidRDefault="008345CC" w:rsidP="004C2F65">
            <w:pPr>
              <w:pStyle w:val="AralkYok"/>
              <w:jc w:val="left"/>
            </w:pPr>
            <w:r w:rsidRPr="000A3513">
              <w:t>Yapı Malzemeleri</w:t>
            </w:r>
          </w:p>
        </w:tc>
        <w:tc>
          <w:tcPr>
            <w:tcW w:w="875" w:type="dxa"/>
            <w:tcBorders>
              <w:bottom w:val="single" w:sz="4" w:space="0" w:color="auto"/>
            </w:tcBorders>
            <w:shd w:val="clear" w:color="auto" w:fill="auto"/>
            <w:vAlign w:val="center"/>
          </w:tcPr>
          <w:p w14:paraId="665F1C1E" w14:textId="77777777" w:rsidR="008345CC" w:rsidRPr="000A3513" w:rsidRDefault="008345CC" w:rsidP="004C2F65">
            <w:pPr>
              <w:pStyle w:val="AralkYok"/>
              <w:jc w:val="center"/>
            </w:pPr>
            <w:r w:rsidRPr="000A3513">
              <w:t>10</w:t>
            </w:r>
          </w:p>
        </w:tc>
      </w:tr>
      <w:tr w:rsidR="004018E9" w:rsidRPr="000A3513" w14:paraId="665F1C24" w14:textId="77777777" w:rsidTr="004C2F65">
        <w:trPr>
          <w:trHeight w:val="369"/>
        </w:trPr>
        <w:tc>
          <w:tcPr>
            <w:tcW w:w="3943" w:type="dxa"/>
            <w:shd w:val="clear" w:color="auto" w:fill="auto"/>
            <w:vAlign w:val="center"/>
          </w:tcPr>
          <w:p w14:paraId="665F1C20" w14:textId="77777777" w:rsidR="004018E9" w:rsidRPr="000A3513" w:rsidRDefault="004018E9" w:rsidP="004C2F65">
            <w:pPr>
              <w:pStyle w:val="AralkYok"/>
              <w:jc w:val="left"/>
            </w:pPr>
            <w:r w:rsidRPr="000A3513">
              <w:t xml:space="preserve">Beton </w:t>
            </w:r>
            <w:proofErr w:type="spellStart"/>
            <w:r w:rsidRPr="000A3513">
              <w:t>Lab</w:t>
            </w:r>
            <w:proofErr w:type="spellEnd"/>
            <w:r w:rsidRPr="000A3513">
              <w:t>.</w:t>
            </w:r>
          </w:p>
        </w:tc>
        <w:tc>
          <w:tcPr>
            <w:tcW w:w="1050" w:type="dxa"/>
            <w:tcBorders>
              <w:right w:val="single" w:sz="4" w:space="0" w:color="auto"/>
            </w:tcBorders>
            <w:shd w:val="clear" w:color="auto" w:fill="auto"/>
            <w:vAlign w:val="center"/>
          </w:tcPr>
          <w:p w14:paraId="665F1C21" w14:textId="77777777" w:rsidR="004018E9" w:rsidRPr="000A3513" w:rsidRDefault="004018E9" w:rsidP="004C2F65">
            <w:pPr>
              <w:pStyle w:val="AralkYok"/>
              <w:jc w:val="center"/>
            </w:pPr>
            <w:r w:rsidRPr="000A3513">
              <w:t>05</w:t>
            </w:r>
          </w:p>
        </w:tc>
        <w:tc>
          <w:tcPr>
            <w:tcW w:w="36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5F1C22" w14:textId="355C2492" w:rsidR="004018E9" w:rsidRPr="004C2F65" w:rsidRDefault="004018E9" w:rsidP="004C2F65">
            <w:pPr>
              <w:pStyle w:val="AralkYok"/>
              <w:jc w:val="left"/>
              <w:rPr>
                <w:color w:val="000000" w:themeColor="text1"/>
              </w:rPr>
            </w:pPr>
            <w:r w:rsidRPr="004C2F65">
              <w:rPr>
                <w:color w:val="000000" w:themeColor="text1"/>
              </w:rPr>
              <w:t xml:space="preserve">Bilgi Teknolojileri </w:t>
            </w:r>
          </w:p>
        </w:tc>
        <w:tc>
          <w:tcPr>
            <w:tcW w:w="875" w:type="dxa"/>
            <w:tcBorders>
              <w:top w:val="single" w:sz="4" w:space="0" w:color="auto"/>
              <w:left w:val="single" w:sz="4" w:space="0" w:color="auto"/>
              <w:bottom w:val="single" w:sz="4" w:space="0" w:color="auto"/>
              <w:right w:val="single" w:sz="4" w:space="0" w:color="auto"/>
            </w:tcBorders>
            <w:shd w:val="clear" w:color="auto" w:fill="auto"/>
            <w:vAlign w:val="center"/>
          </w:tcPr>
          <w:p w14:paraId="665F1C23" w14:textId="2AF3C6A3" w:rsidR="004018E9" w:rsidRPr="00BD5D89" w:rsidRDefault="004018E9" w:rsidP="004C2F65">
            <w:pPr>
              <w:pStyle w:val="AralkYok"/>
              <w:jc w:val="center"/>
              <w:rPr>
                <w:color w:val="000000" w:themeColor="text1"/>
              </w:rPr>
            </w:pPr>
            <w:r w:rsidRPr="00BD5D89">
              <w:rPr>
                <w:color w:val="000000" w:themeColor="text1"/>
              </w:rPr>
              <w:t>77</w:t>
            </w:r>
          </w:p>
        </w:tc>
      </w:tr>
      <w:tr w:rsidR="004018E9" w:rsidRPr="000A3513" w14:paraId="665F1C29" w14:textId="77777777" w:rsidTr="004C2F65">
        <w:trPr>
          <w:trHeight w:val="369"/>
        </w:trPr>
        <w:tc>
          <w:tcPr>
            <w:tcW w:w="3943" w:type="dxa"/>
            <w:shd w:val="clear" w:color="auto" w:fill="auto"/>
            <w:vAlign w:val="center"/>
          </w:tcPr>
          <w:p w14:paraId="665F1C25" w14:textId="77777777" w:rsidR="004018E9" w:rsidRPr="000A3513" w:rsidRDefault="004018E9" w:rsidP="004C2F65">
            <w:pPr>
              <w:pStyle w:val="AralkYok"/>
              <w:jc w:val="left"/>
            </w:pPr>
            <w:r w:rsidRPr="000A3513">
              <w:t xml:space="preserve">Kimya </w:t>
            </w:r>
            <w:proofErr w:type="spellStart"/>
            <w:r w:rsidRPr="000A3513">
              <w:t>Lab</w:t>
            </w:r>
            <w:proofErr w:type="spellEnd"/>
            <w:r w:rsidRPr="000A3513">
              <w:t>.</w:t>
            </w:r>
          </w:p>
        </w:tc>
        <w:tc>
          <w:tcPr>
            <w:tcW w:w="1050" w:type="dxa"/>
            <w:shd w:val="clear" w:color="auto" w:fill="auto"/>
            <w:vAlign w:val="center"/>
          </w:tcPr>
          <w:p w14:paraId="665F1C26" w14:textId="77777777" w:rsidR="004018E9" w:rsidRPr="000A3513" w:rsidRDefault="004018E9" w:rsidP="004C2F65">
            <w:pPr>
              <w:pStyle w:val="AralkYok"/>
              <w:jc w:val="center"/>
            </w:pPr>
            <w:r w:rsidRPr="000A3513">
              <w:t>06</w:t>
            </w:r>
          </w:p>
        </w:tc>
        <w:tc>
          <w:tcPr>
            <w:tcW w:w="3401" w:type="dxa"/>
            <w:tcBorders>
              <w:top w:val="single" w:sz="4" w:space="0" w:color="auto"/>
              <w:bottom w:val="nil"/>
              <w:right w:val="nil"/>
            </w:tcBorders>
            <w:shd w:val="clear" w:color="auto" w:fill="auto"/>
            <w:vAlign w:val="center"/>
          </w:tcPr>
          <w:p w14:paraId="665F1C27" w14:textId="77777777" w:rsidR="004018E9" w:rsidRPr="000A3513" w:rsidRDefault="004018E9" w:rsidP="004C2F65">
            <w:pPr>
              <w:pStyle w:val="AralkYok"/>
              <w:jc w:val="left"/>
            </w:pPr>
          </w:p>
        </w:tc>
        <w:tc>
          <w:tcPr>
            <w:tcW w:w="1134" w:type="dxa"/>
            <w:gridSpan w:val="2"/>
            <w:tcBorders>
              <w:top w:val="single" w:sz="4" w:space="0" w:color="auto"/>
              <w:left w:val="nil"/>
              <w:bottom w:val="nil"/>
            </w:tcBorders>
            <w:shd w:val="clear" w:color="auto" w:fill="auto"/>
            <w:vAlign w:val="center"/>
          </w:tcPr>
          <w:p w14:paraId="665F1C28" w14:textId="77777777" w:rsidR="004018E9" w:rsidRPr="000A3513" w:rsidRDefault="004018E9" w:rsidP="004C2F65">
            <w:pPr>
              <w:pStyle w:val="AralkYok"/>
              <w:jc w:val="left"/>
            </w:pPr>
          </w:p>
        </w:tc>
      </w:tr>
      <w:tr w:rsidR="004018E9" w:rsidRPr="000A3513" w14:paraId="665F1C2E" w14:textId="77777777" w:rsidTr="004C2F65">
        <w:trPr>
          <w:trHeight w:val="369"/>
        </w:trPr>
        <w:tc>
          <w:tcPr>
            <w:tcW w:w="3943" w:type="dxa"/>
            <w:shd w:val="clear" w:color="auto" w:fill="auto"/>
            <w:vAlign w:val="center"/>
          </w:tcPr>
          <w:p w14:paraId="665F1C2A" w14:textId="77777777" w:rsidR="004018E9" w:rsidRPr="000A3513" w:rsidRDefault="004018E9" w:rsidP="004C2F65">
            <w:pPr>
              <w:pStyle w:val="AralkYok"/>
              <w:jc w:val="left"/>
            </w:pPr>
            <w:r w:rsidRPr="000A3513">
              <w:t xml:space="preserve">Kalibrasyon </w:t>
            </w:r>
            <w:proofErr w:type="spellStart"/>
            <w:r w:rsidRPr="000A3513">
              <w:t>Lab</w:t>
            </w:r>
            <w:proofErr w:type="spellEnd"/>
            <w:r w:rsidRPr="000A3513">
              <w:t>.</w:t>
            </w:r>
          </w:p>
        </w:tc>
        <w:tc>
          <w:tcPr>
            <w:tcW w:w="1050" w:type="dxa"/>
            <w:shd w:val="clear" w:color="auto" w:fill="auto"/>
            <w:vAlign w:val="center"/>
          </w:tcPr>
          <w:p w14:paraId="665F1C2B" w14:textId="77777777" w:rsidR="004018E9" w:rsidRPr="000A3513" w:rsidRDefault="004018E9" w:rsidP="004C2F65">
            <w:pPr>
              <w:pStyle w:val="AralkYok"/>
              <w:jc w:val="center"/>
            </w:pPr>
            <w:r w:rsidRPr="000A3513">
              <w:t>07</w:t>
            </w:r>
          </w:p>
        </w:tc>
        <w:tc>
          <w:tcPr>
            <w:tcW w:w="3401" w:type="dxa"/>
            <w:tcBorders>
              <w:top w:val="nil"/>
              <w:bottom w:val="nil"/>
              <w:right w:val="nil"/>
            </w:tcBorders>
            <w:shd w:val="clear" w:color="auto" w:fill="auto"/>
            <w:vAlign w:val="center"/>
          </w:tcPr>
          <w:p w14:paraId="665F1C2C" w14:textId="77777777" w:rsidR="004018E9" w:rsidRPr="000A3513" w:rsidRDefault="004018E9" w:rsidP="004C2F65">
            <w:pPr>
              <w:pStyle w:val="AralkYok"/>
              <w:jc w:val="left"/>
            </w:pPr>
          </w:p>
        </w:tc>
        <w:tc>
          <w:tcPr>
            <w:tcW w:w="1134" w:type="dxa"/>
            <w:gridSpan w:val="2"/>
            <w:tcBorders>
              <w:top w:val="nil"/>
              <w:left w:val="nil"/>
              <w:bottom w:val="nil"/>
            </w:tcBorders>
            <w:shd w:val="clear" w:color="auto" w:fill="auto"/>
            <w:vAlign w:val="center"/>
          </w:tcPr>
          <w:p w14:paraId="665F1C2D" w14:textId="77777777" w:rsidR="004018E9" w:rsidRPr="000A3513" w:rsidRDefault="004018E9" w:rsidP="004C2F65">
            <w:pPr>
              <w:pStyle w:val="AralkYok"/>
              <w:jc w:val="left"/>
            </w:pPr>
          </w:p>
        </w:tc>
      </w:tr>
      <w:tr w:rsidR="004018E9" w:rsidRPr="000A3513" w14:paraId="665F1C33" w14:textId="77777777" w:rsidTr="003A18E5">
        <w:trPr>
          <w:trHeight w:val="369"/>
        </w:trPr>
        <w:tc>
          <w:tcPr>
            <w:tcW w:w="3943" w:type="dxa"/>
            <w:shd w:val="clear" w:color="auto" w:fill="auto"/>
            <w:vAlign w:val="center"/>
          </w:tcPr>
          <w:p w14:paraId="665F1C2F" w14:textId="77777777" w:rsidR="004018E9" w:rsidRPr="000A3513" w:rsidRDefault="004018E9" w:rsidP="004C2F65">
            <w:pPr>
              <w:pStyle w:val="AralkYok"/>
              <w:jc w:val="left"/>
            </w:pPr>
            <w:r w:rsidRPr="000A3513">
              <w:t xml:space="preserve">Zemin Mekaniği </w:t>
            </w:r>
            <w:proofErr w:type="spellStart"/>
            <w:r w:rsidRPr="000A3513">
              <w:t>Lab</w:t>
            </w:r>
            <w:proofErr w:type="spellEnd"/>
            <w:r w:rsidRPr="000A3513">
              <w:t>.</w:t>
            </w:r>
          </w:p>
        </w:tc>
        <w:tc>
          <w:tcPr>
            <w:tcW w:w="1050" w:type="dxa"/>
            <w:shd w:val="clear" w:color="auto" w:fill="auto"/>
            <w:vAlign w:val="center"/>
          </w:tcPr>
          <w:p w14:paraId="665F1C30" w14:textId="77777777" w:rsidR="004018E9" w:rsidRPr="000A3513" w:rsidRDefault="004018E9" w:rsidP="004C2F65">
            <w:pPr>
              <w:pStyle w:val="AralkYok"/>
              <w:jc w:val="center"/>
            </w:pPr>
            <w:r w:rsidRPr="000A3513">
              <w:t>08</w:t>
            </w:r>
          </w:p>
        </w:tc>
        <w:tc>
          <w:tcPr>
            <w:tcW w:w="3401" w:type="dxa"/>
            <w:tcBorders>
              <w:top w:val="nil"/>
              <w:bottom w:val="nil"/>
              <w:right w:val="nil"/>
            </w:tcBorders>
            <w:shd w:val="clear" w:color="auto" w:fill="auto"/>
            <w:vAlign w:val="center"/>
          </w:tcPr>
          <w:p w14:paraId="665F1C31" w14:textId="77777777" w:rsidR="004018E9" w:rsidRPr="000A3513" w:rsidRDefault="004018E9" w:rsidP="004C2F65">
            <w:pPr>
              <w:pStyle w:val="AralkYok"/>
              <w:jc w:val="left"/>
            </w:pPr>
          </w:p>
        </w:tc>
        <w:tc>
          <w:tcPr>
            <w:tcW w:w="1134" w:type="dxa"/>
            <w:gridSpan w:val="2"/>
            <w:tcBorders>
              <w:top w:val="nil"/>
              <w:left w:val="nil"/>
              <w:bottom w:val="nil"/>
            </w:tcBorders>
            <w:shd w:val="clear" w:color="auto" w:fill="auto"/>
            <w:vAlign w:val="center"/>
          </w:tcPr>
          <w:p w14:paraId="665F1C32" w14:textId="77777777" w:rsidR="004018E9" w:rsidRPr="000A3513" w:rsidRDefault="004018E9" w:rsidP="004C2F65">
            <w:pPr>
              <w:pStyle w:val="AralkYok"/>
              <w:jc w:val="left"/>
            </w:pPr>
          </w:p>
        </w:tc>
      </w:tr>
      <w:tr w:rsidR="004018E9" w:rsidRPr="000A3513" w14:paraId="665F1C38" w14:textId="77777777" w:rsidTr="003A18E5">
        <w:trPr>
          <w:trHeight w:val="369"/>
        </w:trPr>
        <w:tc>
          <w:tcPr>
            <w:tcW w:w="3943" w:type="dxa"/>
            <w:shd w:val="clear" w:color="auto" w:fill="auto"/>
            <w:vAlign w:val="center"/>
          </w:tcPr>
          <w:p w14:paraId="665F1C34" w14:textId="77777777" w:rsidR="004018E9" w:rsidRPr="000A3513" w:rsidRDefault="004018E9" w:rsidP="004C2F65">
            <w:pPr>
              <w:pStyle w:val="AralkYok"/>
              <w:jc w:val="left"/>
            </w:pPr>
            <w:r w:rsidRPr="000A3513">
              <w:t xml:space="preserve">Yapı Malzemeleri </w:t>
            </w:r>
            <w:proofErr w:type="spellStart"/>
            <w:r w:rsidRPr="000A3513">
              <w:t>Lab</w:t>
            </w:r>
            <w:proofErr w:type="spellEnd"/>
            <w:r w:rsidRPr="000A3513">
              <w:t>.</w:t>
            </w:r>
          </w:p>
        </w:tc>
        <w:tc>
          <w:tcPr>
            <w:tcW w:w="1050" w:type="dxa"/>
            <w:shd w:val="clear" w:color="auto" w:fill="auto"/>
            <w:vAlign w:val="center"/>
          </w:tcPr>
          <w:p w14:paraId="665F1C35" w14:textId="77777777" w:rsidR="004018E9" w:rsidRPr="000A3513" w:rsidRDefault="004018E9" w:rsidP="004C2F65">
            <w:pPr>
              <w:pStyle w:val="AralkYok"/>
              <w:jc w:val="center"/>
            </w:pPr>
            <w:r w:rsidRPr="000A3513">
              <w:t>10</w:t>
            </w:r>
          </w:p>
        </w:tc>
        <w:tc>
          <w:tcPr>
            <w:tcW w:w="3401" w:type="dxa"/>
            <w:tcBorders>
              <w:top w:val="nil"/>
              <w:bottom w:val="single" w:sz="4" w:space="0" w:color="auto"/>
              <w:right w:val="nil"/>
            </w:tcBorders>
            <w:shd w:val="clear" w:color="auto" w:fill="auto"/>
            <w:vAlign w:val="center"/>
          </w:tcPr>
          <w:p w14:paraId="665F1C36" w14:textId="77777777" w:rsidR="004018E9" w:rsidRPr="000A3513" w:rsidRDefault="004018E9" w:rsidP="004C2F65">
            <w:pPr>
              <w:pStyle w:val="AralkYok"/>
              <w:jc w:val="left"/>
            </w:pPr>
          </w:p>
        </w:tc>
        <w:tc>
          <w:tcPr>
            <w:tcW w:w="1134" w:type="dxa"/>
            <w:gridSpan w:val="2"/>
            <w:tcBorders>
              <w:top w:val="nil"/>
              <w:left w:val="nil"/>
              <w:bottom w:val="single" w:sz="4" w:space="0" w:color="auto"/>
            </w:tcBorders>
            <w:shd w:val="clear" w:color="auto" w:fill="auto"/>
            <w:vAlign w:val="center"/>
          </w:tcPr>
          <w:p w14:paraId="665F1C37" w14:textId="77777777" w:rsidR="004018E9" w:rsidRPr="000A3513" w:rsidRDefault="004018E9" w:rsidP="004C2F65">
            <w:pPr>
              <w:pStyle w:val="AralkYok"/>
              <w:jc w:val="left"/>
            </w:pPr>
          </w:p>
        </w:tc>
      </w:tr>
      <w:tr w:rsidR="004018E9" w:rsidRPr="000A3513" w14:paraId="665F1C3D" w14:textId="77777777" w:rsidTr="003A18E5">
        <w:trPr>
          <w:trHeight w:val="369"/>
        </w:trPr>
        <w:tc>
          <w:tcPr>
            <w:tcW w:w="3943" w:type="dxa"/>
            <w:shd w:val="clear" w:color="auto" w:fill="auto"/>
            <w:vAlign w:val="center"/>
          </w:tcPr>
          <w:p w14:paraId="665F1C39" w14:textId="77777777" w:rsidR="004018E9" w:rsidRPr="000A3513" w:rsidRDefault="004018E9" w:rsidP="004C2F65">
            <w:pPr>
              <w:pStyle w:val="AralkYok"/>
              <w:jc w:val="left"/>
            </w:pPr>
            <w:r w:rsidRPr="000A3513">
              <w:lastRenderedPageBreak/>
              <w:t>Strateji Geliştirme</w:t>
            </w:r>
          </w:p>
        </w:tc>
        <w:tc>
          <w:tcPr>
            <w:tcW w:w="1050" w:type="dxa"/>
            <w:shd w:val="clear" w:color="auto" w:fill="auto"/>
            <w:vAlign w:val="center"/>
          </w:tcPr>
          <w:p w14:paraId="665F1C3A" w14:textId="77777777" w:rsidR="004018E9" w:rsidRPr="000A3513" w:rsidRDefault="004018E9" w:rsidP="004C2F65">
            <w:pPr>
              <w:pStyle w:val="AralkYok"/>
              <w:jc w:val="center"/>
            </w:pPr>
            <w:r w:rsidRPr="000A3513">
              <w:t>65</w:t>
            </w:r>
          </w:p>
        </w:tc>
        <w:tc>
          <w:tcPr>
            <w:tcW w:w="3401" w:type="dxa"/>
            <w:tcBorders>
              <w:top w:val="single" w:sz="4" w:space="0" w:color="auto"/>
              <w:bottom w:val="nil"/>
              <w:right w:val="nil"/>
            </w:tcBorders>
            <w:shd w:val="clear" w:color="auto" w:fill="auto"/>
            <w:vAlign w:val="center"/>
          </w:tcPr>
          <w:p w14:paraId="665F1C3B" w14:textId="77777777" w:rsidR="004018E9" w:rsidRPr="000A3513" w:rsidRDefault="004018E9" w:rsidP="004C2F65">
            <w:pPr>
              <w:pStyle w:val="AralkYok"/>
              <w:jc w:val="left"/>
            </w:pPr>
          </w:p>
        </w:tc>
        <w:tc>
          <w:tcPr>
            <w:tcW w:w="1134" w:type="dxa"/>
            <w:gridSpan w:val="2"/>
            <w:tcBorders>
              <w:top w:val="single" w:sz="4" w:space="0" w:color="auto"/>
              <w:left w:val="nil"/>
              <w:bottom w:val="nil"/>
            </w:tcBorders>
            <w:shd w:val="clear" w:color="auto" w:fill="auto"/>
            <w:vAlign w:val="center"/>
          </w:tcPr>
          <w:p w14:paraId="665F1C3C" w14:textId="77777777" w:rsidR="004018E9" w:rsidRPr="000A3513" w:rsidRDefault="004018E9" w:rsidP="004C2F65">
            <w:pPr>
              <w:pStyle w:val="AralkYok"/>
              <w:jc w:val="left"/>
            </w:pPr>
          </w:p>
        </w:tc>
      </w:tr>
      <w:tr w:rsidR="003760E9" w:rsidRPr="000A3513" w14:paraId="665F1C42" w14:textId="77777777" w:rsidTr="00230E05">
        <w:trPr>
          <w:trHeight w:val="369"/>
        </w:trPr>
        <w:tc>
          <w:tcPr>
            <w:tcW w:w="3943" w:type="dxa"/>
            <w:shd w:val="clear" w:color="auto" w:fill="auto"/>
            <w:vAlign w:val="center"/>
          </w:tcPr>
          <w:p w14:paraId="665F1C3E" w14:textId="77777777" w:rsidR="003760E9" w:rsidRPr="005219B4" w:rsidRDefault="003760E9" w:rsidP="004C2F65">
            <w:pPr>
              <w:pStyle w:val="AralkYok"/>
              <w:jc w:val="left"/>
            </w:pPr>
            <w:r w:rsidRPr="005219B4">
              <w:t>İdari İşler</w:t>
            </w:r>
          </w:p>
        </w:tc>
        <w:tc>
          <w:tcPr>
            <w:tcW w:w="1050" w:type="dxa"/>
            <w:shd w:val="clear" w:color="auto" w:fill="auto"/>
            <w:vAlign w:val="center"/>
          </w:tcPr>
          <w:p w14:paraId="665F1C3F" w14:textId="77777777" w:rsidR="003760E9" w:rsidRPr="005219B4" w:rsidRDefault="003760E9" w:rsidP="004C2F65">
            <w:pPr>
              <w:pStyle w:val="AralkYok"/>
              <w:jc w:val="center"/>
            </w:pPr>
            <w:r w:rsidRPr="005219B4">
              <w:t>72</w:t>
            </w:r>
          </w:p>
        </w:tc>
        <w:tc>
          <w:tcPr>
            <w:tcW w:w="4535" w:type="dxa"/>
            <w:gridSpan w:val="3"/>
            <w:vMerge w:val="restart"/>
            <w:tcBorders>
              <w:top w:val="nil"/>
            </w:tcBorders>
            <w:shd w:val="clear" w:color="auto" w:fill="auto"/>
            <w:vAlign w:val="center"/>
          </w:tcPr>
          <w:p w14:paraId="665F1C41" w14:textId="77777777" w:rsidR="003760E9" w:rsidRPr="000A3513" w:rsidRDefault="003760E9" w:rsidP="004C2F65">
            <w:pPr>
              <w:pStyle w:val="AralkYok"/>
              <w:jc w:val="left"/>
            </w:pPr>
          </w:p>
        </w:tc>
      </w:tr>
      <w:tr w:rsidR="003760E9" w:rsidRPr="004C2F65" w14:paraId="665F1C47" w14:textId="77777777" w:rsidTr="00230E05">
        <w:trPr>
          <w:trHeight w:val="369"/>
        </w:trPr>
        <w:tc>
          <w:tcPr>
            <w:tcW w:w="3943" w:type="dxa"/>
            <w:shd w:val="clear" w:color="auto" w:fill="auto"/>
            <w:vAlign w:val="center"/>
          </w:tcPr>
          <w:p w14:paraId="665F1C43" w14:textId="3FCC93A8" w:rsidR="003760E9" w:rsidRPr="005219B4" w:rsidRDefault="003760E9" w:rsidP="004C2F65">
            <w:pPr>
              <w:pStyle w:val="AralkYok"/>
              <w:jc w:val="left"/>
              <w:rPr>
                <w:color w:val="000000" w:themeColor="text1"/>
              </w:rPr>
            </w:pPr>
            <w:r w:rsidRPr="005219B4">
              <w:rPr>
                <w:color w:val="000000" w:themeColor="text1"/>
              </w:rPr>
              <w:t xml:space="preserve">Bilgi Teknolojileri </w:t>
            </w:r>
          </w:p>
        </w:tc>
        <w:tc>
          <w:tcPr>
            <w:tcW w:w="1050" w:type="dxa"/>
            <w:shd w:val="clear" w:color="auto" w:fill="auto"/>
            <w:vAlign w:val="center"/>
          </w:tcPr>
          <w:p w14:paraId="665F1C44" w14:textId="36CC7089" w:rsidR="003760E9" w:rsidRPr="005219B4" w:rsidRDefault="003760E9" w:rsidP="004C2F65">
            <w:pPr>
              <w:pStyle w:val="AralkYok"/>
              <w:jc w:val="center"/>
              <w:rPr>
                <w:color w:val="000000" w:themeColor="text1"/>
              </w:rPr>
            </w:pPr>
            <w:r w:rsidRPr="005219B4">
              <w:rPr>
                <w:color w:val="000000" w:themeColor="text1"/>
              </w:rPr>
              <w:t>77</w:t>
            </w:r>
          </w:p>
        </w:tc>
        <w:tc>
          <w:tcPr>
            <w:tcW w:w="4535" w:type="dxa"/>
            <w:gridSpan w:val="3"/>
            <w:vMerge/>
            <w:shd w:val="clear" w:color="auto" w:fill="auto"/>
            <w:vAlign w:val="center"/>
          </w:tcPr>
          <w:p w14:paraId="665F1C46" w14:textId="77777777" w:rsidR="003760E9" w:rsidRPr="004C2F65" w:rsidRDefault="003760E9" w:rsidP="004C2F65">
            <w:pPr>
              <w:pStyle w:val="AralkYok"/>
              <w:jc w:val="left"/>
            </w:pPr>
          </w:p>
        </w:tc>
      </w:tr>
      <w:tr w:rsidR="003760E9" w:rsidRPr="000A3513" w14:paraId="039C917F" w14:textId="77777777" w:rsidTr="004C2F65">
        <w:trPr>
          <w:trHeight w:val="369"/>
          <w:tblHeader/>
        </w:trPr>
        <w:tc>
          <w:tcPr>
            <w:tcW w:w="4993" w:type="dxa"/>
            <w:gridSpan w:val="2"/>
            <w:shd w:val="clear" w:color="auto" w:fill="auto"/>
            <w:vAlign w:val="center"/>
          </w:tcPr>
          <w:p w14:paraId="488FA32E" w14:textId="27B25782" w:rsidR="003760E9" w:rsidRPr="005219B4" w:rsidRDefault="003760E9" w:rsidP="004C2F65">
            <w:pPr>
              <w:spacing w:before="0" w:after="0" w:line="240" w:lineRule="auto"/>
              <w:jc w:val="left"/>
              <w:rPr>
                <w:b/>
                <w:color w:val="000000" w:themeColor="text1"/>
              </w:rPr>
            </w:pPr>
            <w:r w:rsidRPr="005219B4">
              <w:rPr>
                <w:b/>
                <w:color w:val="000000" w:themeColor="text1"/>
              </w:rPr>
              <w:t>Etüt</w:t>
            </w:r>
            <w:r w:rsidR="00C0134D">
              <w:rPr>
                <w:b/>
                <w:color w:val="000000" w:themeColor="text1"/>
              </w:rPr>
              <w:t>,</w:t>
            </w:r>
            <w:r w:rsidRPr="005219B4">
              <w:rPr>
                <w:b/>
                <w:color w:val="000000" w:themeColor="text1"/>
              </w:rPr>
              <w:t xml:space="preserve"> Planlama ve Tahsisler Dairesi Başkanlığı </w:t>
            </w:r>
          </w:p>
        </w:tc>
        <w:tc>
          <w:tcPr>
            <w:tcW w:w="4535" w:type="dxa"/>
            <w:gridSpan w:val="3"/>
            <w:vMerge/>
            <w:shd w:val="clear" w:color="auto" w:fill="auto"/>
            <w:vAlign w:val="center"/>
          </w:tcPr>
          <w:p w14:paraId="4974097B" w14:textId="27684022" w:rsidR="003760E9" w:rsidRPr="000A3513" w:rsidRDefault="003760E9" w:rsidP="004C2F65">
            <w:pPr>
              <w:spacing w:before="0" w:after="0" w:line="240" w:lineRule="auto"/>
              <w:jc w:val="left"/>
              <w:rPr>
                <w:b/>
              </w:rPr>
            </w:pPr>
          </w:p>
        </w:tc>
      </w:tr>
      <w:tr w:rsidR="003760E9" w:rsidRPr="000A3513" w14:paraId="6B7445C9" w14:textId="77777777" w:rsidTr="00BD5D89">
        <w:trPr>
          <w:trHeight w:val="369"/>
        </w:trPr>
        <w:tc>
          <w:tcPr>
            <w:tcW w:w="3943" w:type="dxa"/>
            <w:shd w:val="clear" w:color="auto" w:fill="auto"/>
            <w:vAlign w:val="center"/>
          </w:tcPr>
          <w:p w14:paraId="03038299" w14:textId="000F8E0B" w:rsidR="003760E9" w:rsidRPr="005219B4" w:rsidRDefault="003760E9" w:rsidP="004C2F65">
            <w:pPr>
              <w:pStyle w:val="AralkYok"/>
              <w:jc w:val="left"/>
              <w:rPr>
                <w:color w:val="000000" w:themeColor="text1"/>
              </w:rPr>
            </w:pPr>
            <w:r w:rsidRPr="005219B4">
              <w:rPr>
                <w:color w:val="000000" w:themeColor="text1"/>
              </w:rPr>
              <w:t>Su ve Toprak Laboratuvarı</w:t>
            </w:r>
          </w:p>
        </w:tc>
        <w:tc>
          <w:tcPr>
            <w:tcW w:w="1050" w:type="dxa"/>
            <w:shd w:val="clear" w:color="auto" w:fill="auto"/>
            <w:vAlign w:val="center"/>
          </w:tcPr>
          <w:p w14:paraId="38B5D032" w14:textId="778890A2" w:rsidR="003760E9" w:rsidRPr="005219B4" w:rsidRDefault="003760E9" w:rsidP="00BD5D89">
            <w:pPr>
              <w:pStyle w:val="AralkYok"/>
              <w:jc w:val="center"/>
              <w:rPr>
                <w:color w:val="000000" w:themeColor="text1"/>
              </w:rPr>
            </w:pPr>
            <w:r w:rsidRPr="005219B4">
              <w:rPr>
                <w:color w:val="000000" w:themeColor="text1"/>
              </w:rPr>
              <w:t>14</w:t>
            </w:r>
          </w:p>
        </w:tc>
        <w:tc>
          <w:tcPr>
            <w:tcW w:w="4535" w:type="dxa"/>
            <w:gridSpan w:val="3"/>
            <w:vMerge/>
            <w:shd w:val="clear" w:color="auto" w:fill="auto"/>
            <w:vAlign w:val="center"/>
          </w:tcPr>
          <w:p w14:paraId="64A6BB82" w14:textId="586D6E11" w:rsidR="003760E9" w:rsidRPr="000A3513" w:rsidRDefault="003760E9" w:rsidP="004C2F65">
            <w:pPr>
              <w:pStyle w:val="AralkYok"/>
              <w:jc w:val="left"/>
            </w:pPr>
          </w:p>
        </w:tc>
      </w:tr>
    </w:tbl>
    <w:p w14:paraId="665F1C48" w14:textId="15F196D2" w:rsidR="00F40B04" w:rsidRPr="00973276" w:rsidRDefault="00F40B04" w:rsidP="00450B9D">
      <w:pPr>
        <w:spacing w:before="240"/>
      </w:pPr>
      <w:r w:rsidRPr="000A3513">
        <w:t xml:space="preserve">5. </w:t>
      </w:r>
      <w:r w:rsidRPr="00973276">
        <w:t>seviyede kendi kategorisi içinde doküman sıra numarası</w:t>
      </w:r>
    </w:p>
    <w:p w14:paraId="665F1C49" w14:textId="77777777" w:rsidR="00F40B04" w:rsidRPr="00973276" w:rsidRDefault="00F40B04" w:rsidP="008008FF">
      <w:r w:rsidRPr="00973276">
        <w:t xml:space="preserve">6. seviyede dokümanın revizyon seviyesi (Doküman içerisinde doküman kodu ile atıf yapıldığında sadece ilk 5 seviye kodlaması yazılır, revizyon seviyesi belirtilmez). </w:t>
      </w:r>
    </w:p>
    <w:p w14:paraId="665F1C4A" w14:textId="77777777" w:rsidR="00F40B04" w:rsidRPr="00973276" w:rsidRDefault="00F40B04" w:rsidP="008008FF">
      <w:r w:rsidRPr="00973276">
        <w:t>Doküman kodlamasındaki seviyeler arasında bir karakter “boşluk” bırakılır. Ancak, 5. seviye ile 6. seviye arasında “</w:t>
      </w:r>
      <w:proofErr w:type="gramStart"/>
      <w:r w:rsidRPr="00973276">
        <w:t>-“ işareti</w:t>
      </w:r>
      <w:proofErr w:type="gramEnd"/>
      <w:r w:rsidRPr="00973276">
        <w:t xml:space="preserve"> konulur. Doküman ilk kez yayınlanıp yürürlüğe girdiğinde Revizyon No. “00” olarak verilir. Doküman revizyon gördükçe revizyon seviyesi bir artırılarak kaydedilir.</w:t>
      </w:r>
    </w:p>
    <w:p w14:paraId="665F1C4B" w14:textId="77777777" w:rsidR="00F40B04" w:rsidRPr="00973276" w:rsidRDefault="00F40B04" w:rsidP="00F40B04">
      <w:pPr>
        <w:pStyle w:val="Balk3"/>
      </w:pPr>
      <w:r w:rsidRPr="00973276">
        <w:t xml:space="preserve">Örnek </w:t>
      </w:r>
    </w:p>
    <w:p w14:paraId="665F1C4C" w14:textId="77777777" w:rsidR="00F40B04" w:rsidRPr="00973276" w:rsidRDefault="00F40B04" w:rsidP="008008FF">
      <w:r w:rsidRPr="00973276">
        <w:t>Numunelerin Kontrol, Kabul, Muhafaza Edilmesi ve Elden Çıkarılması Talimatı; T 0 16 00 01-00 numarası ile aşağıdaki gibi tanımlanmıştır.</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25"/>
        <w:gridCol w:w="585"/>
        <w:gridCol w:w="7589"/>
      </w:tblGrid>
      <w:tr w:rsidR="00F40B04" w:rsidRPr="000A3513" w14:paraId="665F1C5A" w14:textId="77777777" w:rsidTr="007D7782">
        <w:tc>
          <w:tcPr>
            <w:tcW w:w="1825" w:type="dxa"/>
            <w:tcBorders>
              <w:right w:val="single" w:sz="4" w:space="0" w:color="auto"/>
            </w:tcBorders>
            <w:shd w:val="clear" w:color="auto" w:fill="auto"/>
          </w:tcPr>
          <w:p w14:paraId="665F1C4D" w14:textId="77777777" w:rsidR="00F40B04" w:rsidRPr="000A3513" w:rsidRDefault="00F40B04" w:rsidP="007D7782">
            <w:pPr>
              <w:spacing w:before="120" w:after="120" w:line="240" w:lineRule="auto"/>
              <w:rPr>
                <w:color w:val="000000"/>
                <w:szCs w:val="24"/>
              </w:rPr>
            </w:pPr>
            <w:r w:rsidRPr="000A3513">
              <w:rPr>
                <w:color w:val="000000"/>
                <w:szCs w:val="24"/>
              </w:rPr>
              <w:t>T 0 16 00 01-00</w:t>
            </w:r>
          </w:p>
        </w:tc>
        <w:tc>
          <w:tcPr>
            <w:tcW w:w="585" w:type="dxa"/>
            <w:tcBorders>
              <w:left w:val="single" w:sz="4" w:space="0" w:color="auto"/>
            </w:tcBorders>
            <w:shd w:val="clear" w:color="auto" w:fill="auto"/>
          </w:tcPr>
          <w:p w14:paraId="665F1C4E" w14:textId="77777777" w:rsidR="00F40B04" w:rsidRPr="000A3513" w:rsidRDefault="00F40B04" w:rsidP="007D7782">
            <w:pPr>
              <w:spacing w:before="120" w:after="120" w:line="240" w:lineRule="auto"/>
              <w:jc w:val="center"/>
              <w:rPr>
                <w:color w:val="000000"/>
                <w:szCs w:val="24"/>
              </w:rPr>
            </w:pPr>
            <w:r w:rsidRPr="000A3513">
              <w:rPr>
                <w:color w:val="000000"/>
                <w:szCs w:val="24"/>
              </w:rPr>
              <w:t>T</w:t>
            </w:r>
          </w:p>
          <w:p w14:paraId="665F1C4F" w14:textId="77777777" w:rsidR="00F40B04" w:rsidRPr="000A3513" w:rsidRDefault="00F40B04" w:rsidP="007D7782">
            <w:pPr>
              <w:spacing w:before="120" w:after="120" w:line="240" w:lineRule="auto"/>
              <w:jc w:val="center"/>
              <w:rPr>
                <w:color w:val="000000"/>
                <w:szCs w:val="24"/>
              </w:rPr>
            </w:pPr>
            <w:r w:rsidRPr="000A3513">
              <w:rPr>
                <w:color w:val="000000"/>
                <w:szCs w:val="24"/>
              </w:rPr>
              <w:t>0</w:t>
            </w:r>
          </w:p>
          <w:p w14:paraId="665F1C50" w14:textId="77777777" w:rsidR="00F40B04" w:rsidRPr="000A3513" w:rsidRDefault="00F40B04" w:rsidP="007D7782">
            <w:pPr>
              <w:spacing w:before="120" w:after="120" w:line="240" w:lineRule="auto"/>
              <w:jc w:val="center"/>
              <w:rPr>
                <w:color w:val="000000"/>
                <w:szCs w:val="24"/>
              </w:rPr>
            </w:pPr>
            <w:r w:rsidRPr="000A3513">
              <w:rPr>
                <w:color w:val="000000"/>
                <w:szCs w:val="24"/>
              </w:rPr>
              <w:t>16</w:t>
            </w:r>
          </w:p>
          <w:p w14:paraId="665F1C51" w14:textId="77777777" w:rsidR="00F40B04" w:rsidRPr="000A3513" w:rsidRDefault="00F40B04" w:rsidP="007D7782">
            <w:pPr>
              <w:spacing w:before="120" w:after="120" w:line="240" w:lineRule="auto"/>
              <w:jc w:val="center"/>
              <w:rPr>
                <w:color w:val="000000"/>
                <w:szCs w:val="24"/>
              </w:rPr>
            </w:pPr>
            <w:r w:rsidRPr="000A3513">
              <w:rPr>
                <w:color w:val="000000"/>
                <w:szCs w:val="24"/>
              </w:rPr>
              <w:t>00</w:t>
            </w:r>
          </w:p>
          <w:p w14:paraId="665F1C52" w14:textId="77777777" w:rsidR="00F40B04" w:rsidRPr="000A3513" w:rsidRDefault="00F40B04" w:rsidP="007D7782">
            <w:pPr>
              <w:spacing w:before="120" w:after="120" w:line="240" w:lineRule="auto"/>
              <w:jc w:val="center"/>
              <w:rPr>
                <w:color w:val="000000"/>
                <w:szCs w:val="24"/>
              </w:rPr>
            </w:pPr>
            <w:r w:rsidRPr="000A3513">
              <w:rPr>
                <w:color w:val="000000"/>
                <w:szCs w:val="24"/>
              </w:rPr>
              <w:t>01</w:t>
            </w:r>
          </w:p>
          <w:p w14:paraId="665F1C53" w14:textId="77777777" w:rsidR="00F40B04" w:rsidRPr="000A3513" w:rsidRDefault="00F40B04" w:rsidP="007D7782">
            <w:pPr>
              <w:spacing w:before="120" w:after="120" w:line="240" w:lineRule="auto"/>
              <w:jc w:val="center"/>
              <w:rPr>
                <w:color w:val="000000"/>
                <w:szCs w:val="24"/>
              </w:rPr>
            </w:pPr>
            <w:r w:rsidRPr="000A3513">
              <w:rPr>
                <w:color w:val="000000"/>
                <w:szCs w:val="24"/>
              </w:rPr>
              <w:t>00</w:t>
            </w:r>
          </w:p>
        </w:tc>
        <w:tc>
          <w:tcPr>
            <w:tcW w:w="7589" w:type="dxa"/>
            <w:shd w:val="clear" w:color="auto" w:fill="auto"/>
          </w:tcPr>
          <w:p w14:paraId="665F1C54" w14:textId="77777777" w:rsidR="00F40B04" w:rsidRPr="000A3513" w:rsidRDefault="00F40B04" w:rsidP="007D7782">
            <w:pPr>
              <w:pStyle w:val="Balk4"/>
              <w:spacing w:before="120" w:after="120"/>
            </w:pPr>
            <w:r w:rsidRPr="000A3513">
              <w:t>Talimat</w:t>
            </w:r>
          </w:p>
          <w:p w14:paraId="665F1C55" w14:textId="77777777" w:rsidR="00F40B04" w:rsidRPr="000A3513" w:rsidRDefault="00F40B04" w:rsidP="007D7782">
            <w:pPr>
              <w:pStyle w:val="Balk4"/>
              <w:spacing w:before="120" w:after="120"/>
              <w:rPr>
                <w:rFonts w:ascii="Cambria,Bold" w:hAnsi="Cambria,Bold" w:cs="Cambria,Bold"/>
                <w:bCs/>
                <w:lang w:eastAsia="tr-TR"/>
              </w:rPr>
            </w:pPr>
            <w:r w:rsidRPr="000A3513">
              <w:rPr>
                <w:rFonts w:ascii="Cambria,Bold" w:hAnsi="Cambria,Bold" w:cs="Cambria,Bold"/>
                <w:bCs/>
                <w:lang w:eastAsia="tr-TR"/>
              </w:rPr>
              <w:t>Dokümanın TAKK Dairesi Başkanlığınca hazırlandığını</w:t>
            </w:r>
          </w:p>
          <w:p w14:paraId="665F1C56" w14:textId="77777777" w:rsidR="00F40B04" w:rsidRPr="000A3513" w:rsidRDefault="00F40B04" w:rsidP="007D7782">
            <w:pPr>
              <w:pStyle w:val="Balk4"/>
              <w:spacing w:before="120" w:after="120"/>
            </w:pPr>
            <w:r w:rsidRPr="000A3513">
              <w:rPr>
                <w:rFonts w:ascii="Cambria,Bold" w:hAnsi="Cambria,Bold" w:cs="Cambria,Bold"/>
                <w:bCs/>
                <w:lang w:eastAsia="tr-TR"/>
              </w:rPr>
              <w:t>D</w:t>
            </w:r>
            <w:r w:rsidRPr="000A3513">
              <w:t>okümanı yayımlayan birimin kodunu (TAKK Dairesi Başkanlığı),</w:t>
            </w:r>
          </w:p>
          <w:p w14:paraId="665F1C57" w14:textId="77777777" w:rsidR="00F40B04" w:rsidRPr="000A3513" w:rsidRDefault="00F40B04" w:rsidP="007D7782">
            <w:pPr>
              <w:pStyle w:val="Balk4"/>
              <w:spacing w:before="120" w:after="120"/>
            </w:pPr>
            <w:r w:rsidRPr="000A3513">
              <w:t>İlgili alt birim kodunu (Başkanlık),</w:t>
            </w:r>
          </w:p>
          <w:p w14:paraId="665F1C58" w14:textId="77777777" w:rsidR="00F40B04" w:rsidRPr="000A3513" w:rsidRDefault="00F40B04" w:rsidP="007D7782">
            <w:pPr>
              <w:pStyle w:val="Balk4"/>
              <w:spacing w:before="120" w:after="120"/>
              <w:rPr>
                <w:rFonts w:ascii="Cambria,Bold" w:hAnsi="Cambria,Bold" w:cs="Cambria,Bold"/>
                <w:bCs/>
                <w:lang w:eastAsia="tr-TR"/>
              </w:rPr>
            </w:pPr>
            <w:r w:rsidRPr="000A3513">
              <w:rPr>
                <w:rFonts w:ascii="Cambria,Bold" w:hAnsi="Cambria,Bold" w:cs="Cambria,Bold"/>
                <w:bCs/>
                <w:lang w:eastAsia="tr-TR"/>
              </w:rPr>
              <w:t>Doküman sıra numarasını</w:t>
            </w:r>
          </w:p>
          <w:p w14:paraId="665F1C59" w14:textId="77777777" w:rsidR="00F40B04" w:rsidRPr="000A3513" w:rsidRDefault="00F40B04" w:rsidP="007D7782">
            <w:pPr>
              <w:pStyle w:val="Balk4"/>
              <w:spacing w:before="120" w:after="120"/>
            </w:pPr>
            <w:r w:rsidRPr="000A3513">
              <w:rPr>
                <w:rFonts w:ascii="Cambria,Bold" w:hAnsi="Cambria,Bold" w:cs="Cambria,Bold"/>
                <w:bCs/>
                <w:lang w:eastAsia="tr-TR"/>
              </w:rPr>
              <w:t>Revizyon seviyesini belirtmektedir.</w:t>
            </w:r>
          </w:p>
        </w:tc>
      </w:tr>
    </w:tbl>
    <w:p w14:paraId="016B2DBB" w14:textId="77777777" w:rsidR="002700A9" w:rsidRDefault="002700A9" w:rsidP="00AE2A13">
      <w:pPr>
        <w:spacing w:before="200"/>
      </w:pPr>
    </w:p>
    <w:p w14:paraId="665F1C5B" w14:textId="539B21C4" w:rsidR="00F40B04" w:rsidRPr="000A3513" w:rsidRDefault="00F40B04" w:rsidP="00AE2A13">
      <w:pPr>
        <w:spacing w:before="200"/>
      </w:pPr>
      <w:r w:rsidRPr="000A3513">
        <w:t xml:space="preserve">Yönetimin Gözden Geçirmeleri Prosedürü; </w:t>
      </w:r>
      <w:r w:rsidR="008008FF" w:rsidRPr="000A3513">
        <w:t>P8.9</w:t>
      </w:r>
      <w:r w:rsidRPr="000A3513">
        <w:t xml:space="preserve"> doküman numarası ile aşağıdaki gibi tanımlanmıştır.</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0"/>
        <w:gridCol w:w="567"/>
        <w:gridCol w:w="7872"/>
      </w:tblGrid>
      <w:tr w:rsidR="00F40B04" w:rsidRPr="000A3513" w14:paraId="665F1C63" w14:textId="77777777" w:rsidTr="007D7782">
        <w:tc>
          <w:tcPr>
            <w:tcW w:w="1560" w:type="dxa"/>
            <w:tcBorders>
              <w:right w:val="single" w:sz="4" w:space="0" w:color="auto"/>
            </w:tcBorders>
            <w:shd w:val="clear" w:color="auto" w:fill="auto"/>
          </w:tcPr>
          <w:p w14:paraId="665F1C5C" w14:textId="77777777" w:rsidR="00F40B04" w:rsidRPr="000A3513" w:rsidRDefault="00F40B04" w:rsidP="007D7782">
            <w:pPr>
              <w:spacing w:before="120" w:after="120" w:line="240" w:lineRule="auto"/>
              <w:rPr>
                <w:color w:val="000000"/>
                <w:szCs w:val="24"/>
              </w:rPr>
            </w:pPr>
            <w:r w:rsidRPr="000A3513">
              <w:rPr>
                <w:color w:val="000000"/>
                <w:szCs w:val="24"/>
              </w:rPr>
              <w:t>P8.9-00</w:t>
            </w:r>
          </w:p>
        </w:tc>
        <w:tc>
          <w:tcPr>
            <w:tcW w:w="567" w:type="dxa"/>
            <w:tcBorders>
              <w:left w:val="single" w:sz="4" w:space="0" w:color="auto"/>
            </w:tcBorders>
            <w:shd w:val="clear" w:color="auto" w:fill="auto"/>
          </w:tcPr>
          <w:p w14:paraId="665F1C5D" w14:textId="77777777" w:rsidR="00F40B04" w:rsidRPr="000A3513" w:rsidRDefault="00F40B04" w:rsidP="007D7782">
            <w:pPr>
              <w:spacing w:before="120" w:after="120" w:line="240" w:lineRule="auto"/>
              <w:jc w:val="center"/>
              <w:rPr>
                <w:color w:val="000000"/>
                <w:szCs w:val="24"/>
              </w:rPr>
            </w:pPr>
            <w:r w:rsidRPr="000A3513">
              <w:rPr>
                <w:color w:val="000000"/>
                <w:szCs w:val="24"/>
              </w:rPr>
              <w:t>P</w:t>
            </w:r>
          </w:p>
          <w:p w14:paraId="665F1C5E" w14:textId="77777777" w:rsidR="00F40B04" w:rsidRPr="000A3513" w:rsidRDefault="00F40B04" w:rsidP="007D7782">
            <w:pPr>
              <w:spacing w:before="120" w:after="120" w:line="240" w:lineRule="auto"/>
              <w:jc w:val="center"/>
              <w:rPr>
                <w:color w:val="000000"/>
                <w:szCs w:val="24"/>
              </w:rPr>
            </w:pPr>
            <w:r w:rsidRPr="000A3513">
              <w:rPr>
                <w:color w:val="000000"/>
                <w:szCs w:val="24"/>
              </w:rPr>
              <w:t>8.9</w:t>
            </w:r>
          </w:p>
          <w:p w14:paraId="665F1C5F" w14:textId="77777777" w:rsidR="00F40B04" w:rsidRPr="000A3513" w:rsidRDefault="00F40B04" w:rsidP="007D7782">
            <w:pPr>
              <w:spacing w:before="120" w:after="120" w:line="240" w:lineRule="auto"/>
              <w:jc w:val="center"/>
              <w:rPr>
                <w:color w:val="000000"/>
                <w:szCs w:val="24"/>
              </w:rPr>
            </w:pPr>
            <w:r w:rsidRPr="000A3513">
              <w:rPr>
                <w:color w:val="000000"/>
                <w:szCs w:val="24"/>
              </w:rPr>
              <w:t>00</w:t>
            </w:r>
          </w:p>
        </w:tc>
        <w:tc>
          <w:tcPr>
            <w:tcW w:w="7872" w:type="dxa"/>
            <w:shd w:val="clear" w:color="auto" w:fill="auto"/>
          </w:tcPr>
          <w:p w14:paraId="665F1C60" w14:textId="77777777" w:rsidR="00F40B04" w:rsidRPr="000A3513" w:rsidRDefault="00F40B04" w:rsidP="007D7782">
            <w:pPr>
              <w:pStyle w:val="Balk4"/>
              <w:spacing w:before="120" w:after="120"/>
              <w:jc w:val="left"/>
            </w:pPr>
            <w:r w:rsidRPr="000A3513">
              <w:t>Prosedür</w:t>
            </w:r>
          </w:p>
          <w:p w14:paraId="665F1C61" w14:textId="0674DB6E" w:rsidR="00F40B04" w:rsidRPr="00973276" w:rsidRDefault="00F40B04" w:rsidP="007D7782">
            <w:pPr>
              <w:pStyle w:val="Balk4"/>
              <w:spacing w:before="120" w:after="120"/>
              <w:jc w:val="left"/>
              <w:rPr>
                <w:rFonts w:ascii="Cambria,Bold" w:hAnsi="Cambria,Bold" w:cs="Cambria,Bold"/>
                <w:bCs/>
                <w:color w:val="000000" w:themeColor="text1"/>
                <w:lang w:eastAsia="tr-TR"/>
              </w:rPr>
            </w:pPr>
            <w:r w:rsidRPr="000A3513">
              <w:rPr>
                <w:rFonts w:ascii="Cambria,Bold" w:hAnsi="Cambria,Bold" w:cs="Cambria,Bold"/>
                <w:bCs/>
                <w:lang w:eastAsia="tr-TR"/>
              </w:rPr>
              <w:t>Yönetimin Gözden Geçirmeleri P</w:t>
            </w:r>
            <w:r w:rsidRPr="000A3513">
              <w:t xml:space="preserve">rosedürü </w:t>
            </w:r>
            <w:r w:rsidRPr="000A3513">
              <w:rPr>
                <w:color w:val="000000"/>
              </w:rPr>
              <w:t xml:space="preserve">(TS EN ISO/IEC </w:t>
            </w:r>
            <w:r w:rsidRPr="00973276">
              <w:rPr>
                <w:color w:val="000000" w:themeColor="text1"/>
              </w:rPr>
              <w:t xml:space="preserve">17025 </w:t>
            </w:r>
            <w:r w:rsidR="00895024" w:rsidRPr="00973276">
              <w:rPr>
                <w:color w:val="000000" w:themeColor="text1"/>
              </w:rPr>
              <w:t xml:space="preserve">ve TS EN ISO/IEC 17043 </w:t>
            </w:r>
            <w:r w:rsidRPr="00973276">
              <w:rPr>
                <w:color w:val="000000" w:themeColor="text1"/>
              </w:rPr>
              <w:t>Madde 8.9)</w:t>
            </w:r>
          </w:p>
          <w:p w14:paraId="665F1C62" w14:textId="77777777" w:rsidR="00F40B04" w:rsidRPr="000A3513" w:rsidRDefault="00F40B04" w:rsidP="007D7782">
            <w:pPr>
              <w:pStyle w:val="Balk4"/>
              <w:spacing w:before="120" w:after="120"/>
            </w:pPr>
            <w:r w:rsidRPr="005A3A82">
              <w:rPr>
                <w:rFonts w:ascii="Cambria,Bold" w:hAnsi="Cambria,Bold" w:cs="Cambria,Bold"/>
                <w:bCs/>
                <w:color w:val="000000" w:themeColor="text1"/>
                <w:lang w:eastAsia="tr-TR"/>
              </w:rPr>
              <w:t>Revizyon Numarası</w:t>
            </w:r>
          </w:p>
        </w:tc>
      </w:tr>
    </w:tbl>
    <w:p w14:paraId="665F1C64" w14:textId="3A8D10BE" w:rsidR="00F40B04" w:rsidRPr="00973276" w:rsidRDefault="00F40B04" w:rsidP="00454837">
      <w:pPr>
        <w:spacing w:before="240" w:after="120"/>
        <w:rPr>
          <w:b/>
          <w:color w:val="000000" w:themeColor="text1"/>
        </w:rPr>
      </w:pPr>
      <w:r w:rsidRPr="00973276">
        <w:rPr>
          <w:b/>
        </w:rPr>
        <w:t xml:space="preserve">Revizyon </w:t>
      </w:r>
      <w:r w:rsidRPr="00973276">
        <w:rPr>
          <w:b/>
          <w:color w:val="000000" w:themeColor="text1"/>
        </w:rPr>
        <w:t>Tarihi</w:t>
      </w:r>
      <w:r w:rsidR="00F1790C" w:rsidRPr="00973276">
        <w:rPr>
          <w:b/>
          <w:color w:val="000000" w:themeColor="text1"/>
        </w:rPr>
        <w:t xml:space="preserve"> ve Revizyon No</w:t>
      </w:r>
    </w:p>
    <w:p w14:paraId="665F1C65" w14:textId="27F10B28" w:rsidR="00F40B04" w:rsidRPr="00973276" w:rsidRDefault="00F40B04" w:rsidP="008008FF">
      <w:pPr>
        <w:rPr>
          <w:color w:val="000000" w:themeColor="text1"/>
        </w:rPr>
      </w:pPr>
      <w:r w:rsidRPr="00973276">
        <w:rPr>
          <w:color w:val="000000" w:themeColor="text1"/>
        </w:rPr>
        <w:t xml:space="preserve">Revizyonun yapıldığı tarihtir. Revizyon tarihçesi her dokümanın sonunda bulunan REVİZYON TARİHÇESİ bölümü ile izlenir. Burada, Sayfa No, Revizyon Tarihi ve Revizyon Nedeni sütunları </w:t>
      </w:r>
      <w:r w:rsidRPr="00973276">
        <w:rPr>
          <w:color w:val="000000" w:themeColor="text1"/>
        </w:rPr>
        <w:lastRenderedPageBreak/>
        <w:t xml:space="preserve">bulunmaktadır. İlk yayımlanma tarihi Rev00 olarak kabul edilir. Dokümanın kapak sayfasında Revizyon Tarihi: </w:t>
      </w:r>
      <w:proofErr w:type="spellStart"/>
      <w:r w:rsidRPr="00973276">
        <w:rPr>
          <w:color w:val="000000" w:themeColor="text1"/>
        </w:rPr>
        <w:t>gg.</w:t>
      </w:r>
      <w:proofErr w:type="gramStart"/>
      <w:r w:rsidRPr="00973276">
        <w:rPr>
          <w:color w:val="000000" w:themeColor="text1"/>
        </w:rPr>
        <w:t>aa.yy</w:t>
      </w:r>
      <w:proofErr w:type="spellEnd"/>
      <w:proofErr w:type="gramEnd"/>
      <w:r w:rsidRPr="00973276">
        <w:rPr>
          <w:color w:val="000000" w:themeColor="text1"/>
        </w:rPr>
        <w:t xml:space="preserve"> ve Revizyon No: xx (Örneğin Revizyon Tarihi: 19.06.2018, Revizyon No: 00) dokümanın alt bilgisinde ise </w:t>
      </w:r>
      <w:proofErr w:type="spellStart"/>
      <w:r w:rsidRPr="00973276">
        <w:rPr>
          <w:color w:val="000000" w:themeColor="text1"/>
        </w:rPr>
        <w:t>aayy</w:t>
      </w:r>
      <w:proofErr w:type="spellEnd"/>
      <w:r w:rsidRPr="00973276">
        <w:rPr>
          <w:color w:val="000000" w:themeColor="text1"/>
        </w:rPr>
        <w:t xml:space="preserve"> şeklinde ay ve yılın son iki hanesi şeklinde verilir, </w:t>
      </w:r>
      <w:proofErr w:type="spellStart"/>
      <w:r w:rsidR="006C3BBA" w:rsidRPr="00973276">
        <w:rPr>
          <w:color w:val="000000" w:themeColor="text1"/>
        </w:rPr>
        <w:t>Rev</w:t>
      </w:r>
      <w:r w:rsidRPr="00973276">
        <w:rPr>
          <w:color w:val="000000" w:themeColor="text1"/>
        </w:rPr>
        <w:t>xx</w:t>
      </w:r>
      <w:proofErr w:type="spellEnd"/>
      <w:r w:rsidRPr="00973276">
        <w:rPr>
          <w:color w:val="000000" w:themeColor="text1"/>
        </w:rPr>
        <w:t>/</w:t>
      </w:r>
      <w:proofErr w:type="spellStart"/>
      <w:r w:rsidR="004D195E" w:rsidRPr="00973276">
        <w:rPr>
          <w:color w:val="000000" w:themeColor="text1"/>
        </w:rPr>
        <w:t>aayy</w:t>
      </w:r>
      <w:proofErr w:type="spellEnd"/>
      <w:r w:rsidR="004D195E" w:rsidRPr="00973276">
        <w:rPr>
          <w:color w:val="000000" w:themeColor="text1"/>
        </w:rPr>
        <w:t xml:space="preserve"> (Örneğin 2018 yılı 9. ayda 1. revizyon </w:t>
      </w:r>
      <w:r w:rsidR="00C13A2B" w:rsidRPr="00973276">
        <w:rPr>
          <w:color w:val="000000" w:themeColor="text1"/>
        </w:rPr>
        <w:t>seviyesindeki bir doküman</w:t>
      </w:r>
      <w:r w:rsidR="006C3BBA" w:rsidRPr="00973276">
        <w:rPr>
          <w:color w:val="000000" w:themeColor="text1"/>
        </w:rPr>
        <w:t xml:space="preserve"> için,  Rev</w:t>
      </w:r>
      <w:r w:rsidR="004D195E" w:rsidRPr="00973276">
        <w:rPr>
          <w:color w:val="000000" w:themeColor="text1"/>
        </w:rPr>
        <w:t>01/0</w:t>
      </w:r>
      <w:r w:rsidRPr="00973276">
        <w:rPr>
          <w:color w:val="000000" w:themeColor="text1"/>
        </w:rPr>
        <w:t>918)</w:t>
      </w:r>
      <w:r w:rsidR="004D195E" w:rsidRPr="00973276">
        <w:rPr>
          <w:color w:val="000000" w:themeColor="text1"/>
        </w:rPr>
        <w:t xml:space="preserve"> </w:t>
      </w:r>
    </w:p>
    <w:p w14:paraId="5787A347" w14:textId="77777777" w:rsidR="0039443E" w:rsidRPr="00973276" w:rsidRDefault="0039443E" w:rsidP="0039443E">
      <w:pPr>
        <w:spacing w:before="240" w:after="0"/>
        <w:rPr>
          <w:b/>
          <w:color w:val="000000" w:themeColor="text1"/>
        </w:rPr>
      </w:pPr>
      <w:r w:rsidRPr="00973276">
        <w:rPr>
          <w:b/>
          <w:color w:val="000000" w:themeColor="text1"/>
        </w:rPr>
        <w:t>Güncelleme Tarihi ve Güncelleme No</w:t>
      </w:r>
    </w:p>
    <w:p w14:paraId="098FB5D6" w14:textId="4DD6410E" w:rsidR="0039443E" w:rsidRPr="00973276" w:rsidRDefault="0039443E" w:rsidP="0039443E">
      <w:pPr>
        <w:rPr>
          <w:color w:val="000000" w:themeColor="text1"/>
        </w:rPr>
      </w:pPr>
      <w:r w:rsidRPr="00973276">
        <w:rPr>
          <w:color w:val="000000" w:themeColor="text1"/>
        </w:rPr>
        <w:t>F 0 16 00 04 Ana Doküman Listesi</w:t>
      </w:r>
      <w:r w:rsidR="0039597F" w:rsidRPr="00973276">
        <w:rPr>
          <w:color w:val="000000" w:themeColor="text1"/>
        </w:rPr>
        <w:t>’</w:t>
      </w:r>
      <w:r w:rsidRPr="00973276">
        <w:rPr>
          <w:color w:val="000000" w:themeColor="text1"/>
        </w:rPr>
        <w:t xml:space="preserve">nde yer alan ve kullanıma sunulan güncel bir formun içeriğinde ilgili laboratuvarlarca doldurulması gereken bilgilerin ilk defa veya zaman içerisinde </w:t>
      </w:r>
      <w:r w:rsidR="00AE4AB5" w:rsidRPr="00973276">
        <w:rPr>
          <w:color w:val="000000" w:themeColor="text1"/>
        </w:rPr>
        <w:t xml:space="preserve">bu içerikte yer alan bilgilerde </w:t>
      </w:r>
      <w:r w:rsidRPr="00973276">
        <w:rPr>
          <w:color w:val="000000" w:themeColor="text1"/>
        </w:rPr>
        <w:t xml:space="preserve">yapılan güncellemenin tarihi ve güncellemenin numarasıdır. </w:t>
      </w:r>
    </w:p>
    <w:p w14:paraId="693F7A74" w14:textId="1585570B" w:rsidR="0039443E" w:rsidRPr="00973276" w:rsidRDefault="0039443E" w:rsidP="0039443E">
      <w:pPr>
        <w:rPr>
          <w:color w:val="000000" w:themeColor="text1"/>
        </w:rPr>
      </w:pPr>
      <w:r w:rsidRPr="00973276">
        <w:rPr>
          <w:color w:val="000000" w:themeColor="text1"/>
        </w:rPr>
        <w:t>“Revizyon Tarihi” ve “Revizyon No” F 0 16 00 04 Ana Doküman Listesi</w:t>
      </w:r>
      <w:r w:rsidR="0039597F" w:rsidRPr="00973276">
        <w:rPr>
          <w:color w:val="000000" w:themeColor="text1"/>
        </w:rPr>
        <w:t>’</w:t>
      </w:r>
      <w:r w:rsidRPr="00973276">
        <w:rPr>
          <w:color w:val="000000" w:themeColor="text1"/>
        </w:rPr>
        <w:t>nde yayınlanan dokümanı (prosedür, talimat, form vb.) hazırlayan birim tarafından verilirken, “Güncelleme Tarihi” ve “Güncelleme No” F 0 16 00 04 Ana Doküman Listesi</w:t>
      </w:r>
      <w:r w:rsidR="0039597F" w:rsidRPr="00973276">
        <w:rPr>
          <w:color w:val="000000" w:themeColor="text1"/>
        </w:rPr>
        <w:t>’</w:t>
      </w:r>
      <w:r w:rsidRPr="00973276">
        <w:rPr>
          <w:color w:val="000000" w:themeColor="text1"/>
        </w:rPr>
        <w:t xml:space="preserve">ndeki formu kullanan birim tarafından verilir. Formun ilk kullanımında Güncelleme No: 00 olarak verilir, Güncelleme Tarihi ise ilk kullanımdan itibaren her güncellemenin yapıldığı tarih esas alınır (birim tarafından daha önce kullanılmış ancak Ana Doküman Listesinde zaman içerisinde tasarımı revize edilmiş formların içeriğinde yapılacak güncellemelerde ise ilgili birim Güncelleme No’yu 00’dan başlatmaz, daha önce kullandığı Revizyon Numarasını 1 </w:t>
      </w:r>
      <w:r w:rsidR="000E0346" w:rsidRPr="00973276">
        <w:rPr>
          <w:color w:val="000000" w:themeColor="text1"/>
        </w:rPr>
        <w:t>sayı</w:t>
      </w:r>
      <w:r w:rsidRPr="00973276">
        <w:rPr>
          <w:color w:val="000000" w:themeColor="text1"/>
        </w:rPr>
        <w:t xml:space="preserve"> arttırarak kaldığı yerden Güncelleme No’yu devam ettirir). </w:t>
      </w:r>
      <w:bookmarkStart w:id="1" w:name="_Hlk180584906"/>
      <w:r w:rsidRPr="00973276">
        <w:rPr>
          <w:color w:val="000000" w:themeColor="text1"/>
        </w:rPr>
        <w:t>Ör: F 0 16 00 09 Personel Yetki</w:t>
      </w:r>
      <w:r w:rsidR="000E44B6" w:rsidRPr="00973276">
        <w:rPr>
          <w:color w:val="000000" w:themeColor="text1"/>
        </w:rPr>
        <w:t xml:space="preserve"> Dağılımı</w:t>
      </w:r>
      <w:r w:rsidRPr="00973276">
        <w:rPr>
          <w:color w:val="000000" w:themeColor="text1"/>
        </w:rPr>
        <w:t xml:space="preserve"> Formu</w:t>
      </w:r>
      <w:bookmarkEnd w:id="1"/>
      <w:r w:rsidR="00BD78D4" w:rsidRPr="00973276">
        <w:rPr>
          <w:color w:val="000000" w:themeColor="text1"/>
        </w:rPr>
        <w:t>.</w:t>
      </w:r>
    </w:p>
    <w:p w14:paraId="43499852" w14:textId="77777777" w:rsidR="0039443E" w:rsidRPr="006377B7" w:rsidRDefault="0039443E" w:rsidP="0039443E">
      <w:pPr>
        <w:spacing w:after="60"/>
        <w:rPr>
          <w:color w:val="000000" w:themeColor="text1"/>
        </w:rPr>
      </w:pPr>
      <w:r w:rsidRPr="006377B7">
        <w:rPr>
          <w:color w:val="000000" w:themeColor="text1"/>
        </w:rPr>
        <w:t xml:space="preserve">   F 0 16 00 09/Rev07/0823 </w:t>
      </w:r>
      <w:proofErr w:type="spellStart"/>
      <w:r w:rsidRPr="006377B7">
        <w:rPr>
          <w:color w:val="000000" w:themeColor="text1"/>
        </w:rPr>
        <w:t>Nolu</w:t>
      </w:r>
      <w:proofErr w:type="spellEnd"/>
      <w:r w:rsidRPr="006377B7">
        <w:rPr>
          <w:color w:val="000000" w:themeColor="text1"/>
        </w:rPr>
        <w:t xml:space="preserve"> Form                          F 0 16 00 09/Rev08/1024 </w:t>
      </w:r>
      <w:proofErr w:type="spellStart"/>
      <w:r w:rsidRPr="006377B7">
        <w:rPr>
          <w:color w:val="000000" w:themeColor="text1"/>
        </w:rPr>
        <w:t>Nolu</w:t>
      </w:r>
      <w:proofErr w:type="spellEnd"/>
      <w:r w:rsidRPr="006377B7">
        <w:rPr>
          <w:color w:val="000000" w:themeColor="text1"/>
        </w:rPr>
        <w:t xml:space="preserve"> Form</w:t>
      </w:r>
    </w:p>
    <w:p w14:paraId="79655601" w14:textId="77777777" w:rsidR="0039443E" w:rsidRPr="00BD78D4" w:rsidRDefault="0039443E" w:rsidP="0039443E">
      <w:pPr>
        <w:rPr>
          <w:color w:val="000000" w:themeColor="text1"/>
        </w:rPr>
      </w:pPr>
      <w:r w:rsidRPr="00BD78D4">
        <w:rPr>
          <w:noProof/>
          <w:color w:val="000000" w:themeColor="text1"/>
          <w:lang w:eastAsia="tr-TR"/>
        </w:rPr>
        <w:drawing>
          <wp:inline distT="0" distB="0" distL="0" distR="0" wp14:anchorId="5DB9355B" wp14:editId="2540BB5A">
            <wp:extent cx="2959200" cy="442800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959200" cy="4428000"/>
                    </a:xfrm>
                    <a:prstGeom prst="rect">
                      <a:avLst/>
                    </a:prstGeom>
                  </pic:spPr>
                </pic:pic>
              </a:graphicData>
            </a:graphic>
          </wp:inline>
        </w:drawing>
      </w:r>
      <w:r w:rsidRPr="00BD78D4">
        <w:rPr>
          <w:color w:val="000000" w:themeColor="text1"/>
        </w:rPr>
        <w:t xml:space="preserve">        </w:t>
      </w:r>
      <w:r w:rsidRPr="00BD78D4">
        <w:rPr>
          <w:noProof/>
          <w:color w:val="000000" w:themeColor="text1"/>
          <w:lang w:eastAsia="tr-TR"/>
        </w:rPr>
        <w:drawing>
          <wp:inline distT="0" distB="0" distL="0" distR="0" wp14:anchorId="3F6036A0" wp14:editId="691C642D">
            <wp:extent cx="2948400" cy="4428000"/>
            <wp:effectExtent l="0" t="0" r="4445"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948400" cy="4428000"/>
                    </a:xfrm>
                    <a:prstGeom prst="rect">
                      <a:avLst/>
                    </a:prstGeom>
                  </pic:spPr>
                </pic:pic>
              </a:graphicData>
            </a:graphic>
          </wp:inline>
        </w:drawing>
      </w:r>
    </w:p>
    <w:p w14:paraId="3FA16ADC" w14:textId="365070EB" w:rsidR="0039443E" w:rsidRPr="00973276" w:rsidRDefault="0039443E" w:rsidP="0039443E">
      <w:pPr>
        <w:spacing w:after="60"/>
        <w:rPr>
          <w:color w:val="000000" w:themeColor="text1"/>
        </w:rPr>
      </w:pPr>
      <w:r w:rsidRPr="00973276">
        <w:rPr>
          <w:color w:val="000000" w:themeColor="text1"/>
        </w:rPr>
        <w:lastRenderedPageBreak/>
        <w:t xml:space="preserve">Örneğin, kullanıcı birimin en son revize ettiği F 0 16 00 09/Rev07/0823 </w:t>
      </w:r>
      <w:proofErr w:type="spellStart"/>
      <w:r w:rsidRPr="00973276">
        <w:rPr>
          <w:color w:val="000000" w:themeColor="text1"/>
        </w:rPr>
        <w:t>nolu</w:t>
      </w:r>
      <w:proofErr w:type="spellEnd"/>
      <w:r w:rsidRPr="00973276">
        <w:rPr>
          <w:color w:val="000000" w:themeColor="text1"/>
        </w:rPr>
        <w:t xml:space="preserve"> Personel Yetkilendirme </w:t>
      </w:r>
      <w:proofErr w:type="spellStart"/>
      <w:r w:rsidRPr="00973276">
        <w:rPr>
          <w:color w:val="000000" w:themeColor="text1"/>
        </w:rPr>
        <w:t>Formu’nun</w:t>
      </w:r>
      <w:proofErr w:type="spellEnd"/>
      <w:r w:rsidRPr="00973276">
        <w:rPr>
          <w:color w:val="000000" w:themeColor="text1"/>
        </w:rPr>
        <w:t xml:space="preserve"> üst bilgisinde yer alan Revizyon No: 05 ise, bundan sonra F 0 16 00 09/Rev08/1024 </w:t>
      </w:r>
      <w:proofErr w:type="spellStart"/>
      <w:r w:rsidRPr="00973276">
        <w:rPr>
          <w:color w:val="000000" w:themeColor="text1"/>
        </w:rPr>
        <w:t>nolu</w:t>
      </w:r>
      <w:proofErr w:type="spellEnd"/>
      <w:r w:rsidRPr="00973276">
        <w:rPr>
          <w:color w:val="000000" w:themeColor="text1"/>
        </w:rPr>
        <w:t xml:space="preserve"> Personel Yetki</w:t>
      </w:r>
      <w:r w:rsidR="000E44B6" w:rsidRPr="00973276">
        <w:rPr>
          <w:color w:val="000000" w:themeColor="text1"/>
        </w:rPr>
        <w:t xml:space="preserve"> Dağılımı</w:t>
      </w:r>
      <w:r w:rsidRPr="00973276">
        <w:rPr>
          <w:color w:val="000000" w:themeColor="text1"/>
        </w:rPr>
        <w:t xml:space="preserve"> </w:t>
      </w:r>
      <w:proofErr w:type="spellStart"/>
      <w:r w:rsidRPr="00973276">
        <w:rPr>
          <w:color w:val="000000" w:themeColor="text1"/>
        </w:rPr>
        <w:t>Formu’nun</w:t>
      </w:r>
      <w:proofErr w:type="spellEnd"/>
      <w:r w:rsidRPr="00973276">
        <w:rPr>
          <w:color w:val="000000" w:themeColor="text1"/>
        </w:rPr>
        <w:t xml:space="preserve"> içerisinde yapacağı ilk güncellemede Güncelleme No: 06 olarak devam edecek, Güncelleme Tarihi </w:t>
      </w:r>
      <w:r w:rsidR="00055DDB" w:rsidRPr="00973276">
        <w:rPr>
          <w:color w:val="000000" w:themeColor="text1"/>
        </w:rPr>
        <w:t>is</w:t>
      </w:r>
      <w:r w:rsidRPr="00973276">
        <w:rPr>
          <w:color w:val="000000" w:themeColor="text1"/>
        </w:rPr>
        <w:t xml:space="preserve">e formun içerisinde kullanıcı birim tarafından güncellemenin yapıldığı tarih olacaktır. </w:t>
      </w:r>
    </w:p>
    <w:p w14:paraId="2E8D5590" w14:textId="77777777" w:rsidR="0039443E" w:rsidRPr="00973276" w:rsidRDefault="0039443E" w:rsidP="0039443E">
      <w:pPr>
        <w:spacing w:after="60"/>
        <w:rPr>
          <w:color w:val="000000" w:themeColor="text1"/>
        </w:rPr>
      </w:pPr>
    </w:p>
    <w:p w14:paraId="7F182E68" w14:textId="6675718A" w:rsidR="0039443E" w:rsidRPr="00973276" w:rsidRDefault="0039443E" w:rsidP="0039443E">
      <w:pPr>
        <w:rPr>
          <w:color w:val="000000" w:themeColor="text1"/>
        </w:rPr>
      </w:pPr>
      <w:r w:rsidRPr="00973276">
        <w:rPr>
          <w:color w:val="000000" w:themeColor="text1"/>
        </w:rPr>
        <w:t xml:space="preserve">“Revizyon Tarihi” ve “Revizyon No” dokümanın alt bilgisinde (sadece prosedür, deney ve cihaz talimatlarında hem </w:t>
      </w:r>
      <w:proofErr w:type="gramStart"/>
      <w:r w:rsidRPr="00973276">
        <w:rPr>
          <w:color w:val="000000" w:themeColor="text1"/>
        </w:rPr>
        <w:t>kapak</w:t>
      </w:r>
      <w:r w:rsidR="00B02A25" w:rsidRPr="00973276">
        <w:rPr>
          <w:color w:val="000000" w:themeColor="text1"/>
        </w:rPr>
        <w:t>,</w:t>
      </w:r>
      <w:proofErr w:type="gramEnd"/>
      <w:r w:rsidRPr="00973276">
        <w:rPr>
          <w:color w:val="000000" w:themeColor="text1"/>
        </w:rPr>
        <w:t xml:space="preserve"> hem dokümanın alt bilgisi, hem de 6. </w:t>
      </w:r>
      <w:proofErr w:type="spellStart"/>
      <w:r w:rsidRPr="00973276">
        <w:rPr>
          <w:color w:val="000000" w:themeColor="text1"/>
        </w:rPr>
        <w:t>Madde</w:t>
      </w:r>
      <w:r w:rsidR="00154600" w:rsidRPr="00973276">
        <w:rPr>
          <w:color w:val="000000" w:themeColor="text1"/>
        </w:rPr>
        <w:t>’de</w:t>
      </w:r>
      <w:r w:rsidRPr="00973276">
        <w:rPr>
          <w:color w:val="000000" w:themeColor="text1"/>
        </w:rPr>
        <w:t>ki</w:t>
      </w:r>
      <w:proofErr w:type="spellEnd"/>
      <w:r w:rsidRPr="00973276">
        <w:rPr>
          <w:color w:val="000000" w:themeColor="text1"/>
        </w:rPr>
        <w:t xml:space="preserve"> Revizyon Tarihçesinde bulunur) yer alır ve dokümanı hazırlayanlar tarafından yapılır. “Güncelleme </w:t>
      </w:r>
      <w:proofErr w:type="gramStart"/>
      <w:r w:rsidRPr="00973276">
        <w:rPr>
          <w:color w:val="000000" w:themeColor="text1"/>
        </w:rPr>
        <w:t>Tarihi“ ve</w:t>
      </w:r>
      <w:proofErr w:type="gramEnd"/>
      <w:r w:rsidRPr="00973276">
        <w:rPr>
          <w:color w:val="000000" w:themeColor="text1"/>
        </w:rPr>
        <w:t xml:space="preserve"> “Güncelleme No” ise formların üst bilgisinde yer alır ve bu bölüm formu kullananlar tarafından doldurulur.</w:t>
      </w:r>
    </w:p>
    <w:p w14:paraId="665F1C66" w14:textId="77777777" w:rsidR="00F40B04" w:rsidRPr="00973276" w:rsidRDefault="00F40B04" w:rsidP="00454837">
      <w:pPr>
        <w:pStyle w:val="Balk3"/>
        <w:spacing w:after="120"/>
      </w:pPr>
      <w:r w:rsidRPr="00973276">
        <w:t>Sayfa No</w:t>
      </w:r>
    </w:p>
    <w:p w14:paraId="665F1C67" w14:textId="6DF14469" w:rsidR="00F40B04" w:rsidRPr="00973276" w:rsidRDefault="00F40B04" w:rsidP="008008FF">
      <w:r w:rsidRPr="00973276">
        <w:t xml:space="preserve">Dokümanın tamamının kaç sayfadan oluştuğu ve üzerinde bulunulan sayfanın kaçıncı sayfa olduğu dokümanın alt bilgi bölümünde yer alır. Birinci rakam bulunulan sayfayı, kesme (/) işaretinden sonraki bölüm ise dokümanın toplam kaç sayfadan oluştuğunu gösterir. İlk sayfa dokümanı tanıtıcı kapak sayfası niteliğinde olup, bu sayfada sayfa </w:t>
      </w:r>
      <w:proofErr w:type="spellStart"/>
      <w:r w:rsidRPr="00973276">
        <w:t>no</w:t>
      </w:r>
      <w:proofErr w:type="spellEnd"/>
      <w:r w:rsidRPr="00973276">
        <w:t xml:space="preserve"> yer almaz. 2. sayfadan itibaren numaralandırma yapılır.</w:t>
      </w:r>
    </w:p>
    <w:p w14:paraId="665F1C68" w14:textId="77777777" w:rsidR="00F40B04" w:rsidRPr="00973276" w:rsidRDefault="00F40B04" w:rsidP="008008FF">
      <w:pPr>
        <w:pStyle w:val="AralkYok"/>
        <w:rPr>
          <w:b/>
        </w:rPr>
      </w:pPr>
      <w:r w:rsidRPr="00973276">
        <w:rPr>
          <w:b/>
        </w:rPr>
        <w:t>Hazırlayan ve Onaylayan</w:t>
      </w:r>
    </w:p>
    <w:p w14:paraId="665F1C69" w14:textId="77777777" w:rsidR="00EE21CA" w:rsidRPr="00973276" w:rsidRDefault="00F40B04" w:rsidP="008008FF">
      <w:r w:rsidRPr="00973276">
        <w:t>Dokümanı hazırlayan ve onaylayanın isim ve imzaları dokümanın ilk sayfasında yer alır. Islak imza ile veya mümkün olduğunda elektronik imza ile imzalanır. Islak imzalar mavi mürekkepli kalem ile atılır. Dokümanın elektronik imza ile imzalanması durumunda alt bilgi bölümün</w:t>
      </w:r>
      <w:r w:rsidR="00BC2596" w:rsidRPr="00973276">
        <w:t>de</w:t>
      </w:r>
      <w:r w:rsidRPr="00973276">
        <w:t xml:space="preserve"> </w:t>
      </w:r>
      <w:r w:rsidR="00BC2596" w:rsidRPr="00973276">
        <w:t>dokümanın elektronik imza ile onaylandığına dair beyan bulunur</w:t>
      </w:r>
      <w:r w:rsidRPr="00973276">
        <w:t>.</w:t>
      </w:r>
      <w:r w:rsidRPr="00973276">
        <w:rPr>
          <w:color w:val="FF0000"/>
        </w:rPr>
        <w:t xml:space="preserve"> </w:t>
      </w:r>
      <w:r w:rsidRPr="00973276">
        <w:t>Hazırlayan ve onaylayan bilgileri takip eden sayfalarda bulunmaz. İlk sayfa dokümanı tanıtıcı kapak sayfası niteliğinde olup, hazırlayan ve onaylayanların isim ve imzaları tüm doküman için geçerlidir.</w:t>
      </w:r>
      <w:r w:rsidR="00BC2596" w:rsidRPr="00973276">
        <w:t xml:space="preserve"> </w:t>
      </w:r>
    </w:p>
    <w:p w14:paraId="665F1C6A" w14:textId="77777777" w:rsidR="00F40B04" w:rsidRPr="000A3513" w:rsidRDefault="00BC2596" w:rsidP="008008FF">
      <w:r w:rsidRPr="00973276">
        <w:t xml:space="preserve">Dokümanların, elektronik olarak onaylandığına yönelik </w:t>
      </w:r>
      <w:r w:rsidR="00D3752C" w:rsidRPr="00973276">
        <w:t>bilgiler (BELGENET yazısına ait</w:t>
      </w:r>
      <w:r w:rsidRPr="00973276">
        <w:t>,</w:t>
      </w:r>
      <w:r w:rsidR="00D3752C" w:rsidRPr="00973276">
        <w:t xml:space="preserve"> </w:t>
      </w:r>
      <w:r w:rsidRPr="00973276">
        <w:t xml:space="preserve">sayı, tarih, </w:t>
      </w:r>
      <w:r w:rsidR="00D3752C" w:rsidRPr="00973276">
        <w:t>belge doğrulama kodu</w:t>
      </w:r>
      <w:r w:rsidRPr="00973276">
        <w:t xml:space="preserve"> vb.)  </w:t>
      </w:r>
      <w:r w:rsidR="00EE21CA" w:rsidRPr="00973276">
        <w:t xml:space="preserve">F 0 16 00 04 </w:t>
      </w:r>
      <w:r w:rsidRPr="00973276">
        <w:t>Ana Doküman Listesi</w:t>
      </w:r>
      <w:r w:rsidRPr="000A3513">
        <w:t xml:space="preserve"> formuna işlenir. </w:t>
      </w:r>
      <w:r w:rsidR="00D3752C" w:rsidRPr="000A3513">
        <w:t xml:space="preserve">Belgelerin geçerli olduğuna yönelik kayıtlar </w:t>
      </w:r>
      <w:hyperlink r:id="rId17" w:history="1">
        <w:r w:rsidR="00D3752C" w:rsidRPr="000A3513">
          <w:rPr>
            <w:rStyle w:val="Kpr"/>
          </w:rPr>
          <w:t>https://www.turkiye.gov.tr/devlet-su-isleri-ebys</w:t>
        </w:r>
      </w:hyperlink>
      <w:r w:rsidR="00D3752C" w:rsidRPr="000A3513">
        <w:t xml:space="preserve"> adresinden kontrol edilir.</w:t>
      </w:r>
    </w:p>
    <w:p w14:paraId="665F1C6B" w14:textId="77777777" w:rsidR="00F40B04" w:rsidRPr="000A3513" w:rsidRDefault="00F40B04" w:rsidP="008008FF">
      <w:pPr>
        <w:pStyle w:val="Balk2"/>
      </w:pPr>
      <w:r w:rsidRPr="000A3513">
        <w:t xml:space="preserve">4.1.3 KYS Dokümanları ile </w:t>
      </w:r>
      <w:r w:rsidR="008008FF" w:rsidRPr="000A3513">
        <w:t>ilgili görev yetki ve sorumluluklar</w:t>
      </w:r>
    </w:p>
    <w:p w14:paraId="665F1C6C" w14:textId="3969BEC6" w:rsidR="00F40B04" w:rsidRPr="00973276" w:rsidRDefault="00F40B04" w:rsidP="008008FF">
      <w:pPr>
        <w:rPr>
          <w:color w:val="000000" w:themeColor="text1"/>
        </w:rPr>
      </w:pPr>
      <w:r w:rsidRPr="000A3513">
        <w:t xml:space="preserve">Yönetim sistemi </w:t>
      </w:r>
      <w:r w:rsidRPr="00973276">
        <w:t xml:space="preserve">dokümanlarının yönetimi ile ilgili her türlü görev, yetki ve sorumluluklar P8.2 Yönetim Sistemi Dokümantasyonu </w:t>
      </w:r>
      <w:proofErr w:type="spellStart"/>
      <w:r w:rsidRPr="00973276">
        <w:t>Prosedürü</w:t>
      </w:r>
      <w:r w:rsidR="0039597F" w:rsidRPr="00973276">
        <w:t>’</w:t>
      </w:r>
      <w:r w:rsidRPr="00973276">
        <w:t>ndeki</w:t>
      </w:r>
      <w:proofErr w:type="spellEnd"/>
      <w:r w:rsidRPr="00973276">
        <w:t xml:space="preserve"> çizelgede tanımlanmıştır. Detaylı </w:t>
      </w:r>
      <w:r w:rsidRPr="00973276">
        <w:rPr>
          <w:color w:val="000000" w:themeColor="text1"/>
        </w:rPr>
        <w:t>açıkl</w:t>
      </w:r>
      <w:r w:rsidR="004B44D0" w:rsidRPr="00973276">
        <w:rPr>
          <w:color w:val="000000" w:themeColor="text1"/>
        </w:rPr>
        <w:t>amaları ise aşağıda verilmiştir:</w:t>
      </w:r>
    </w:p>
    <w:p w14:paraId="665F1C6D" w14:textId="77777777" w:rsidR="00F40B04" w:rsidRPr="00973276" w:rsidRDefault="00F40B04" w:rsidP="00F40B04">
      <w:pPr>
        <w:pStyle w:val="Balk3"/>
        <w:rPr>
          <w:color w:val="000000" w:themeColor="text1"/>
        </w:rPr>
      </w:pPr>
      <w:r w:rsidRPr="00973276">
        <w:rPr>
          <w:color w:val="000000" w:themeColor="text1"/>
        </w:rPr>
        <w:t>Kalite Politikası (KP)</w:t>
      </w:r>
    </w:p>
    <w:p w14:paraId="665F1C6E" w14:textId="64B0BA2E" w:rsidR="00F40B04" w:rsidRPr="00973276" w:rsidRDefault="00F40B04" w:rsidP="008008FF">
      <w:pPr>
        <w:rPr>
          <w:color w:val="000000" w:themeColor="text1"/>
        </w:rPr>
      </w:pPr>
      <w:r w:rsidRPr="00973276">
        <w:rPr>
          <w:color w:val="000000" w:themeColor="text1"/>
        </w:rPr>
        <w:t xml:space="preserve">DSİ Laboratuvarlarının TS EN ISO/IEC 17025 </w:t>
      </w:r>
      <w:r w:rsidR="0039597F" w:rsidRPr="00973276">
        <w:rPr>
          <w:color w:val="000000" w:themeColor="text1"/>
        </w:rPr>
        <w:t>ve TS EN ISO/IEC 170</w:t>
      </w:r>
      <w:r w:rsidR="00950E60" w:rsidRPr="00973276">
        <w:rPr>
          <w:color w:val="000000" w:themeColor="text1"/>
        </w:rPr>
        <w:t>43</w:t>
      </w:r>
      <w:r w:rsidR="0039597F" w:rsidRPr="00973276">
        <w:rPr>
          <w:color w:val="000000" w:themeColor="text1"/>
        </w:rPr>
        <w:t xml:space="preserve"> </w:t>
      </w:r>
      <w:proofErr w:type="spellStart"/>
      <w:r w:rsidRPr="00973276">
        <w:rPr>
          <w:color w:val="000000" w:themeColor="text1"/>
        </w:rPr>
        <w:t>standard</w:t>
      </w:r>
      <w:r w:rsidR="0039597F" w:rsidRPr="00973276">
        <w:rPr>
          <w:color w:val="000000" w:themeColor="text1"/>
        </w:rPr>
        <w:t>lar</w:t>
      </w:r>
      <w:r w:rsidRPr="00973276">
        <w:rPr>
          <w:color w:val="000000" w:themeColor="text1"/>
        </w:rPr>
        <w:t>ına</w:t>
      </w:r>
      <w:proofErr w:type="spellEnd"/>
      <w:r w:rsidRPr="00973276">
        <w:rPr>
          <w:color w:val="000000" w:themeColor="text1"/>
        </w:rPr>
        <w:t xml:space="preserve"> uygun olarak izleyeceği politikayı ve üst yönetimin taahhütlerini içeren en üst düzeyde dokümandır. “DSİ Laboratuvarları Kalite Politikası” Genel Müdür tarafından onaylanarak yürürlüğe girer. Bu politikanın ıslak imzalı nüshası KY tarafından muhafaza edilir. Kalite Politikasının, tüm DSİ laboratuvarı çalışanlarınca bilinmesi, anlaşılması ve uygulanmasını sağlamak amacıyla politika metni uygun yerlere asılarak duyurulur. DSİ Laboratuvarları Kalite Politikası beyanının altında isim ve imza aranmaksızın “Genel Müdür” ibaresi yer alır.</w:t>
      </w:r>
    </w:p>
    <w:p w14:paraId="665F1C6F" w14:textId="77777777" w:rsidR="00F40B04" w:rsidRPr="00973276" w:rsidRDefault="00F40B04" w:rsidP="00F40B04">
      <w:pPr>
        <w:pStyle w:val="Balk3"/>
        <w:rPr>
          <w:color w:val="000000" w:themeColor="text1"/>
        </w:rPr>
      </w:pPr>
      <w:r w:rsidRPr="00973276">
        <w:rPr>
          <w:color w:val="000000" w:themeColor="text1"/>
        </w:rPr>
        <w:lastRenderedPageBreak/>
        <w:t>Kalite Hedefleri (KH)</w:t>
      </w:r>
    </w:p>
    <w:p w14:paraId="665F1C70" w14:textId="4291A202" w:rsidR="00F40B04" w:rsidRPr="00973276" w:rsidRDefault="00F40B04" w:rsidP="00D94976">
      <w:pPr>
        <w:rPr>
          <w:color w:val="000000" w:themeColor="text1"/>
        </w:rPr>
      </w:pPr>
      <w:r w:rsidRPr="00973276">
        <w:rPr>
          <w:color w:val="000000" w:themeColor="text1"/>
        </w:rPr>
        <w:t>Kalite Politikası ile tutarlı olan ve Kalite Politikasında b</w:t>
      </w:r>
      <w:r w:rsidR="003A048A" w:rsidRPr="00973276">
        <w:rPr>
          <w:color w:val="000000" w:themeColor="text1"/>
        </w:rPr>
        <w:t>eyan edilen taahhütleri gerçekl</w:t>
      </w:r>
      <w:r w:rsidRPr="00973276">
        <w:rPr>
          <w:color w:val="000000" w:themeColor="text1"/>
        </w:rPr>
        <w:t>eştirmeye yönelik üst düzey hedef dokümanıdır. Her yılın ba</w:t>
      </w:r>
      <w:r w:rsidR="00D050BB" w:rsidRPr="00973276">
        <w:rPr>
          <w:color w:val="000000" w:themeColor="text1"/>
        </w:rPr>
        <w:t>şında,</w:t>
      </w:r>
      <w:r w:rsidR="006D0704" w:rsidRPr="00973276">
        <w:rPr>
          <w:color w:val="000000" w:themeColor="text1"/>
        </w:rPr>
        <w:t xml:space="preserve"> </w:t>
      </w:r>
      <w:r w:rsidR="00D050BB" w:rsidRPr="00973276">
        <w:rPr>
          <w:color w:val="000000" w:themeColor="text1"/>
        </w:rPr>
        <w:t>yıllık olarak</w:t>
      </w:r>
      <w:r w:rsidR="006D0704" w:rsidRPr="00973276">
        <w:rPr>
          <w:color w:val="000000" w:themeColor="text1"/>
        </w:rPr>
        <w:t xml:space="preserve"> </w:t>
      </w:r>
      <w:r w:rsidR="00D050BB" w:rsidRPr="00973276">
        <w:rPr>
          <w:color w:val="000000" w:themeColor="text1"/>
        </w:rPr>
        <w:t>belirlenir ve</w:t>
      </w:r>
      <w:r w:rsidRPr="00973276">
        <w:rPr>
          <w:color w:val="000000" w:themeColor="text1"/>
        </w:rPr>
        <w:t xml:space="preserve"> </w:t>
      </w:r>
      <w:r w:rsidR="00D050BB" w:rsidRPr="00973276">
        <w:rPr>
          <w:color w:val="000000" w:themeColor="text1"/>
        </w:rPr>
        <w:t xml:space="preserve">F 0 16 00 49.1 Kalite Hedefleri </w:t>
      </w:r>
      <w:proofErr w:type="spellStart"/>
      <w:r w:rsidR="00D050BB" w:rsidRPr="00973276">
        <w:rPr>
          <w:color w:val="000000" w:themeColor="text1"/>
        </w:rPr>
        <w:t>Formu</w:t>
      </w:r>
      <w:r w:rsidR="0039597F" w:rsidRPr="00973276">
        <w:rPr>
          <w:color w:val="000000" w:themeColor="text1"/>
        </w:rPr>
        <w:t>’</w:t>
      </w:r>
      <w:r w:rsidR="00D050BB" w:rsidRPr="00973276">
        <w:rPr>
          <w:color w:val="000000" w:themeColor="text1"/>
        </w:rPr>
        <w:t>na</w:t>
      </w:r>
      <w:proofErr w:type="spellEnd"/>
      <w:r w:rsidR="00D050BB" w:rsidRPr="00973276">
        <w:rPr>
          <w:color w:val="000000" w:themeColor="text1"/>
        </w:rPr>
        <w:t xml:space="preserve"> kaydedilir. Kalite hedefleri i</w:t>
      </w:r>
      <w:r w:rsidRPr="00973276">
        <w:rPr>
          <w:color w:val="000000" w:themeColor="text1"/>
        </w:rPr>
        <w:t xml:space="preserve">lgili Daire Başkanı / Bölge Müdürü tarafından </w:t>
      </w:r>
      <w:r w:rsidR="00D050BB" w:rsidRPr="00973276">
        <w:rPr>
          <w:color w:val="000000" w:themeColor="text1"/>
        </w:rPr>
        <w:t>BELGENET üzerinden elektronik</w:t>
      </w:r>
      <w:r w:rsidR="009C7649" w:rsidRPr="00973276">
        <w:rPr>
          <w:color w:val="000000" w:themeColor="text1"/>
        </w:rPr>
        <w:t xml:space="preserve"> olarak</w:t>
      </w:r>
      <w:r w:rsidR="00D050BB" w:rsidRPr="00973276">
        <w:rPr>
          <w:color w:val="000000" w:themeColor="text1"/>
        </w:rPr>
        <w:t xml:space="preserve"> imzalanıp </w:t>
      </w:r>
      <w:r w:rsidRPr="00973276">
        <w:rPr>
          <w:color w:val="000000" w:themeColor="text1"/>
        </w:rPr>
        <w:t>onaylanarak yürürlüğe girer.</w:t>
      </w:r>
      <w:r w:rsidR="00D050BB" w:rsidRPr="00973276">
        <w:rPr>
          <w:color w:val="000000" w:themeColor="text1"/>
        </w:rPr>
        <w:t xml:space="preserve"> Onaylanan kalite hedefleri Daire Başkanlığında Kalite Yönetim Biriminde ve </w:t>
      </w:r>
      <w:r w:rsidR="009C7649" w:rsidRPr="00973276">
        <w:rPr>
          <w:color w:val="000000" w:themeColor="text1"/>
        </w:rPr>
        <w:t xml:space="preserve">Bölge </w:t>
      </w:r>
      <w:r w:rsidR="00D050BB" w:rsidRPr="00973276">
        <w:rPr>
          <w:color w:val="000000" w:themeColor="text1"/>
        </w:rPr>
        <w:t>Laboratuvar</w:t>
      </w:r>
      <w:r w:rsidR="009C7649" w:rsidRPr="00973276">
        <w:rPr>
          <w:color w:val="000000" w:themeColor="text1"/>
        </w:rPr>
        <w:t>ın</w:t>
      </w:r>
      <w:r w:rsidR="00D050BB" w:rsidRPr="00973276">
        <w:rPr>
          <w:color w:val="000000" w:themeColor="text1"/>
        </w:rPr>
        <w:t>da BELGENET yazısı ile birlikte muhafaza edilir. Onaylanmayı müteakip kalite hedefleri aksiyon planına aktarılır ve h</w:t>
      </w:r>
      <w:r w:rsidR="00D050BB" w:rsidRPr="00973276">
        <w:rPr>
          <w:color w:val="000000" w:themeColor="text1"/>
          <w:szCs w:val="24"/>
        </w:rPr>
        <w:t>edeflerin gerçekleşme durum</w:t>
      </w:r>
      <w:r w:rsidR="00D97AC0" w:rsidRPr="00973276">
        <w:rPr>
          <w:color w:val="000000" w:themeColor="text1"/>
          <w:szCs w:val="24"/>
        </w:rPr>
        <w:t>ları</w:t>
      </w:r>
      <w:r w:rsidR="00D050BB" w:rsidRPr="00973276">
        <w:rPr>
          <w:color w:val="000000" w:themeColor="text1"/>
          <w:szCs w:val="24"/>
        </w:rPr>
        <w:t xml:space="preserve"> 3’er aylık periyotlar halinde F 0 16 00 41 Aksiyon Planı</w:t>
      </w:r>
      <w:r w:rsidR="00C1305E" w:rsidRPr="00973276">
        <w:rPr>
          <w:color w:val="000000" w:themeColor="text1"/>
          <w:szCs w:val="24"/>
        </w:rPr>
        <w:t xml:space="preserve"> </w:t>
      </w:r>
      <w:r w:rsidR="00A26CF4" w:rsidRPr="00973276">
        <w:rPr>
          <w:color w:val="000000" w:themeColor="text1"/>
          <w:szCs w:val="24"/>
        </w:rPr>
        <w:t xml:space="preserve">Formu </w:t>
      </w:r>
      <w:r w:rsidR="00D050BB" w:rsidRPr="00973276">
        <w:rPr>
          <w:color w:val="000000" w:themeColor="text1"/>
          <w:szCs w:val="24"/>
        </w:rPr>
        <w:t xml:space="preserve">ile </w:t>
      </w:r>
      <w:r w:rsidR="00D050BB" w:rsidRPr="00973276">
        <w:rPr>
          <w:color w:val="000000" w:themeColor="text1"/>
        </w:rPr>
        <w:t>izlenir</w:t>
      </w:r>
      <w:r w:rsidR="00BD5D89" w:rsidRPr="00973276">
        <w:rPr>
          <w:color w:val="000000" w:themeColor="text1"/>
        </w:rPr>
        <w:t>.</w:t>
      </w:r>
    </w:p>
    <w:p w14:paraId="665F1C71" w14:textId="77777777" w:rsidR="00F40B04" w:rsidRPr="00973276" w:rsidRDefault="00F40B04" w:rsidP="00F40B04">
      <w:pPr>
        <w:pStyle w:val="Balk3"/>
        <w:rPr>
          <w:color w:val="000000" w:themeColor="text1"/>
        </w:rPr>
      </w:pPr>
      <w:r w:rsidRPr="00973276">
        <w:rPr>
          <w:color w:val="000000" w:themeColor="text1"/>
        </w:rPr>
        <w:t>Prosedürler (P)</w:t>
      </w:r>
    </w:p>
    <w:p w14:paraId="665F1C72" w14:textId="137AD68B" w:rsidR="00F40B04" w:rsidRPr="00973276" w:rsidRDefault="00F40B04" w:rsidP="008008FF">
      <w:pPr>
        <w:rPr>
          <w:color w:val="000000" w:themeColor="text1"/>
        </w:rPr>
      </w:pPr>
      <w:r w:rsidRPr="00973276">
        <w:rPr>
          <w:color w:val="000000" w:themeColor="text1"/>
        </w:rPr>
        <w:t xml:space="preserve">Prosedürler mümkün olduğu kadar TS EN ISO/IEC 17025 </w:t>
      </w:r>
      <w:r w:rsidR="0039597F" w:rsidRPr="00973276">
        <w:rPr>
          <w:color w:val="000000" w:themeColor="text1"/>
        </w:rPr>
        <w:t>ve TS EN ISO/IEC 170</w:t>
      </w:r>
      <w:r w:rsidR="00950E60" w:rsidRPr="00973276">
        <w:rPr>
          <w:color w:val="000000" w:themeColor="text1"/>
        </w:rPr>
        <w:t>43</w:t>
      </w:r>
      <w:r w:rsidR="0039597F" w:rsidRPr="00973276">
        <w:rPr>
          <w:color w:val="000000" w:themeColor="text1"/>
        </w:rPr>
        <w:t xml:space="preserve"> </w:t>
      </w:r>
      <w:proofErr w:type="spellStart"/>
      <w:r w:rsidR="0039597F" w:rsidRPr="00973276">
        <w:rPr>
          <w:color w:val="000000" w:themeColor="text1"/>
        </w:rPr>
        <w:t>standardları</w:t>
      </w:r>
      <w:r w:rsidRPr="00973276">
        <w:rPr>
          <w:color w:val="000000" w:themeColor="text1"/>
        </w:rPr>
        <w:t>nın</w:t>
      </w:r>
      <w:proofErr w:type="spellEnd"/>
      <w:r w:rsidRPr="00973276">
        <w:rPr>
          <w:color w:val="000000" w:themeColor="text1"/>
        </w:rPr>
        <w:t xml:space="preserve"> ilgili maddesi ile ilişkilendirilerek numaralandırılır.</w:t>
      </w:r>
    </w:p>
    <w:p w14:paraId="665F1C73" w14:textId="77777777" w:rsidR="00F40B04" w:rsidRPr="00973276" w:rsidRDefault="00F40B04" w:rsidP="008008FF">
      <w:pPr>
        <w:rPr>
          <w:color w:val="000000" w:themeColor="text1"/>
        </w:rPr>
      </w:pPr>
      <w:proofErr w:type="spellStart"/>
      <w:r w:rsidRPr="00973276">
        <w:rPr>
          <w:color w:val="000000" w:themeColor="text1"/>
        </w:rPr>
        <w:t>KYS’nin</w:t>
      </w:r>
      <w:proofErr w:type="spellEnd"/>
      <w:r w:rsidRPr="00973276">
        <w:rPr>
          <w:color w:val="000000" w:themeColor="text1"/>
        </w:rPr>
        <w:t xml:space="preserve"> hayata geçirilmesini ve devamını sağlayan, temel politikaları, uygulama kurallarını ve sorumlulukları belirleyen prensip dokümanlarıdır. </w:t>
      </w:r>
    </w:p>
    <w:p w14:paraId="665F1C74" w14:textId="02DA294B" w:rsidR="00F40B04" w:rsidRPr="00973276" w:rsidRDefault="00F40B04" w:rsidP="00F40B04">
      <w:pPr>
        <w:pStyle w:val="Balk3"/>
        <w:rPr>
          <w:color w:val="000000" w:themeColor="text1"/>
        </w:rPr>
      </w:pPr>
      <w:r w:rsidRPr="00973276">
        <w:rPr>
          <w:color w:val="000000" w:themeColor="text1"/>
        </w:rPr>
        <w:t>Talimatlar</w:t>
      </w:r>
      <w:r w:rsidR="004A153A" w:rsidRPr="00973276">
        <w:rPr>
          <w:color w:val="000000" w:themeColor="text1"/>
        </w:rPr>
        <w:t xml:space="preserve"> </w:t>
      </w:r>
    </w:p>
    <w:p w14:paraId="665F1C75" w14:textId="4764DCD6" w:rsidR="00F40B04" w:rsidRPr="00973276" w:rsidRDefault="00F40B04" w:rsidP="008008FF">
      <w:pPr>
        <w:rPr>
          <w:color w:val="000000" w:themeColor="text1"/>
        </w:rPr>
      </w:pPr>
      <w:r w:rsidRPr="00973276">
        <w:rPr>
          <w:color w:val="000000" w:themeColor="text1"/>
        </w:rPr>
        <w:t>Prosedürde yer verilmesine gerek görülmeyen detayların yer aldığı, faaliyetlerin doğru olarak nasıl yapılacağını 5N+1K (</w:t>
      </w:r>
      <w:proofErr w:type="gramStart"/>
      <w:r w:rsidRPr="00973276">
        <w:rPr>
          <w:color w:val="000000" w:themeColor="text1"/>
        </w:rPr>
        <w:t>Ne,</w:t>
      </w:r>
      <w:proofErr w:type="gramEnd"/>
      <w:r w:rsidRPr="00973276">
        <w:rPr>
          <w:color w:val="000000" w:themeColor="text1"/>
        </w:rPr>
        <w:t xml:space="preserve"> Nasıl, Ne zaman, Neden, Nerede ve Kim) kuralına göre yalın bir dille anlatan dokümanlardır. </w:t>
      </w:r>
    </w:p>
    <w:p w14:paraId="6DB71FD7" w14:textId="188E612D" w:rsidR="00BC574F" w:rsidRPr="00973276" w:rsidRDefault="004B44D0" w:rsidP="00BC574F">
      <w:pPr>
        <w:rPr>
          <w:color w:val="000000" w:themeColor="text1"/>
        </w:rPr>
      </w:pPr>
      <w:r w:rsidRPr="00973276">
        <w:rPr>
          <w:color w:val="000000" w:themeColor="text1"/>
        </w:rPr>
        <w:t xml:space="preserve">Prosedür ve talimatlar F 0 16 00 01 Doküman </w:t>
      </w:r>
      <w:r w:rsidR="00B908F8" w:rsidRPr="00973276">
        <w:rPr>
          <w:color w:val="000000" w:themeColor="text1"/>
        </w:rPr>
        <w:t xml:space="preserve">Şablonu </w:t>
      </w:r>
      <w:r w:rsidRPr="00973276">
        <w:rPr>
          <w:color w:val="000000" w:themeColor="text1"/>
        </w:rPr>
        <w:t xml:space="preserve">Formu kullanılarak oluşturulur. </w:t>
      </w:r>
      <w:r w:rsidR="00DA13C2" w:rsidRPr="00973276">
        <w:rPr>
          <w:color w:val="000000" w:themeColor="text1"/>
        </w:rPr>
        <w:t>Ancak</w:t>
      </w:r>
      <w:r w:rsidR="00C13A2B" w:rsidRPr="00973276">
        <w:rPr>
          <w:color w:val="000000" w:themeColor="text1"/>
        </w:rPr>
        <w:t xml:space="preserve"> güncel sürüm öncesindeki doküman formu kullanılarak hazırlanan dokümanlar hazırlandığı şekliyle yürürlükte kalır. Bu dokümanlarda yapılacak ilk değişiklikte format değişikliğine gidilerek güncel </w:t>
      </w:r>
      <w:r w:rsidR="00B908F8" w:rsidRPr="00973276">
        <w:rPr>
          <w:color w:val="000000" w:themeColor="text1"/>
        </w:rPr>
        <w:t xml:space="preserve">F 0 16 00 01 Doküman Şablonu Formu </w:t>
      </w:r>
      <w:r w:rsidR="00C13A2B" w:rsidRPr="00973276">
        <w:rPr>
          <w:color w:val="000000" w:themeColor="text1"/>
        </w:rPr>
        <w:t xml:space="preserve">kullanılır. </w:t>
      </w:r>
      <w:r w:rsidR="00BD5D89" w:rsidRPr="00973276">
        <w:rPr>
          <w:color w:val="000000" w:themeColor="text1"/>
        </w:rPr>
        <w:t>Ş</w:t>
      </w:r>
      <w:r w:rsidR="00551045" w:rsidRPr="00973276">
        <w:rPr>
          <w:color w:val="000000" w:themeColor="text1"/>
        </w:rPr>
        <w:t>ablon</w:t>
      </w:r>
      <w:r w:rsidR="00BD5D89" w:rsidRPr="00973276">
        <w:rPr>
          <w:color w:val="000000" w:themeColor="text1"/>
        </w:rPr>
        <w:t xml:space="preserve"> ve/veya revizyon</w:t>
      </w:r>
      <w:r w:rsidR="00551045" w:rsidRPr="00973276">
        <w:rPr>
          <w:color w:val="000000" w:themeColor="text1"/>
        </w:rPr>
        <w:t xml:space="preserve"> d</w:t>
      </w:r>
      <w:r w:rsidR="00462D07" w:rsidRPr="00973276">
        <w:rPr>
          <w:color w:val="000000" w:themeColor="text1"/>
        </w:rPr>
        <w:t>eğişikli</w:t>
      </w:r>
      <w:r w:rsidR="00551045" w:rsidRPr="00973276">
        <w:rPr>
          <w:color w:val="000000" w:themeColor="text1"/>
        </w:rPr>
        <w:t>ği</w:t>
      </w:r>
      <w:r w:rsidR="00462D07" w:rsidRPr="00973276">
        <w:rPr>
          <w:color w:val="000000" w:themeColor="text1"/>
        </w:rPr>
        <w:t xml:space="preserve"> yapılacak </w:t>
      </w:r>
      <w:r w:rsidR="00A54EB8" w:rsidRPr="00973276">
        <w:rPr>
          <w:color w:val="000000" w:themeColor="text1"/>
        </w:rPr>
        <w:t xml:space="preserve">prosedür ve talimatların </w:t>
      </w:r>
      <w:r w:rsidR="00462D07" w:rsidRPr="00973276">
        <w:rPr>
          <w:color w:val="000000" w:themeColor="text1"/>
        </w:rPr>
        <w:t>doküman</w:t>
      </w:r>
      <w:r w:rsidR="00BD5D89" w:rsidRPr="00973276">
        <w:rPr>
          <w:color w:val="000000" w:themeColor="text1"/>
        </w:rPr>
        <w:t xml:space="preserve"> </w:t>
      </w:r>
      <w:r w:rsidR="00462D07" w:rsidRPr="00973276">
        <w:rPr>
          <w:color w:val="000000" w:themeColor="text1"/>
        </w:rPr>
        <w:t xml:space="preserve">numaraları aynı kalırken, </w:t>
      </w:r>
      <w:r w:rsidR="00CD4780" w:rsidRPr="00973276">
        <w:rPr>
          <w:color w:val="000000" w:themeColor="text1"/>
        </w:rPr>
        <w:t xml:space="preserve">revizyon seviyeleri </w:t>
      </w:r>
      <w:r w:rsidR="00551045" w:rsidRPr="00973276">
        <w:rPr>
          <w:color w:val="000000" w:themeColor="text1"/>
        </w:rPr>
        <w:t>izlenebilirliğin sağlanması amacıyla</w:t>
      </w:r>
      <w:r w:rsidR="00F561AF" w:rsidRPr="00973276">
        <w:rPr>
          <w:color w:val="000000" w:themeColor="text1"/>
        </w:rPr>
        <w:t>,</w:t>
      </w:r>
      <w:r w:rsidR="00551045" w:rsidRPr="00973276">
        <w:rPr>
          <w:color w:val="000000" w:themeColor="text1"/>
        </w:rPr>
        <w:t xml:space="preserve"> ö</w:t>
      </w:r>
      <w:r w:rsidR="000D5BDE" w:rsidRPr="00973276">
        <w:rPr>
          <w:color w:val="000000" w:themeColor="text1"/>
        </w:rPr>
        <w:t>nceki</w:t>
      </w:r>
      <w:r w:rsidR="00551045" w:rsidRPr="00973276">
        <w:rPr>
          <w:color w:val="000000" w:themeColor="text1"/>
        </w:rPr>
        <w:t xml:space="preserve"> revizyon numarası </w:t>
      </w:r>
      <w:r w:rsidR="00E24CD6" w:rsidRPr="00973276">
        <w:rPr>
          <w:color w:val="000000" w:themeColor="text1"/>
        </w:rPr>
        <w:t xml:space="preserve">1 </w:t>
      </w:r>
      <w:r w:rsidR="000E0346" w:rsidRPr="00973276">
        <w:rPr>
          <w:color w:val="000000" w:themeColor="text1"/>
        </w:rPr>
        <w:t>sayı</w:t>
      </w:r>
      <w:r w:rsidR="00E24CD6" w:rsidRPr="00973276">
        <w:rPr>
          <w:color w:val="000000" w:themeColor="text1"/>
        </w:rPr>
        <w:t xml:space="preserve"> artırılarak kaldığı yerden devam eder. </w:t>
      </w:r>
    </w:p>
    <w:p w14:paraId="254D6522" w14:textId="0B8EFE90" w:rsidR="00BC574F" w:rsidRPr="00973276" w:rsidRDefault="00BC574F" w:rsidP="00BC574F">
      <w:pPr>
        <w:rPr>
          <w:color w:val="000000" w:themeColor="text1"/>
        </w:rPr>
      </w:pPr>
      <w:r w:rsidRPr="00973276">
        <w:rPr>
          <w:color w:val="000000" w:themeColor="text1"/>
        </w:rPr>
        <w:t xml:space="preserve">F 0 16 00 01 Doküman </w:t>
      </w:r>
      <w:r w:rsidR="006D0704" w:rsidRPr="00973276">
        <w:rPr>
          <w:color w:val="000000" w:themeColor="text1"/>
        </w:rPr>
        <w:t xml:space="preserve">Şablonu </w:t>
      </w:r>
      <w:r w:rsidRPr="00973276">
        <w:rPr>
          <w:color w:val="000000" w:themeColor="text1"/>
        </w:rPr>
        <w:t>Formu kullanılarak hazırlanan prosedür ve talimatlarda ilk yayım ve sonraki tüm revizyonlarda;</w:t>
      </w:r>
    </w:p>
    <w:p w14:paraId="252D7DBA" w14:textId="6735175C" w:rsidR="00BC574F" w:rsidRPr="00973276" w:rsidRDefault="00F95EB8" w:rsidP="00F95EB8">
      <w:pPr>
        <w:pStyle w:val="ListeParagraf"/>
        <w:numPr>
          <w:ilvl w:val="0"/>
          <w:numId w:val="6"/>
        </w:numPr>
        <w:rPr>
          <w:color w:val="000000" w:themeColor="text1"/>
        </w:rPr>
      </w:pPr>
      <w:proofErr w:type="gramStart"/>
      <w:r w:rsidRPr="00973276">
        <w:rPr>
          <w:color w:val="000000" w:themeColor="text1"/>
        </w:rPr>
        <w:t>dokümanın</w:t>
      </w:r>
      <w:proofErr w:type="gramEnd"/>
      <w:r w:rsidRPr="00973276">
        <w:rPr>
          <w:color w:val="000000" w:themeColor="text1"/>
        </w:rPr>
        <w:t xml:space="preserve"> kapak sayfası</w:t>
      </w:r>
      <w:r w:rsidR="00DC51FB" w:rsidRPr="00973276">
        <w:rPr>
          <w:color w:val="000000" w:themeColor="text1"/>
        </w:rPr>
        <w:t>, dokü</w:t>
      </w:r>
      <w:r w:rsidR="00BC574F" w:rsidRPr="00973276">
        <w:rPr>
          <w:color w:val="000000" w:themeColor="text1"/>
        </w:rPr>
        <w:t xml:space="preserve">man </w:t>
      </w:r>
      <w:proofErr w:type="spellStart"/>
      <w:r w:rsidR="00BC574F" w:rsidRPr="00973276">
        <w:rPr>
          <w:color w:val="000000" w:themeColor="text1"/>
        </w:rPr>
        <w:t>no</w:t>
      </w:r>
      <w:proofErr w:type="spellEnd"/>
      <w:r w:rsidR="00BC574F" w:rsidRPr="00973276">
        <w:rPr>
          <w:color w:val="000000" w:themeColor="text1"/>
        </w:rPr>
        <w:t>, doküman adı</w:t>
      </w:r>
      <w:r w:rsidR="006D0704" w:rsidRPr="00973276">
        <w:rPr>
          <w:color w:val="000000" w:themeColor="text1"/>
        </w:rPr>
        <w:t>, revizyon tarihi (</w:t>
      </w:r>
      <w:r w:rsidR="00BC574F" w:rsidRPr="00973276">
        <w:rPr>
          <w:color w:val="000000" w:themeColor="text1"/>
        </w:rPr>
        <w:t>gün, ay, yıl şeklinde)</w:t>
      </w:r>
      <w:r w:rsidR="00571831" w:rsidRPr="00973276">
        <w:rPr>
          <w:color w:val="000000" w:themeColor="text1"/>
        </w:rPr>
        <w:t xml:space="preserve"> ve revizyon </w:t>
      </w:r>
      <w:proofErr w:type="spellStart"/>
      <w:r w:rsidR="00571831" w:rsidRPr="00973276">
        <w:rPr>
          <w:color w:val="000000" w:themeColor="text1"/>
        </w:rPr>
        <w:t>no</w:t>
      </w:r>
      <w:proofErr w:type="spellEnd"/>
      <w:r w:rsidR="00777E76" w:rsidRPr="00973276">
        <w:rPr>
          <w:color w:val="000000" w:themeColor="text1"/>
        </w:rPr>
        <w:t xml:space="preserve"> (ilk yayımlarda revizyon </w:t>
      </w:r>
      <w:proofErr w:type="spellStart"/>
      <w:r w:rsidR="00777E76" w:rsidRPr="00973276">
        <w:rPr>
          <w:color w:val="000000" w:themeColor="text1"/>
        </w:rPr>
        <w:t>no</w:t>
      </w:r>
      <w:proofErr w:type="spellEnd"/>
      <w:r w:rsidR="00777E76" w:rsidRPr="00973276">
        <w:rPr>
          <w:color w:val="000000" w:themeColor="text1"/>
        </w:rPr>
        <w:t xml:space="preserve"> 00 olarak yazılır, sonraki her revizyonda </w:t>
      </w:r>
      <w:r w:rsidR="000D5BDE" w:rsidRPr="00973276">
        <w:rPr>
          <w:color w:val="000000" w:themeColor="text1"/>
        </w:rPr>
        <w:t xml:space="preserve">revizyon seviyeleri 1 </w:t>
      </w:r>
      <w:r w:rsidR="000E0346" w:rsidRPr="00973276">
        <w:rPr>
          <w:color w:val="000000" w:themeColor="text1"/>
        </w:rPr>
        <w:t>sayı</w:t>
      </w:r>
      <w:r w:rsidR="000D5BDE" w:rsidRPr="00973276">
        <w:rPr>
          <w:color w:val="000000" w:themeColor="text1"/>
        </w:rPr>
        <w:t xml:space="preserve"> artırılarak kaldığı yerden devam eder</w:t>
      </w:r>
      <w:r w:rsidR="00346246" w:rsidRPr="00973276">
        <w:rPr>
          <w:color w:val="000000" w:themeColor="text1"/>
        </w:rPr>
        <w:t>)</w:t>
      </w:r>
      <w:r w:rsidRPr="00973276">
        <w:rPr>
          <w:color w:val="000000" w:themeColor="text1"/>
        </w:rPr>
        <w:t>,</w:t>
      </w:r>
    </w:p>
    <w:p w14:paraId="5D29065B" w14:textId="30F76090" w:rsidR="000F32C3" w:rsidRPr="00973276" w:rsidRDefault="00F95EB8" w:rsidP="000F32C3">
      <w:pPr>
        <w:pStyle w:val="ListeParagraf"/>
        <w:numPr>
          <w:ilvl w:val="0"/>
          <w:numId w:val="6"/>
        </w:numPr>
        <w:rPr>
          <w:color w:val="000000" w:themeColor="text1"/>
        </w:rPr>
      </w:pPr>
      <w:proofErr w:type="gramStart"/>
      <w:r w:rsidRPr="00973276">
        <w:rPr>
          <w:color w:val="000000" w:themeColor="text1"/>
        </w:rPr>
        <w:t>dokümanın</w:t>
      </w:r>
      <w:proofErr w:type="gramEnd"/>
      <w:r w:rsidRPr="00973276">
        <w:rPr>
          <w:color w:val="000000" w:themeColor="text1"/>
        </w:rPr>
        <w:t xml:space="preserve"> 5. maddesinde ilgili dokümanlar numarası</w:t>
      </w:r>
      <w:r w:rsidR="000D5BDE" w:rsidRPr="00973276">
        <w:rPr>
          <w:color w:val="000000" w:themeColor="text1"/>
        </w:rPr>
        <w:t>/sayısı</w:t>
      </w:r>
      <w:r w:rsidRPr="00973276">
        <w:rPr>
          <w:color w:val="000000" w:themeColor="text1"/>
        </w:rPr>
        <w:t xml:space="preserve"> ve </w:t>
      </w:r>
      <w:r w:rsidR="003E683B" w:rsidRPr="00973276">
        <w:rPr>
          <w:color w:val="000000" w:themeColor="text1"/>
        </w:rPr>
        <w:t xml:space="preserve">dokümanın </w:t>
      </w:r>
      <w:r w:rsidRPr="00973276">
        <w:rPr>
          <w:color w:val="000000" w:themeColor="text1"/>
        </w:rPr>
        <w:t xml:space="preserve">adı ile birlikte yazılır </w:t>
      </w:r>
    </w:p>
    <w:p w14:paraId="1291E741" w14:textId="77777777" w:rsidR="000F32C3" w:rsidRPr="00973276" w:rsidRDefault="00F95EB8" w:rsidP="000F32C3">
      <w:pPr>
        <w:pStyle w:val="ListeParagraf"/>
        <w:ind w:left="1065"/>
        <w:rPr>
          <w:color w:val="000000" w:themeColor="text1"/>
        </w:rPr>
      </w:pPr>
      <w:r w:rsidRPr="00973276">
        <w:rPr>
          <w:color w:val="000000" w:themeColor="text1"/>
        </w:rPr>
        <w:t>(</w:t>
      </w:r>
      <w:proofErr w:type="gramStart"/>
      <w:r w:rsidRPr="00973276">
        <w:rPr>
          <w:color w:val="000000" w:themeColor="text1"/>
        </w:rPr>
        <w:t>ör.</w:t>
      </w:r>
      <w:r w:rsidR="000F32C3" w:rsidRPr="00973276">
        <w:rPr>
          <w:color w:val="000000" w:themeColor="text1"/>
        </w:rPr>
        <w:t xml:space="preserve"> -</w:t>
      </w:r>
      <w:proofErr w:type="gramEnd"/>
      <w:r w:rsidR="000F32C3" w:rsidRPr="00973276">
        <w:rPr>
          <w:color w:val="000000" w:themeColor="text1"/>
        </w:rPr>
        <w:t xml:space="preserve"> 5070 sayılı Elektronik İmza Kanunu, </w:t>
      </w:r>
    </w:p>
    <w:p w14:paraId="02839092" w14:textId="088C647C" w:rsidR="000F32C3" w:rsidRPr="00973276" w:rsidRDefault="000F32C3" w:rsidP="000F32C3">
      <w:pPr>
        <w:pStyle w:val="ListeParagraf"/>
        <w:numPr>
          <w:ilvl w:val="0"/>
          <w:numId w:val="7"/>
        </w:numPr>
        <w:tabs>
          <w:tab w:val="left" w:pos="1560"/>
        </w:tabs>
        <w:ind w:left="1652" w:hanging="164"/>
        <w:rPr>
          <w:color w:val="000000" w:themeColor="text1"/>
        </w:rPr>
      </w:pPr>
      <w:r w:rsidRPr="00973276">
        <w:rPr>
          <w:color w:val="000000" w:themeColor="text1"/>
        </w:rPr>
        <w:t>TS EN ISO 11357-1 Plastikler- Diferansiyel taramalı kalorimetri (DSC</w:t>
      </w:r>
      <w:proofErr w:type="gramStart"/>
      <w:r w:rsidRPr="00973276">
        <w:rPr>
          <w:color w:val="000000" w:themeColor="text1"/>
        </w:rPr>
        <w:t>)</w:t>
      </w:r>
      <w:r w:rsidR="00C861D9" w:rsidRPr="00973276">
        <w:rPr>
          <w:color w:val="000000" w:themeColor="text1"/>
        </w:rPr>
        <w:t xml:space="preserve"> </w:t>
      </w:r>
      <w:r w:rsidRPr="00973276">
        <w:rPr>
          <w:color w:val="000000" w:themeColor="text1"/>
        </w:rPr>
        <w:t>-</w:t>
      </w:r>
      <w:proofErr w:type="gramEnd"/>
      <w:r w:rsidRPr="00973276">
        <w:rPr>
          <w:color w:val="000000" w:themeColor="text1"/>
        </w:rPr>
        <w:t xml:space="preserve"> Bölüm 1: Genel Prensipler Standardı</w:t>
      </w:r>
      <w:r w:rsidR="00F95EB8" w:rsidRPr="00973276">
        <w:rPr>
          <w:color w:val="000000" w:themeColor="text1"/>
        </w:rPr>
        <w:t xml:space="preserve"> </w:t>
      </w:r>
    </w:p>
    <w:p w14:paraId="4244C132" w14:textId="4FC98F19" w:rsidR="00F95EB8" w:rsidRPr="00973276" w:rsidRDefault="000F32C3" w:rsidP="000F32C3">
      <w:pPr>
        <w:pStyle w:val="ListeParagraf"/>
        <w:numPr>
          <w:ilvl w:val="0"/>
          <w:numId w:val="7"/>
        </w:numPr>
        <w:tabs>
          <w:tab w:val="left" w:pos="1560"/>
        </w:tabs>
        <w:ind w:left="1652" w:hanging="164"/>
        <w:rPr>
          <w:color w:val="000000" w:themeColor="text1"/>
        </w:rPr>
      </w:pPr>
      <w:r w:rsidRPr="00973276">
        <w:rPr>
          <w:color w:val="000000" w:themeColor="text1"/>
        </w:rPr>
        <w:t>F 0 16 00 49.1 Kalite Hedefleri Formu … gibi)</w:t>
      </w:r>
    </w:p>
    <w:p w14:paraId="6406C7A4" w14:textId="759993AD" w:rsidR="00F95EB8" w:rsidRPr="00973276" w:rsidRDefault="00F95EB8" w:rsidP="00F95EB8">
      <w:pPr>
        <w:pStyle w:val="ListeParagraf"/>
        <w:numPr>
          <w:ilvl w:val="0"/>
          <w:numId w:val="6"/>
        </w:numPr>
        <w:rPr>
          <w:color w:val="000000" w:themeColor="text1"/>
        </w:rPr>
      </w:pPr>
      <w:proofErr w:type="gramStart"/>
      <w:r w:rsidRPr="00973276">
        <w:rPr>
          <w:color w:val="000000" w:themeColor="text1"/>
        </w:rPr>
        <w:t>dokümanın</w:t>
      </w:r>
      <w:proofErr w:type="gramEnd"/>
      <w:r w:rsidRPr="00973276">
        <w:rPr>
          <w:color w:val="000000" w:themeColor="text1"/>
        </w:rPr>
        <w:t xml:space="preserve"> 6. maddesinde</w:t>
      </w:r>
    </w:p>
    <w:p w14:paraId="002E532C" w14:textId="38394E9F" w:rsidR="003E683B" w:rsidRPr="00973276" w:rsidRDefault="00974645" w:rsidP="00974645">
      <w:pPr>
        <w:pStyle w:val="ListeParagraf"/>
        <w:numPr>
          <w:ilvl w:val="0"/>
          <w:numId w:val="5"/>
        </w:numPr>
        <w:rPr>
          <w:color w:val="000000" w:themeColor="text1"/>
        </w:rPr>
      </w:pPr>
      <w:r w:rsidRPr="00973276">
        <w:rPr>
          <w:color w:val="000000" w:themeColor="text1"/>
        </w:rPr>
        <w:t>S</w:t>
      </w:r>
      <w:r w:rsidR="003E683B" w:rsidRPr="00973276">
        <w:rPr>
          <w:color w:val="000000" w:themeColor="text1"/>
        </w:rPr>
        <w:t xml:space="preserve">ayfa </w:t>
      </w:r>
      <w:r w:rsidR="000A7997" w:rsidRPr="00973276">
        <w:rPr>
          <w:color w:val="000000" w:themeColor="text1"/>
        </w:rPr>
        <w:t>No</w:t>
      </w:r>
      <w:r w:rsidRPr="00973276">
        <w:rPr>
          <w:color w:val="000000" w:themeColor="text1"/>
        </w:rPr>
        <w:t xml:space="preserve">; </w:t>
      </w:r>
      <w:r w:rsidR="00790EC1" w:rsidRPr="00973276">
        <w:rPr>
          <w:color w:val="000000" w:themeColor="text1"/>
        </w:rPr>
        <w:t>ilk yayım</w:t>
      </w:r>
      <w:r w:rsidR="003E683B" w:rsidRPr="00973276">
        <w:rPr>
          <w:color w:val="000000" w:themeColor="text1"/>
        </w:rPr>
        <w:t xml:space="preserve">larda </w:t>
      </w:r>
      <w:r w:rsidRPr="00973276">
        <w:rPr>
          <w:color w:val="000000" w:themeColor="text1"/>
        </w:rPr>
        <w:t>ve doküman üzerinde genel gözden geçirme yapılması durum</w:t>
      </w:r>
      <w:r w:rsidR="000A7997" w:rsidRPr="00973276">
        <w:rPr>
          <w:color w:val="000000" w:themeColor="text1"/>
        </w:rPr>
        <w:t>ları</w:t>
      </w:r>
      <w:r w:rsidRPr="00973276">
        <w:rPr>
          <w:color w:val="000000" w:themeColor="text1"/>
        </w:rPr>
        <w:t>nda (dokümanın yarısından fazlasında değişiklik yapılması</w:t>
      </w:r>
      <w:r w:rsidR="000A7997" w:rsidRPr="00973276">
        <w:rPr>
          <w:color w:val="000000" w:themeColor="text1"/>
        </w:rPr>
        <w:t xml:space="preserve"> halinde</w:t>
      </w:r>
      <w:r w:rsidRPr="00973276">
        <w:rPr>
          <w:color w:val="000000" w:themeColor="text1"/>
        </w:rPr>
        <w:t xml:space="preserve">) </w:t>
      </w:r>
      <w:r w:rsidR="003E683B" w:rsidRPr="00973276">
        <w:rPr>
          <w:color w:val="000000" w:themeColor="text1"/>
        </w:rPr>
        <w:t>sayfa numaraları yazılmaz “Tümü” yazılır</w:t>
      </w:r>
      <w:r w:rsidRPr="00973276">
        <w:rPr>
          <w:color w:val="000000" w:themeColor="text1"/>
        </w:rPr>
        <w:t>,</w:t>
      </w:r>
      <w:r w:rsidR="003E683B" w:rsidRPr="00973276">
        <w:rPr>
          <w:color w:val="000000" w:themeColor="text1"/>
        </w:rPr>
        <w:t xml:space="preserve"> </w:t>
      </w:r>
      <w:r w:rsidR="000A7997" w:rsidRPr="00973276">
        <w:rPr>
          <w:color w:val="000000" w:themeColor="text1"/>
        </w:rPr>
        <w:t>diğer durumlarda revizyon yapılan kısımların sayfa numaraları yazılır.</w:t>
      </w:r>
    </w:p>
    <w:p w14:paraId="6B5449ED" w14:textId="40067192" w:rsidR="00974645" w:rsidRPr="00973276" w:rsidRDefault="003E683B" w:rsidP="00BC574F">
      <w:pPr>
        <w:pStyle w:val="ListeParagraf"/>
        <w:numPr>
          <w:ilvl w:val="0"/>
          <w:numId w:val="5"/>
        </w:numPr>
        <w:rPr>
          <w:color w:val="000000" w:themeColor="text1"/>
        </w:rPr>
      </w:pPr>
      <w:r w:rsidRPr="00973276">
        <w:rPr>
          <w:color w:val="000000" w:themeColor="text1"/>
        </w:rPr>
        <w:lastRenderedPageBreak/>
        <w:t>R</w:t>
      </w:r>
      <w:r w:rsidR="00974645" w:rsidRPr="00973276">
        <w:rPr>
          <w:color w:val="000000" w:themeColor="text1"/>
        </w:rPr>
        <w:t xml:space="preserve">evizyon </w:t>
      </w:r>
      <w:r w:rsidR="000A7997" w:rsidRPr="00973276">
        <w:rPr>
          <w:color w:val="000000" w:themeColor="text1"/>
        </w:rPr>
        <w:t>T</w:t>
      </w:r>
      <w:r w:rsidR="00974645" w:rsidRPr="00973276">
        <w:rPr>
          <w:color w:val="000000" w:themeColor="text1"/>
        </w:rPr>
        <w:t>arihi; gün</w:t>
      </w:r>
      <w:r w:rsidR="000A7997" w:rsidRPr="00973276">
        <w:rPr>
          <w:color w:val="000000" w:themeColor="text1"/>
        </w:rPr>
        <w:t xml:space="preserve">, </w:t>
      </w:r>
      <w:r w:rsidRPr="00973276">
        <w:rPr>
          <w:color w:val="000000" w:themeColor="text1"/>
        </w:rPr>
        <w:t>ay</w:t>
      </w:r>
      <w:r w:rsidR="000A7997" w:rsidRPr="00973276">
        <w:rPr>
          <w:color w:val="000000" w:themeColor="text1"/>
        </w:rPr>
        <w:t xml:space="preserve">, </w:t>
      </w:r>
      <w:r w:rsidRPr="00973276">
        <w:rPr>
          <w:color w:val="000000" w:themeColor="text1"/>
        </w:rPr>
        <w:t>yıl şeklinde</w:t>
      </w:r>
      <w:r w:rsidR="00974645" w:rsidRPr="00973276">
        <w:rPr>
          <w:color w:val="000000" w:themeColor="text1"/>
        </w:rPr>
        <w:t xml:space="preserve"> </w:t>
      </w:r>
      <w:r w:rsidR="000A7997" w:rsidRPr="00973276">
        <w:rPr>
          <w:color w:val="000000" w:themeColor="text1"/>
        </w:rPr>
        <w:t xml:space="preserve">tarih </w:t>
      </w:r>
      <w:r w:rsidR="00DC51FB" w:rsidRPr="00973276">
        <w:rPr>
          <w:color w:val="000000" w:themeColor="text1"/>
        </w:rPr>
        <w:t xml:space="preserve">olarak </w:t>
      </w:r>
      <w:r w:rsidR="00974645" w:rsidRPr="00973276">
        <w:rPr>
          <w:color w:val="000000" w:themeColor="text1"/>
        </w:rPr>
        <w:t>yazılır,</w:t>
      </w:r>
    </w:p>
    <w:p w14:paraId="43C19912" w14:textId="074C7025" w:rsidR="00BC574F" w:rsidRPr="00973276" w:rsidRDefault="00974645" w:rsidP="00BC574F">
      <w:pPr>
        <w:pStyle w:val="ListeParagraf"/>
        <w:numPr>
          <w:ilvl w:val="0"/>
          <w:numId w:val="5"/>
        </w:numPr>
        <w:rPr>
          <w:color w:val="000000" w:themeColor="text1"/>
        </w:rPr>
      </w:pPr>
      <w:r w:rsidRPr="00973276">
        <w:rPr>
          <w:color w:val="000000" w:themeColor="text1"/>
        </w:rPr>
        <w:t>R</w:t>
      </w:r>
      <w:r w:rsidR="000A7997" w:rsidRPr="00973276">
        <w:rPr>
          <w:color w:val="000000" w:themeColor="text1"/>
        </w:rPr>
        <w:t>evizyon N</w:t>
      </w:r>
      <w:r w:rsidRPr="00973276">
        <w:rPr>
          <w:color w:val="000000" w:themeColor="text1"/>
        </w:rPr>
        <w:t xml:space="preserve">o; </w:t>
      </w:r>
      <w:r w:rsidR="003E683B" w:rsidRPr="00973276">
        <w:rPr>
          <w:color w:val="000000" w:themeColor="text1"/>
        </w:rPr>
        <w:t>ilk yayı</w:t>
      </w:r>
      <w:r w:rsidR="000E0346" w:rsidRPr="00973276">
        <w:rPr>
          <w:color w:val="000000" w:themeColor="text1"/>
        </w:rPr>
        <w:t>m</w:t>
      </w:r>
      <w:r w:rsidR="003E683B" w:rsidRPr="00973276">
        <w:rPr>
          <w:color w:val="000000" w:themeColor="text1"/>
        </w:rPr>
        <w:t xml:space="preserve">larda revizyon </w:t>
      </w:r>
      <w:proofErr w:type="spellStart"/>
      <w:r w:rsidR="003E683B" w:rsidRPr="00973276">
        <w:rPr>
          <w:color w:val="000000" w:themeColor="text1"/>
        </w:rPr>
        <w:t>no</w:t>
      </w:r>
      <w:proofErr w:type="spellEnd"/>
      <w:r w:rsidR="003E683B" w:rsidRPr="00973276">
        <w:rPr>
          <w:color w:val="000000" w:themeColor="text1"/>
        </w:rPr>
        <w:t xml:space="preserve"> 00 olarak yazılır, sonraki her revizyonda revizyon seviyeleri 1 </w:t>
      </w:r>
      <w:r w:rsidR="000E0346" w:rsidRPr="00973276">
        <w:rPr>
          <w:color w:val="000000" w:themeColor="text1"/>
        </w:rPr>
        <w:t>sayı</w:t>
      </w:r>
      <w:r w:rsidR="003E683B" w:rsidRPr="00973276">
        <w:rPr>
          <w:color w:val="000000" w:themeColor="text1"/>
        </w:rPr>
        <w:t xml:space="preserve"> artırılarak kaldığı yerden devam eder,</w:t>
      </w:r>
    </w:p>
    <w:p w14:paraId="5D3D2122" w14:textId="3EEF9087" w:rsidR="00BC574F" w:rsidRPr="00973276" w:rsidRDefault="000A7997" w:rsidP="00661C4F">
      <w:pPr>
        <w:pStyle w:val="ListeParagraf"/>
        <w:numPr>
          <w:ilvl w:val="0"/>
          <w:numId w:val="5"/>
        </w:numPr>
        <w:rPr>
          <w:color w:val="000000" w:themeColor="text1"/>
        </w:rPr>
      </w:pPr>
      <w:r w:rsidRPr="00973276">
        <w:rPr>
          <w:color w:val="000000" w:themeColor="text1"/>
        </w:rPr>
        <w:t>Revizyon Nedeni; ilk yayı</w:t>
      </w:r>
      <w:r w:rsidR="00790EC1" w:rsidRPr="00973276">
        <w:rPr>
          <w:color w:val="000000" w:themeColor="text1"/>
        </w:rPr>
        <w:t>m</w:t>
      </w:r>
      <w:r w:rsidRPr="00973276">
        <w:rPr>
          <w:color w:val="000000" w:themeColor="text1"/>
        </w:rPr>
        <w:t xml:space="preserve">larda “İlk yayımlama” yazılır, sonraki revizyonlarda revizyon nedeni </w:t>
      </w:r>
      <w:r w:rsidR="00790EC1" w:rsidRPr="00973276">
        <w:rPr>
          <w:color w:val="000000" w:themeColor="text1"/>
        </w:rPr>
        <w:t xml:space="preserve">kısaca </w:t>
      </w:r>
      <w:r w:rsidRPr="00973276">
        <w:rPr>
          <w:color w:val="000000" w:themeColor="text1"/>
        </w:rPr>
        <w:t>yazılır.</w:t>
      </w:r>
    </w:p>
    <w:p w14:paraId="772AC19D" w14:textId="1AF37488" w:rsidR="00BC574F" w:rsidRPr="00973276" w:rsidRDefault="00BC574F" w:rsidP="00BC574F">
      <w:r w:rsidRPr="00973276">
        <w:rPr>
          <w:color w:val="000000" w:themeColor="text1"/>
        </w:rPr>
        <w:t xml:space="preserve">F 0 16 00 01 Doküman </w:t>
      </w:r>
      <w:r w:rsidR="00B908F8" w:rsidRPr="00973276">
        <w:rPr>
          <w:color w:val="000000" w:themeColor="text1"/>
        </w:rPr>
        <w:t xml:space="preserve">Şablonu </w:t>
      </w:r>
      <w:r w:rsidRPr="00973276">
        <w:rPr>
          <w:color w:val="000000" w:themeColor="text1"/>
        </w:rPr>
        <w:t xml:space="preserve">Formu kullanılarak hazırlanan prosedür ve talimatlarda alt bilgi kısmında hazırlanan yeni dokümana ait bilgiler </w:t>
      </w:r>
      <w:r w:rsidR="00777E76" w:rsidRPr="00973276">
        <w:rPr>
          <w:color w:val="000000" w:themeColor="text1"/>
        </w:rPr>
        <w:t>(Doküman No/Revizyon No/</w:t>
      </w:r>
      <w:proofErr w:type="spellStart"/>
      <w:r w:rsidR="00777E76" w:rsidRPr="00973276">
        <w:rPr>
          <w:color w:val="000000" w:themeColor="text1"/>
        </w:rPr>
        <w:t>aa</w:t>
      </w:r>
      <w:r w:rsidRPr="00973276">
        <w:rPr>
          <w:color w:val="000000" w:themeColor="text1"/>
        </w:rPr>
        <w:t>yy</w:t>
      </w:r>
      <w:proofErr w:type="spellEnd"/>
      <w:r w:rsidRPr="00973276">
        <w:rPr>
          <w:color w:val="000000" w:themeColor="text1"/>
        </w:rPr>
        <w:t xml:space="preserve"> şeklinde Rev</w:t>
      </w:r>
      <w:r w:rsidR="00777E76" w:rsidRPr="00973276">
        <w:rPr>
          <w:color w:val="000000" w:themeColor="text1"/>
        </w:rPr>
        <w:t>izyon</w:t>
      </w:r>
      <w:r w:rsidRPr="00973276">
        <w:rPr>
          <w:color w:val="000000" w:themeColor="text1"/>
        </w:rPr>
        <w:t xml:space="preserve"> Tarihi) yer alır (Ör: </w:t>
      </w:r>
      <w:r w:rsidR="005B4BC9" w:rsidRPr="00973276">
        <w:rPr>
          <w:color w:val="000000" w:themeColor="text1"/>
        </w:rPr>
        <w:t>T 0 16 08 63/Rev00/0223</w:t>
      </w:r>
      <w:r w:rsidRPr="00973276">
        <w:rPr>
          <w:color w:val="000000" w:themeColor="text1"/>
        </w:rPr>
        <w:t>)</w:t>
      </w:r>
      <w:r w:rsidR="00777E76" w:rsidRPr="00973276">
        <w:rPr>
          <w:color w:val="000000" w:themeColor="text1"/>
        </w:rPr>
        <w:t xml:space="preserve">. </w:t>
      </w:r>
      <w:r w:rsidRPr="00973276">
        <w:rPr>
          <w:color w:val="000000" w:themeColor="text1"/>
        </w:rPr>
        <w:t xml:space="preserve">F 0 16 00 01 Doküman </w:t>
      </w:r>
      <w:r w:rsidR="0014562F" w:rsidRPr="00973276">
        <w:rPr>
          <w:color w:val="000000" w:themeColor="text1"/>
        </w:rPr>
        <w:t xml:space="preserve">Şablonu </w:t>
      </w:r>
      <w:proofErr w:type="spellStart"/>
      <w:r w:rsidRPr="00973276">
        <w:rPr>
          <w:color w:val="000000" w:themeColor="text1"/>
        </w:rPr>
        <w:t>Formu</w:t>
      </w:r>
      <w:r w:rsidR="0014562F" w:rsidRPr="00973276">
        <w:rPr>
          <w:color w:val="000000" w:themeColor="text1"/>
        </w:rPr>
        <w:t>’nun</w:t>
      </w:r>
      <w:proofErr w:type="spellEnd"/>
      <w:r w:rsidR="0014562F" w:rsidRPr="00973276">
        <w:rPr>
          <w:color w:val="000000" w:themeColor="text1"/>
        </w:rPr>
        <w:t xml:space="preserve"> alt</w:t>
      </w:r>
      <w:r w:rsidRPr="00973276">
        <w:rPr>
          <w:color w:val="000000" w:themeColor="text1"/>
        </w:rPr>
        <w:t xml:space="preserve"> bilgileri </w:t>
      </w:r>
      <w:r w:rsidR="00316D2E" w:rsidRPr="00973276">
        <w:rPr>
          <w:color w:val="000000" w:themeColor="text1"/>
        </w:rPr>
        <w:t xml:space="preserve">hazırlanan prosedür ve talimatlara </w:t>
      </w:r>
      <w:r w:rsidRPr="00973276">
        <w:rPr>
          <w:color w:val="000000" w:themeColor="text1"/>
        </w:rPr>
        <w:t>yazılmaz</w:t>
      </w:r>
      <w:r w:rsidRPr="00973276">
        <w:t>.</w:t>
      </w:r>
    </w:p>
    <w:p w14:paraId="665F1C78" w14:textId="0F26E958" w:rsidR="00F40B04" w:rsidRPr="005A3A82" w:rsidRDefault="00F40B04" w:rsidP="008008FF">
      <w:pPr>
        <w:rPr>
          <w:b/>
          <w:color w:val="000000" w:themeColor="text1"/>
        </w:rPr>
      </w:pPr>
      <w:r w:rsidRPr="003264CF">
        <w:rPr>
          <w:b/>
          <w:color w:val="000000" w:themeColor="text1"/>
        </w:rPr>
        <w:t>Prosedür ve talimatlar (T-GYS Talimatları hariç) aşağıda a</w:t>
      </w:r>
      <w:r w:rsidR="00DA13C2" w:rsidRPr="003264CF">
        <w:rPr>
          <w:b/>
          <w:color w:val="000000" w:themeColor="text1"/>
        </w:rPr>
        <w:t xml:space="preserve">çıklanan </w:t>
      </w:r>
      <w:r w:rsidR="00DA13C2" w:rsidRPr="005A3A82">
        <w:rPr>
          <w:b/>
          <w:color w:val="000000" w:themeColor="text1"/>
        </w:rPr>
        <w:t>bölümlerden oluşur.</w:t>
      </w:r>
    </w:p>
    <w:p w14:paraId="665F1C79" w14:textId="77777777" w:rsidR="00F40B04" w:rsidRPr="005A3A82" w:rsidRDefault="007A1096" w:rsidP="007A1096">
      <w:pPr>
        <w:pStyle w:val="Balk3"/>
        <w:numPr>
          <w:ilvl w:val="0"/>
          <w:numId w:val="2"/>
        </w:numPr>
        <w:ind w:left="0" w:firstLine="0"/>
        <w:rPr>
          <w:color w:val="000000" w:themeColor="text1"/>
        </w:rPr>
      </w:pPr>
      <w:r w:rsidRPr="005A3A82">
        <w:rPr>
          <w:color w:val="000000" w:themeColor="text1"/>
        </w:rPr>
        <w:t xml:space="preserve">AMAÇ VE KAPSAM  </w:t>
      </w:r>
    </w:p>
    <w:p w14:paraId="665F1C7A" w14:textId="1DAE8952" w:rsidR="00F40B04" w:rsidRPr="00973276" w:rsidRDefault="00F40B04" w:rsidP="007A1096">
      <w:pPr>
        <w:pStyle w:val="ListeParagraf"/>
        <w:ind w:left="0"/>
        <w:rPr>
          <w:color w:val="000000" w:themeColor="text1"/>
        </w:rPr>
      </w:pPr>
      <w:r w:rsidRPr="005A3A82">
        <w:rPr>
          <w:color w:val="000000" w:themeColor="text1"/>
        </w:rPr>
        <w:t xml:space="preserve">İlgili </w:t>
      </w:r>
      <w:r w:rsidRPr="00973276">
        <w:rPr>
          <w:color w:val="000000" w:themeColor="text1"/>
        </w:rPr>
        <w:t xml:space="preserve">dokümanın TS EN ISO/IEC 17025 </w:t>
      </w:r>
      <w:r w:rsidR="0039597F" w:rsidRPr="00973276">
        <w:rPr>
          <w:color w:val="000000" w:themeColor="text1"/>
        </w:rPr>
        <w:t>ve TS EN ISO/IEC 170</w:t>
      </w:r>
      <w:r w:rsidR="00950E60" w:rsidRPr="00973276">
        <w:rPr>
          <w:color w:val="000000" w:themeColor="text1"/>
        </w:rPr>
        <w:t>43</w:t>
      </w:r>
      <w:r w:rsidR="0039597F" w:rsidRPr="00973276">
        <w:rPr>
          <w:color w:val="000000" w:themeColor="text1"/>
        </w:rPr>
        <w:t xml:space="preserve"> </w:t>
      </w:r>
      <w:proofErr w:type="spellStart"/>
      <w:r w:rsidR="0039597F" w:rsidRPr="00973276">
        <w:rPr>
          <w:color w:val="000000" w:themeColor="text1"/>
        </w:rPr>
        <w:t>standardları</w:t>
      </w:r>
      <w:r w:rsidRPr="00973276">
        <w:rPr>
          <w:color w:val="000000" w:themeColor="text1"/>
        </w:rPr>
        <w:t>nın</w:t>
      </w:r>
      <w:proofErr w:type="spellEnd"/>
      <w:r w:rsidRPr="00973276">
        <w:rPr>
          <w:color w:val="000000" w:themeColor="text1"/>
        </w:rPr>
        <w:t xml:space="preserve"> ve talimatlar için gerektiğinde ilgili deney</w:t>
      </w:r>
      <w:r w:rsidR="00436A3A" w:rsidRPr="00973276">
        <w:rPr>
          <w:color w:val="000000" w:themeColor="text1"/>
        </w:rPr>
        <w:t>/kalibrasyon</w:t>
      </w:r>
      <w:r w:rsidRPr="00973276">
        <w:rPr>
          <w:color w:val="000000" w:themeColor="text1"/>
        </w:rPr>
        <w:t xml:space="preserve"> </w:t>
      </w:r>
      <w:r w:rsidR="00950E60" w:rsidRPr="00973276">
        <w:rPr>
          <w:color w:val="000000" w:themeColor="text1"/>
        </w:rPr>
        <w:t xml:space="preserve">ve yeterlilik testi (YT) </w:t>
      </w:r>
      <w:r w:rsidRPr="00973276">
        <w:rPr>
          <w:color w:val="000000" w:themeColor="text1"/>
        </w:rPr>
        <w:t>standardına atıf yapılan bölümdür.</w:t>
      </w:r>
    </w:p>
    <w:p w14:paraId="665F1C7B" w14:textId="77777777" w:rsidR="00F40B04" w:rsidRPr="00973276" w:rsidRDefault="007A1096" w:rsidP="007A1096">
      <w:pPr>
        <w:pStyle w:val="Balk3"/>
        <w:numPr>
          <w:ilvl w:val="0"/>
          <w:numId w:val="2"/>
        </w:numPr>
        <w:ind w:left="0" w:firstLine="0"/>
        <w:rPr>
          <w:color w:val="000000" w:themeColor="text1"/>
        </w:rPr>
      </w:pPr>
      <w:r w:rsidRPr="00973276">
        <w:rPr>
          <w:color w:val="000000" w:themeColor="text1"/>
        </w:rPr>
        <w:t>SORUMLULUK</w:t>
      </w:r>
    </w:p>
    <w:p w14:paraId="665F1C7C" w14:textId="77777777" w:rsidR="00F40B04" w:rsidRPr="00973276" w:rsidRDefault="00F40B04" w:rsidP="007A1096">
      <w:pPr>
        <w:pStyle w:val="ListeParagraf"/>
        <w:ind w:left="0"/>
      </w:pPr>
      <w:r w:rsidRPr="00973276">
        <w:rPr>
          <w:color w:val="000000" w:themeColor="text1"/>
        </w:rPr>
        <w:t xml:space="preserve">Bu bölümde ilgili dokümanın hazırlanma, onaylanma, yürürlüğe konma ile uygulama </w:t>
      </w:r>
      <w:r w:rsidRPr="00973276">
        <w:t>sorumluluğunun hangi birim veya kişi tarafından uygulanacağı veya yürütüleceği belirtilir.</w:t>
      </w:r>
    </w:p>
    <w:p w14:paraId="665F1C7D" w14:textId="77777777" w:rsidR="00F40B04" w:rsidRPr="00973276" w:rsidRDefault="007A1096" w:rsidP="007A1096">
      <w:pPr>
        <w:pStyle w:val="Balk3"/>
        <w:numPr>
          <w:ilvl w:val="0"/>
          <w:numId w:val="2"/>
        </w:numPr>
        <w:ind w:left="0" w:firstLine="0"/>
        <w:rPr>
          <w:rStyle w:val="Balk3Char"/>
          <w:rFonts w:eastAsia="Calibri"/>
          <w:b/>
          <w:bCs/>
        </w:rPr>
      </w:pPr>
      <w:r w:rsidRPr="00973276">
        <w:rPr>
          <w:rStyle w:val="Balk3Char"/>
          <w:b/>
          <w:bCs/>
        </w:rPr>
        <w:t>TERİMLER VE TANIMLAR</w:t>
      </w:r>
    </w:p>
    <w:p w14:paraId="665F1C7E" w14:textId="77777777" w:rsidR="00F40B04" w:rsidRPr="00973276" w:rsidRDefault="00F40B04" w:rsidP="007A1096">
      <w:pPr>
        <w:pStyle w:val="ListeParagraf"/>
        <w:ind w:left="0"/>
        <w:rPr>
          <w:rFonts w:cs="Arial"/>
          <w:b/>
          <w:bCs/>
          <w:szCs w:val="26"/>
        </w:rPr>
      </w:pPr>
      <w:r w:rsidRPr="00973276">
        <w:t>İlgili dokümanda kullanılan terimler ile kısaltmaların tarif edildiği kısımdır.</w:t>
      </w:r>
    </w:p>
    <w:p w14:paraId="665F1C7F" w14:textId="77777777" w:rsidR="00F40B04" w:rsidRPr="00973276" w:rsidRDefault="007A1096" w:rsidP="007A1096">
      <w:pPr>
        <w:pStyle w:val="Balk3"/>
        <w:numPr>
          <w:ilvl w:val="0"/>
          <w:numId w:val="2"/>
        </w:numPr>
        <w:ind w:left="0" w:firstLine="0"/>
      </w:pPr>
      <w:r w:rsidRPr="00973276">
        <w:t>UYGULAMA</w:t>
      </w:r>
    </w:p>
    <w:p w14:paraId="665F1C80" w14:textId="77777777" w:rsidR="00F40B04" w:rsidRPr="00973276" w:rsidRDefault="00F40B04" w:rsidP="007A1096">
      <w:pPr>
        <w:pStyle w:val="ListeParagraf"/>
        <w:ind w:left="0"/>
      </w:pPr>
      <w:r w:rsidRPr="00973276">
        <w:t>Gereken işin yapılmasında izlenecek aşamaların maddeler halinde anlatıldığı bölümdür.</w:t>
      </w:r>
    </w:p>
    <w:p w14:paraId="665F1C81" w14:textId="77777777" w:rsidR="00F40B04" w:rsidRPr="00973276" w:rsidRDefault="007A1096" w:rsidP="007A1096">
      <w:pPr>
        <w:pStyle w:val="Balk3"/>
        <w:numPr>
          <w:ilvl w:val="0"/>
          <w:numId w:val="2"/>
        </w:numPr>
        <w:ind w:left="0" w:firstLine="0"/>
      </w:pPr>
      <w:r w:rsidRPr="00973276">
        <w:t>İLGİLİ DOKÜMANLAR</w:t>
      </w:r>
    </w:p>
    <w:p w14:paraId="665F1C82" w14:textId="77777777" w:rsidR="00F40B04" w:rsidRPr="00973276" w:rsidRDefault="00F40B04" w:rsidP="007A1096">
      <w:pPr>
        <w:pStyle w:val="ListeParagraf"/>
        <w:ind w:left="0"/>
      </w:pPr>
      <w:r w:rsidRPr="00973276">
        <w:t>Uygulama kısmında adı geçen ve kullanılması istenen formlar, planlar, raporlar ve listeler ile diğer ilgili YS dokümanlarının kod numaralarıyla belirtildiği kısımdır.</w:t>
      </w:r>
    </w:p>
    <w:p w14:paraId="665F1C83" w14:textId="77777777" w:rsidR="00F40B04" w:rsidRPr="00973276" w:rsidRDefault="007A1096" w:rsidP="007A1096">
      <w:pPr>
        <w:pStyle w:val="Balk3"/>
        <w:numPr>
          <w:ilvl w:val="0"/>
          <w:numId w:val="2"/>
        </w:numPr>
        <w:ind w:left="0" w:firstLine="0"/>
      </w:pPr>
      <w:r w:rsidRPr="00973276">
        <w:t>REVİZYON TARİHÇESİ</w:t>
      </w:r>
    </w:p>
    <w:p w14:paraId="665F1C84" w14:textId="77777777" w:rsidR="00F40B04" w:rsidRPr="00973276" w:rsidRDefault="00F40B04" w:rsidP="007A1096">
      <w:pPr>
        <w:pStyle w:val="ListeParagraf"/>
        <w:ind w:left="0"/>
      </w:pPr>
      <w:r w:rsidRPr="00973276">
        <w:t>Yapılan değişikliklerde eklenen kısımların izlendiği, ancak silinenlerin izlenmediği bölümdür.</w:t>
      </w:r>
    </w:p>
    <w:p w14:paraId="665F1C85" w14:textId="77777777" w:rsidR="00F40B04" w:rsidRPr="00973276" w:rsidRDefault="00F40B04" w:rsidP="00F40B04">
      <w:pPr>
        <w:pStyle w:val="Balk3"/>
      </w:pPr>
      <w:r w:rsidRPr="00973276">
        <w:t>Görev Yetki ve Sorumluluk (T-GYS) Talimatı</w:t>
      </w:r>
    </w:p>
    <w:p w14:paraId="665F1C86" w14:textId="77777777" w:rsidR="00F40B04" w:rsidRPr="00973276" w:rsidRDefault="00F40B04" w:rsidP="00D94976">
      <w:r w:rsidRPr="00973276">
        <w:t>Görev Tanımı, Teşkilat İçindeki Yeri, Görevleri, Yetkileri, Sorumlulukları ve Görevin Gerektirdiği Niteliklerin tanımlandığı bölümlerden oluşur. DSİ Teşkilat Rehberi kapsamında tüm teşkilata hitaben yayımlanan GYS dokümanları Personel Dairesi Başkanlığı tarafından hazırlanmakta olup söz konusu dokümanlar KYS sisteminde bu birimin orijinal kodlaması ile yayımlanır. Bu tarz dokümanlar için bu prosedürde belirtilen doküman kodlama şartı aranmaz. Bu kapsamdaki dokümanların revizyon yetkisi hazırlayan DSİ birimine ait olup elektronik nüsha olarak yayımlanmayabilir. Bu bakımdan bu dokümanlarda “Elektronik nüshadır basılmış hali kontrolsüz kopyadır.” ibaresi aranmaz.</w:t>
      </w:r>
    </w:p>
    <w:p w14:paraId="665F1C87" w14:textId="77777777" w:rsidR="00F40B04" w:rsidRPr="00973276" w:rsidRDefault="00F40B04" w:rsidP="00F40B04">
      <w:pPr>
        <w:pStyle w:val="Balk3"/>
      </w:pPr>
      <w:r w:rsidRPr="00973276">
        <w:t>Teşkilat Şeması</w:t>
      </w:r>
    </w:p>
    <w:p w14:paraId="665F1C88" w14:textId="77777777" w:rsidR="00F40B04" w:rsidRPr="00973276" w:rsidRDefault="00F40B04" w:rsidP="006E48CD">
      <w:r w:rsidRPr="00973276">
        <w:t xml:space="preserve">Birim ve ünitelerde dikey ve yatay iletişim ilişkilerini, birimlerin birbiri ile olan karşılıklı ilişkilerini, idari kademelerin yönetim alanını ifade eden şemalardır. Teşkilat Şemaları Personel Dairesi Başkanlığı </w:t>
      </w:r>
      <w:r w:rsidRPr="00973276">
        <w:lastRenderedPageBreak/>
        <w:t>tarafından hazırlanmakta olup söz konusu dokümanlar KYS sisteminde bu birimin orijinal kodlaması ile yayımlanır. Bu tarz dokümanlar için bu prosedürde belirtilen doküman kodlama şartı aranmaz. Bu kapsamdaki dokümanların revizyon yetkisi hazırlayan DSİ birimine ait olup elektronik nüsha olarak yayımlanmayabilir. Bu bakımdan bu dokümanlarda “Elektronik nüshadır basılmış hali kontrolsüz kopyadır.” ibaresi aranmaz.</w:t>
      </w:r>
    </w:p>
    <w:p w14:paraId="783A30FA" w14:textId="77777777" w:rsidR="006E48CD" w:rsidRPr="00973276" w:rsidRDefault="00D002F0" w:rsidP="006E48CD">
      <w:pPr>
        <w:spacing w:after="0" w:line="240" w:lineRule="auto"/>
        <w:rPr>
          <w:b/>
        </w:rPr>
      </w:pPr>
      <w:r w:rsidRPr="00973276">
        <w:rPr>
          <w:b/>
        </w:rPr>
        <w:t>Formlar</w:t>
      </w:r>
    </w:p>
    <w:p w14:paraId="10DD6F2C" w14:textId="6B75D51D" w:rsidR="007353D9" w:rsidRPr="00973276" w:rsidRDefault="00D002F0" w:rsidP="006E48CD">
      <w:pPr>
        <w:rPr>
          <w:color w:val="000000" w:themeColor="text1"/>
        </w:rPr>
      </w:pPr>
      <w:r w:rsidRPr="00973276">
        <w:t xml:space="preserve">Kalite kayıtları için veri tabanı oluşturan dokümanlardır. </w:t>
      </w:r>
      <w:r w:rsidRPr="00973276">
        <w:rPr>
          <w:color w:val="000000" w:themeColor="text1"/>
        </w:rPr>
        <w:t xml:space="preserve">İhtiyaca göre özel tasarlanır ve kodlanırlar. Formlarda alt bilgi bölümünde yer alan kod ve revizyon durumu formun tasarımı ile ilgilidir. Üst bilgi bölümünde yer alan doküman </w:t>
      </w:r>
      <w:proofErr w:type="spellStart"/>
      <w:r w:rsidRPr="00973276">
        <w:rPr>
          <w:color w:val="000000" w:themeColor="text1"/>
        </w:rPr>
        <w:t>no</w:t>
      </w:r>
      <w:proofErr w:type="spellEnd"/>
      <w:r w:rsidRPr="00973276">
        <w:rPr>
          <w:color w:val="000000" w:themeColor="text1"/>
        </w:rPr>
        <w:t xml:space="preserve"> ve </w:t>
      </w:r>
      <w:r w:rsidR="00D24A96" w:rsidRPr="00973276">
        <w:rPr>
          <w:color w:val="000000" w:themeColor="text1"/>
        </w:rPr>
        <w:t xml:space="preserve">güncelleme </w:t>
      </w:r>
      <w:r w:rsidRPr="00973276">
        <w:rPr>
          <w:color w:val="000000" w:themeColor="text1"/>
        </w:rPr>
        <w:t xml:space="preserve">bilgisi ise formun içerdiği bilgi ile ilgilidir. Formun tasarımı ile ilgili değişiklikler alt bilgi revizyon bölümüne kaydedilir, formun içeriği ile ilgili </w:t>
      </w:r>
      <w:r w:rsidR="00D24A96" w:rsidRPr="00973276">
        <w:rPr>
          <w:color w:val="000000" w:themeColor="text1"/>
        </w:rPr>
        <w:t xml:space="preserve">güncelleme </w:t>
      </w:r>
      <w:r w:rsidRPr="00973276">
        <w:t xml:space="preserve">seviyeleri ise üst bilgide </w:t>
      </w:r>
      <w:r w:rsidRPr="00973276">
        <w:rPr>
          <w:color w:val="000000" w:themeColor="text1"/>
        </w:rPr>
        <w:t xml:space="preserve">yer alan </w:t>
      </w:r>
      <w:r w:rsidR="00D24A96" w:rsidRPr="00973276">
        <w:rPr>
          <w:color w:val="000000" w:themeColor="text1"/>
        </w:rPr>
        <w:t xml:space="preserve">güncelleme </w:t>
      </w:r>
      <w:proofErr w:type="spellStart"/>
      <w:r w:rsidRPr="00973276">
        <w:rPr>
          <w:color w:val="000000" w:themeColor="text1"/>
        </w:rPr>
        <w:t>no</w:t>
      </w:r>
      <w:proofErr w:type="spellEnd"/>
      <w:r w:rsidRPr="00973276">
        <w:rPr>
          <w:color w:val="000000" w:themeColor="text1"/>
        </w:rPr>
        <w:t xml:space="preserve"> bölümüne kaydedilir. Alt bilgide yer alan doküman </w:t>
      </w:r>
      <w:proofErr w:type="spellStart"/>
      <w:r w:rsidRPr="00973276">
        <w:rPr>
          <w:color w:val="000000" w:themeColor="text1"/>
        </w:rPr>
        <w:t>no</w:t>
      </w:r>
      <w:proofErr w:type="spellEnd"/>
      <w:r w:rsidRPr="00973276">
        <w:rPr>
          <w:color w:val="000000" w:themeColor="text1"/>
        </w:rPr>
        <w:t xml:space="preserve"> ile üst bilgide yer alan doküman </w:t>
      </w:r>
      <w:proofErr w:type="spellStart"/>
      <w:r w:rsidRPr="00973276">
        <w:rPr>
          <w:color w:val="000000" w:themeColor="text1"/>
        </w:rPr>
        <w:t>no</w:t>
      </w:r>
      <w:proofErr w:type="spellEnd"/>
      <w:r w:rsidRPr="00973276">
        <w:rPr>
          <w:color w:val="000000" w:themeColor="text1"/>
        </w:rPr>
        <w:t xml:space="preserve"> aynı kod ile ifade e</w:t>
      </w:r>
      <w:r w:rsidR="00366240" w:rsidRPr="00973276">
        <w:rPr>
          <w:color w:val="000000" w:themeColor="text1"/>
        </w:rPr>
        <w:t xml:space="preserve">dilir. </w:t>
      </w:r>
    </w:p>
    <w:p w14:paraId="665F1C89" w14:textId="5F06564F" w:rsidR="00D002F0" w:rsidRPr="00973276" w:rsidRDefault="00366240" w:rsidP="006E48CD">
      <w:pPr>
        <w:rPr>
          <w:color w:val="000000" w:themeColor="text1"/>
        </w:rPr>
      </w:pPr>
      <w:r w:rsidRPr="00973276">
        <w:rPr>
          <w:color w:val="000000" w:themeColor="text1"/>
        </w:rPr>
        <w:t>Formun tasarım</w:t>
      </w:r>
      <w:r w:rsidR="007F56CA" w:rsidRPr="00973276">
        <w:rPr>
          <w:color w:val="000000" w:themeColor="text1"/>
        </w:rPr>
        <w:t>ına ait</w:t>
      </w:r>
      <w:r w:rsidR="00D20A5D" w:rsidRPr="00973276">
        <w:rPr>
          <w:color w:val="000000" w:themeColor="text1"/>
        </w:rPr>
        <w:t xml:space="preserve"> </w:t>
      </w:r>
      <w:r w:rsidRPr="00973276">
        <w:rPr>
          <w:color w:val="000000" w:themeColor="text1"/>
        </w:rPr>
        <w:t xml:space="preserve">alt bilgi revizyon seviyesi ile </w:t>
      </w:r>
      <w:r w:rsidR="007F56CA" w:rsidRPr="00973276">
        <w:rPr>
          <w:color w:val="000000" w:themeColor="text1"/>
        </w:rPr>
        <w:t xml:space="preserve">formun içeriğine ait </w:t>
      </w:r>
      <w:r w:rsidRPr="00973276">
        <w:rPr>
          <w:color w:val="000000" w:themeColor="text1"/>
        </w:rPr>
        <w:t xml:space="preserve">üst bilgi </w:t>
      </w:r>
      <w:r w:rsidR="00D24A96" w:rsidRPr="00973276">
        <w:rPr>
          <w:color w:val="000000" w:themeColor="text1"/>
        </w:rPr>
        <w:t>güncelleme</w:t>
      </w:r>
      <w:r w:rsidRPr="00973276">
        <w:rPr>
          <w:color w:val="000000" w:themeColor="text1"/>
        </w:rPr>
        <w:t xml:space="preserve"> seviyesi birbirinden farklı</w:t>
      </w:r>
      <w:r w:rsidR="00D24A96" w:rsidRPr="00973276">
        <w:rPr>
          <w:color w:val="000000" w:themeColor="text1"/>
        </w:rPr>
        <w:t>dır.</w:t>
      </w:r>
      <w:r w:rsidRPr="00973276">
        <w:rPr>
          <w:color w:val="000000" w:themeColor="text1"/>
        </w:rPr>
        <w:t xml:space="preserve"> İzlenebilirlik bakımından, </w:t>
      </w:r>
      <w:r w:rsidR="007F56CA" w:rsidRPr="00973276">
        <w:rPr>
          <w:color w:val="000000" w:themeColor="text1"/>
        </w:rPr>
        <w:t>tasarım</w:t>
      </w:r>
      <w:r w:rsidR="00893741" w:rsidRPr="00973276">
        <w:rPr>
          <w:color w:val="000000" w:themeColor="text1"/>
        </w:rPr>
        <w:t>ı</w:t>
      </w:r>
      <w:r w:rsidR="007F56CA" w:rsidRPr="00973276">
        <w:rPr>
          <w:color w:val="000000" w:themeColor="text1"/>
        </w:rPr>
        <w:t xml:space="preserve"> bakımından</w:t>
      </w:r>
      <w:r w:rsidR="006B5B68" w:rsidRPr="00973276">
        <w:rPr>
          <w:color w:val="000000" w:themeColor="text1"/>
        </w:rPr>
        <w:t xml:space="preserve"> revize edilmeden</w:t>
      </w:r>
      <w:r w:rsidR="00893741" w:rsidRPr="00973276">
        <w:rPr>
          <w:color w:val="000000" w:themeColor="text1"/>
        </w:rPr>
        <w:t>,</w:t>
      </w:r>
      <w:r w:rsidR="006B5B68" w:rsidRPr="00973276">
        <w:rPr>
          <w:color w:val="000000" w:themeColor="text1"/>
        </w:rPr>
        <w:t xml:space="preserve"> </w:t>
      </w:r>
      <w:r w:rsidR="00D9419C" w:rsidRPr="00973276">
        <w:rPr>
          <w:color w:val="000000" w:themeColor="text1"/>
        </w:rPr>
        <w:t xml:space="preserve">kayıt edilen </w:t>
      </w:r>
      <w:r w:rsidR="006B5B68" w:rsidRPr="00973276">
        <w:rPr>
          <w:color w:val="000000" w:themeColor="text1"/>
        </w:rPr>
        <w:t>içerik bakımından</w:t>
      </w:r>
      <w:r w:rsidRPr="00973276">
        <w:rPr>
          <w:color w:val="000000" w:themeColor="text1"/>
        </w:rPr>
        <w:t xml:space="preserve"> </w:t>
      </w:r>
      <w:r w:rsidR="00D24A96" w:rsidRPr="00973276">
        <w:rPr>
          <w:color w:val="000000" w:themeColor="text1"/>
        </w:rPr>
        <w:t xml:space="preserve">güncelleme yapılan </w:t>
      </w:r>
      <w:r w:rsidR="007F56CA" w:rsidRPr="00973276">
        <w:rPr>
          <w:color w:val="000000" w:themeColor="text1"/>
        </w:rPr>
        <w:t>formların</w:t>
      </w:r>
      <w:r w:rsidR="007353D9" w:rsidRPr="00973276">
        <w:rPr>
          <w:color w:val="000000" w:themeColor="text1"/>
        </w:rPr>
        <w:t xml:space="preserve"> (</w:t>
      </w:r>
      <w:r w:rsidR="007353D9" w:rsidRPr="00973276">
        <w:rPr>
          <w:rFonts w:eastAsia="Times New Roman"/>
          <w:color w:val="000000" w:themeColor="text1"/>
          <w:lang w:eastAsia="tr-TR"/>
        </w:rPr>
        <w:t>F 0 16 00 14 Personel Listesi Formu, F 0 16 00 48 Personel İsimli Şube Müdürlüğü Şeması vb</w:t>
      </w:r>
      <w:r w:rsidR="00D9419C" w:rsidRPr="00973276">
        <w:rPr>
          <w:rFonts w:eastAsia="Times New Roman"/>
          <w:color w:val="000000" w:themeColor="text1"/>
          <w:lang w:eastAsia="tr-TR"/>
        </w:rPr>
        <w:t>.)</w:t>
      </w:r>
      <w:r w:rsidRPr="00973276">
        <w:rPr>
          <w:color w:val="000000" w:themeColor="text1"/>
        </w:rPr>
        <w:t xml:space="preserve"> kullanımında, </w:t>
      </w:r>
      <w:r w:rsidR="007F56CA" w:rsidRPr="00973276">
        <w:rPr>
          <w:color w:val="000000" w:themeColor="text1"/>
        </w:rPr>
        <w:t xml:space="preserve">içeriğe ait üst bilgide yer alan </w:t>
      </w:r>
      <w:r w:rsidRPr="00973276">
        <w:rPr>
          <w:color w:val="000000" w:themeColor="text1"/>
        </w:rPr>
        <w:t xml:space="preserve">önceki </w:t>
      </w:r>
      <w:r w:rsidR="00D24A96" w:rsidRPr="00973276">
        <w:rPr>
          <w:color w:val="000000" w:themeColor="text1"/>
        </w:rPr>
        <w:t xml:space="preserve">güncelleme </w:t>
      </w:r>
      <w:r w:rsidRPr="00973276">
        <w:rPr>
          <w:color w:val="000000" w:themeColor="text1"/>
        </w:rPr>
        <w:t xml:space="preserve">seviyesi </w:t>
      </w:r>
      <w:r w:rsidR="007F56CA" w:rsidRPr="00973276">
        <w:rPr>
          <w:color w:val="000000" w:themeColor="text1"/>
        </w:rPr>
        <w:t xml:space="preserve">“00” revizyon seviyesiyle yeniden başlatılmayıp her içerik değişikliğinde 1 </w:t>
      </w:r>
      <w:r w:rsidR="000E0346" w:rsidRPr="00973276">
        <w:rPr>
          <w:color w:val="000000" w:themeColor="text1"/>
        </w:rPr>
        <w:t>sayı</w:t>
      </w:r>
      <w:r w:rsidR="007F56CA" w:rsidRPr="00973276">
        <w:rPr>
          <w:color w:val="000000" w:themeColor="text1"/>
        </w:rPr>
        <w:t xml:space="preserve"> artırılarak </w:t>
      </w:r>
      <w:r w:rsidR="00172C24" w:rsidRPr="00973276">
        <w:rPr>
          <w:color w:val="000000" w:themeColor="text1"/>
        </w:rPr>
        <w:t xml:space="preserve">kaldığı yerden </w:t>
      </w:r>
      <w:r w:rsidR="007F56CA" w:rsidRPr="00973276">
        <w:rPr>
          <w:color w:val="000000" w:themeColor="text1"/>
        </w:rPr>
        <w:t xml:space="preserve">devam eder. </w:t>
      </w:r>
      <w:r w:rsidR="00AB2234" w:rsidRPr="00973276">
        <w:rPr>
          <w:color w:val="000000" w:themeColor="text1"/>
        </w:rPr>
        <w:t xml:space="preserve">Üst bilgideki </w:t>
      </w:r>
      <w:r w:rsidR="00D24A96" w:rsidRPr="00973276">
        <w:rPr>
          <w:color w:val="000000" w:themeColor="text1"/>
        </w:rPr>
        <w:t xml:space="preserve">güncelleme </w:t>
      </w:r>
      <w:r w:rsidR="00AB2234" w:rsidRPr="00973276">
        <w:rPr>
          <w:color w:val="000000" w:themeColor="text1"/>
        </w:rPr>
        <w:t>tarihi</w:t>
      </w:r>
      <w:r w:rsidR="007353D9" w:rsidRPr="00973276">
        <w:rPr>
          <w:color w:val="000000" w:themeColor="text1"/>
        </w:rPr>
        <w:t xml:space="preserve"> ise boş bırakılmaz 00 revizyondan itibaren </w:t>
      </w:r>
      <w:proofErr w:type="spellStart"/>
      <w:r w:rsidR="007353D9" w:rsidRPr="00973276">
        <w:rPr>
          <w:color w:val="000000" w:themeColor="text1"/>
        </w:rPr>
        <w:t>gg.</w:t>
      </w:r>
      <w:proofErr w:type="gramStart"/>
      <w:r w:rsidR="007353D9" w:rsidRPr="00973276">
        <w:rPr>
          <w:color w:val="000000" w:themeColor="text1"/>
        </w:rPr>
        <w:t>aa.yyyy</w:t>
      </w:r>
      <w:proofErr w:type="spellEnd"/>
      <w:proofErr w:type="gramEnd"/>
      <w:r w:rsidR="007353D9" w:rsidRPr="00973276">
        <w:rPr>
          <w:color w:val="000000" w:themeColor="text1"/>
        </w:rPr>
        <w:t xml:space="preserve"> şeklinde tarih yazılır.</w:t>
      </w:r>
    </w:p>
    <w:p w14:paraId="724155ED" w14:textId="65722FC7" w:rsidR="00BC574F" w:rsidRPr="00973276" w:rsidRDefault="00D002F0" w:rsidP="00BC574F">
      <w:pPr>
        <w:rPr>
          <w:color w:val="000000" w:themeColor="text1"/>
        </w:rPr>
      </w:pPr>
      <w:r w:rsidRPr="00973276">
        <w:rPr>
          <w:color w:val="000000" w:themeColor="text1"/>
        </w:rPr>
        <w:t>Tüm formlarda, üst bilgide yer alan tüm bilgilerin (</w:t>
      </w:r>
      <w:r w:rsidR="008822C6" w:rsidRPr="00973276">
        <w:rPr>
          <w:color w:val="000000" w:themeColor="text1"/>
        </w:rPr>
        <w:t>yayım</w:t>
      </w:r>
      <w:r w:rsidRPr="00973276">
        <w:rPr>
          <w:color w:val="000000" w:themeColor="text1"/>
        </w:rPr>
        <w:t xml:space="preserve"> tarihi, </w:t>
      </w:r>
      <w:r w:rsidR="00D24A96" w:rsidRPr="00973276">
        <w:rPr>
          <w:color w:val="000000" w:themeColor="text1"/>
        </w:rPr>
        <w:t xml:space="preserve">güncelleme </w:t>
      </w:r>
      <w:proofErr w:type="spellStart"/>
      <w:r w:rsidRPr="00973276">
        <w:rPr>
          <w:color w:val="000000" w:themeColor="text1"/>
        </w:rPr>
        <w:t>no</w:t>
      </w:r>
      <w:proofErr w:type="spellEnd"/>
      <w:r w:rsidRPr="00973276">
        <w:rPr>
          <w:color w:val="000000" w:themeColor="text1"/>
        </w:rPr>
        <w:t>,</w:t>
      </w:r>
      <w:r w:rsidRPr="00973276">
        <w:rPr>
          <w:color w:val="000000" w:themeColor="text1"/>
          <w:shd w:val="clear" w:color="auto" w:fill="FFF2CC" w:themeFill="accent4" w:themeFillTint="33"/>
        </w:rPr>
        <w:t xml:space="preserve"> </w:t>
      </w:r>
      <w:r w:rsidR="00D24A96" w:rsidRPr="00973276">
        <w:rPr>
          <w:color w:val="000000" w:themeColor="text1"/>
        </w:rPr>
        <w:t xml:space="preserve">güncelleme </w:t>
      </w:r>
      <w:r w:rsidRPr="00973276">
        <w:rPr>
          <w:color w:val="000000" w:themeColor="text1"/>
        </w:rPr>
        <w:t xml:space="preserve">tarihi vb.) bulunması gerekmez. Genellikle yıllık bazda hazırlanan planlarda (yıllık eğitim planı, kalite hedefleri planı vb.) ve kayıt mahiyetinde her bir durum için bir sefere mahsus olarak doldurulan formların (numune kontrol ve kabul formu, müşteri anket formu vb.) içeriğinde herhangi bir </w:t>
      </w:r>
      <w:r w:rsidR="007F05AA" w:rsidRPr="00973276">
        <w:rPr>
          <w:color w:val="000000" w:themeColor="text1"/>
        </w:rPr>
        <w:t xml:space="preserve">güncelleme </w:t>
      </w:r>
      <w:r w:rsidRPr="00973276">
        <w:rPr>
          <w:color w:val="000000" w:themeColor="text1"/>
        </w:rPr>
        <w:t xml:space="preserve">yapılmaz ve bu gibi formlarda </w:t>
      </w:r>
      <w:r w:rsidR="007F05AA" w:rsidRPr="00973276">
        <w:rPr>
          <w:color w:val="000000" w:themeColor="text1"/>
        </w:rPr>
        <w:t xml:space="preserve">güncelleme </w:t>
      </w:r>
      <w:proofErr w:type="spellStart"/>
      <w:r w:rsidRPr="00973276">
        <w:rPr>
          <w:color w:val="000000" w:themeColor="text1"/>
        </w:rPr>
        <w:t>no</w:t>
      </w:r>
      <w:proofErr w:type="spellEnd"/>
      <w:r w:rsidRPr="00973276">
        <w:rPr>
          <w:color w:val="000000" w:themeColor="text1"/>
        </w:rPr>
        <w:t xml:space="preserve"> ve tarihi bölümü bulunmaz. Bu kapsamdaki dokümanların format bakımından güncelliği ve izlenebilirliği sadece alt bilgide yer alan doküman </w:t>
      </w:r>
      <w:proofErr w:type="spellStart"/>
      <w:r w:rsidRPr="00973276">
        <w:rPr>
          <w:color w:val="000000" w:themeColor="text1"/>
        </w:rPr>
        <w:t>no</w:t>
      </w:r>
      <w:proofErr w:type="spellEnd"/>
      <w:r w:rsidR="008F4042" w:rsidRPr="00973276">
        <w:rPr>
          <w:color w:val="000000" w:themeColor="text1"/>
        </w:rPr>
        <w:t>,</w:t>
      </w:r>
      <w:r w:rsidRPr="00973276">
        <w:rPr>
          <w:color w:val="000000" w:themeColor="text1"/>
        </w:rPr>
        <w:t xml:space="preserve"> revizyon</w:t>
      </w:r>
      <w:r w:rsidR="008F4042" w:rsidRPr="00973276">
        <w:rPr>
          <w:color w:val="000000" w:themeColor="text1"/>
        </w:rPr>
        <w:t xml:space="preserve"> </w:t>
      </w:r>
      <w:proofErr w:type="spellStart"/>
      <w:r w:rsidR="00C269EC" w:rsidRPr="00973276">
        <w:rPr>
          <w:color w:val="000000" w:themeColor="text1"/>
        </w:rPr>
        <w:t>no</w:t>
      </w:r>
      <w:proofErr w:type="spellEnd"/>
      <w:r w:rsidR="00C269EC" w:rsidRPr="00973276">
        <w:rPr>
          <w:color w:val="000000" w:themeColor="text1"/>
        </w:rPr>
        <w:t xml:space="preserve"> </w:t>
      </w:r>
      <w:r w:rsidR="008F4042" w:rsidRPr="00973276">
        <w:rPr>
          <w:color w:val="000000" w:themeColor="text1"/>
        </w:rPr>
        <w:t>ve revizyon tarihi(</w:t>
      </w:r>
      <w:proofErr w:type="spellStart"/>
      <w:r w:rsidR="008F4042" w:rsidRPr="00973276">
        <w:rPr>
          <w:color w:val="000000" w:themeColor="text1"/>
        </w:rPr>
        <w:t>aayy</w:t>
      </w:r>
      <w:proofErr w:type="spellEnd"/>
      <w:r w:rsidR="008F4042" w:rsidRPr="00973276">
        <w:rPr>
          <w:color w:val="000000" w:themeColor="text1"/>
        </w:rPr>
        <w:t>)</w:t>
      </w:r>
      <w:r w:rsidR="00C269EC" w:rsidRPr="00973276">
        <w:rPr>
          <w:color w:val="000000" w:themeColor="text1"/>
        </w:rPr>
        <w:t xml:space="preserve"> </w:t>
      </w:r>
      <w:r w:rsidR="001B679B" w:rsidRPr="00973276">
        <w:rPr>
          <w:color w:val="000000" w:themeColor="text1"/>
        </w:rPr>
        <w:t xml:space="preserve">bilgisinden takip edilir </w:t>
      </w:r>
      <w:r w:rsidR="00C269EC" w:rsidRPr="00973276">
        <w:rPr>
          <w:color w:val="000000" w:themeColor="text1"/>
        </w:rPr>
        <w:t xml:space="preserve">(Ör. </w:t>
      </w:r>
      <w:r w:rsidR="00CA49FB" w:rsidRPr="00973276">
        <w:rPr>
          <w:color w:val="000000" w:themeColor="text1"/>
        </w:rPr>
        <w:t>F 0 16 08 68/</w:t>
      </w:r>
      <w:r w:rsidR="00C269EC" w:rsidRPr="00973276">
        <w:rPr>
          <w:color w:val="000000" w:themeColor="text1"/>
        </w:rPr>
        <w:t>Rev00/0223)</w:t>
      </w:r>
      <w:r w:rsidR="001B679B" w:rsidRPr="00973276">
        <w:rPr>
          <w:color w:val="000000" w:themeColor="text1"/>
        </w:rPr>
        <w:t>. İlk yayı</w:t>
      </w:r>
      <w:r w:rsidR="00626476" w:rsidRPr="00973276">
        <w:rPr>
          <w:color w:val="000000" w:themeColor="text1"/>
        </w:rPr>
        <w:t>m</w:t>
      </w:r>
      <w:r w:rsidR="001B679B" w:rsidRPr="00973276">
        <w:rPr>
          <w:color w:val="000000" w:themeColor="text1"/>
        </w:rPr>
        <w:t xml:space="preserve"> ve sonraki revizyonlarda alt bilgide tarih kısmı R</w:t>
      </w:r>
      <w:r w:rsidR="00D9419C" w:rsidRPr="00973276">
        <w:rPr>
          <w:color w:val="000000" w:themeColor="text1"/>
        </w:rPr>
        <w:t>ev00/-- şeklinde boş bırakılmaz.</w:t>
      </w:r>
    </w:p>
    <w:p w14:paraId="5C00DAA0" w14:textId="5E01A027" w:rsidR="00D158B9" w:rsidRPr="009232E5" w:rsidRDefault="00D158B9" w:rsidP="00D158B9">
      <w:pPr>
        <w:rPr>
          <w:color w:val="000000" w:themeColor="text1"/>
        </w:rPr>
      </w:pPr>
      <w:r w:rsidRPr="00973276">
        <w:rPr>
          <w:color w:val="000000" w:themeColor="text1"/>
        </w:rPr>
        <w:t xml:space="preserve">Yıllık olarak hazırlanıp her yılın başında yenilenmesi gereken bilgileri içeren formlarda </w:t>
      </w:r>
      <w:r w:rsidRPr="00973276">
        <w:rPr>
          <w:rFonts w:eastAsia="Times New Roman"/>
          <w:color w:val="000000" w:themeColor="text1"/>
          <w:lang w:eastAsia="tr-TR"/>
        </w:rPr>
        <w:t xml:space="preserve">üst bilgi bölümünde yer alan </w:t>
      </w:r>
      <w:r w:rsidRPr="00973276">
        <w:rPr>
          <w:color w:val="000000" w:themeColor="text1"/>
        </w:rPr>
        <w:t xml:space="preserve">güncelleme </w:t>
      </w:r>
      <w:proofErr w:type="spellStart"/>
      <w:r w:rsidRPr="00973276">
        <w:rPr>
          <w:rFonts w:eastAsia="Times New Roman"/>
          <w:color w:val="000000" w:themeColor="text1"/>
          <w:lang w:eastAsia="tr-TR"/>
        </w:rPr>
        <w:t>no</w:t>
      </w:r>
      <w:proofErr w:type="spellEnd"/>
      <w:r w:rsidRPr="00973276">
        <w:rPr>
          <w:rFonts w:eastAsia="Times New Roman"/>
          <w:color w:val="000000" w:themeColor="text1"/>
          <w:lang w:eastAsia="tr-TR"/>
        </w:rPr>
        <w:t xml:space="preserve"> ve güncelleme tarih</w:t>
      </w:r>
      <w:r w:rsidR="005A38F0" w:rsidRPr="00973276">
        <w:rPr>
          <w:rFonts w:eastAsia="Times New Roman"/>
          <w:color w:val="000000" w:themeColor="text1"/>
          <w:lang w:eastAsia="tr-TR"/>
        </w:rPr>
        <w:t>i</w:t>
      </w:r>
      <w:r w:rsidRPr="00973276">
        <w:rPr>
          <w:rFonts w:eastAsia="Times New Roman"/>
          <w:color w:val="000000" w:themeColor="text1"/>
          <w:lang w:eastAsia="tr-TR"/>
        </w:rPr>
        <w:t xml:space="preserve"> bilgisi </w:t>
      </w:r>
      <w:r w:rsidRPr="00973276">
        <w:rPr>
          <w:color w:val="000000" w:themeColor="text1"/>
        </w:rPr>
        <w:t>kısmı boş bırakılmaz</w:t>
      </w:r>
      <w:r w:rsidR="005A38F0" w:rsidRPr="00973276">
        <w:rPr>
          <w:color w:val="000000" w:themeColor="text1"/>
        </w:rPr>
        <w:t>. Form içeriği her yılın ilk hazırlandığında</w:t>
      </w:r>
      <w:r w:rsidRPr="00973276">
        <w:rPr>
          <w:color w:val="000000" w:themeColor="text1"/>
        </w:rPr>
        <w:t xml:space="preserve"> </w:t>
      </w:r>
      <w:r w:rsidRPr="00973276">
        <w:rPr>
          <w:rFonts w:eastAsia="Times New Roman"/>
          <w:color w:val="000000" w:themeColor="text1"/>
          <w:lang w:eastAsia="tr-TR"/>
        </w:rPr>
        <w:t>“</w:t>
      </w:r>
      <w:r w:rsidR="005A38F0" w:rsidRPr="00973276">
        <w:rPr>
          <w:color w:val="000000" w:themeColor="text1"/>
        </w:rPr>
        <w:t>Güncelleme No:</w:t>
      </w:r>
      <w:r w:rsidR="00EF6BFF" w:rsidRPr="00973276">
        <w:rPr>
          <w:color w:val="000000" w:themeColor="text1"/>
        </w:rPr>
        <w:t xml:space="preserve"> </w:t>
      </w:r>
      <w:r w:rsidRPr="00973276">
        <w:rPr>
          <w:color w:val="000000" w:themeColor="text1"/>
        </w:rPr>
        <w:t xml:space="preserve">00” olarak </w:t>
      </w:r>
      <w:r w:rsidR="005A38F0" w:rsidRPr="00973276">
        <w:rPr>
          <w:color w:val="000000" w:themeColor="text1"/>
        </w:rPr>
        <w:t>başlatılır ve Güncelleme Tarihi</w:t>
      </w:r>
      <w:r w:rsidR="00EF6BFF" w:rsidRPr="00973276">
        <w:rPr>
          <w:color w:val="000000" w:themeColor="text1"/>
        </w:rPr>
        <w:t xml:space="preserve">: </w:t>
      </w:r>
      <w:proofErr w:type="spellStart"/>
      <w:r w:rsidRPr="00973276">
        <w:rPr>
          <w:color w:val="000000" w:themeColor="text1"/>
        </w:rPr>
        <w:t>gg.</w:t>
      </w:r>
      <w:proofErr w:type="gramStart"/>
      <w:r w:rsidRPr="00973276">
        <w:rPr>
          <w:color w:val="000000" w:themeColor="text1"/>
        </w:rPr>
        <w:t>aa.yyyy</w:t>
      </w:r>
      <w:proofErr w:type="spellEnd"/>
      <w:proofErr w:type="gramEnd"/>
      <w:r w:rsidRPr="00973276">
        <w:rPr>
          <w:color w:val="000000" w:themeColor="text1"/>
        </w:rPr>
        <w:t xml:space="preserve"> </w:t>
      </w:r>
      <w:r w:rsidR="005A38F0" w:rsidRPr="00973276">
        <w:rPr>
          <w:color w:val="000000" w:themeColor="text1"/>
        </w:rPr>
        <w:t xml:space="preserve">olarak </w:t>
      </w:r>
      <w:r w:rsidRPr="00973276">
        <w:rPr>
          <w:color w:val="000000" w:themeColor="text1"/>
        </w:rPr>
        <w:t>yazılır. Yıl içerisinde</w:t>
      </w:r>
      <w:r w:rsidR="005A38F0" w:rsidRPr="00973276">
        <w:rPr>
          <w:color w:val="000000" w:themeColor="text1"/>
        </w:rPr>
        <w:t xml:space="preserve"> form içeriğinde yapılan güncellemeler</w:t>
      </w:r>
      <w:r w:rsidR="00EF6BFF" w:rsidRPr="00973276">
        <w:rPr>
          <w:color w:val="000000" w:themeColor="text1"/>
        </w:rPr>
        <w:t>de</w:t>
      </w:r>
      <w:r w:rsidRPr="00973276">
        <w:rPr>
          <w:color w:val="000000" w:themeColor="text1"/>
        </w:rPr>
        <w:t xml:space="preserve">, </w:t>
      </w:r>
      <w:r w:rsidR="005A38F0" w:rsidRPr="00973276">
        <w:rPr>
          <w:color w:val="000000" w:themeColor="text1"/>
        </w:rPr>
        <w:t xml:space="preserve">güncelleme </w:t>
      </w:r>
      <w:r w:rsidRPr="00973276">
        <w:rPr>
          <w:color w:val="000000" w:themeColor="text1"/>
        </w:rPr>
        <w:t xml:space="preserve">seviyesi </w:t>
      </w:r>
      <w:r w:rsidR="005A38F0" w:rsidRPr="00973276">
        <w:rPr>
          <w:color w:val="000000" w:themeColor="text1"/>
        </w:rPr>
        <w:t>1 sayı</w:t>
      </w:r>
      <w:r w:rsidRPr="00973276">
        <w:rPr>
          <w:color w:val="000000" w:themeColor="text1"/>
        </w:rPr>
        <w:t xml:space="preserve"> artırılarak</w:t>
      </w:r>
      <w:r w:rsidR="005A38F0" w:rsidRPr="00973276">
        <w:rPr>
          <w:color w:val="000000" w:themeColor="text1"/>
        </w:rPr>
        <w:t xml:space="preserve"> güncelleme</w:t>
      </w:r>
      <w:r w:rsidR="00EF6BFF" w:rsidRPr="00973276">
        <w:rPr>
          <w:color w:val="000000" w:themeColor="text1"/>
        </w:rPr>
        <w:t xml:space="preserve"> </w:t>
      </w:r>
      <w:proofErr w:type="spellStart"/>
      <w:r w:rsidR="00EF6BFF" w:rsidRPr="00973276">
        <w:rPr>
          <w:color w:val="000000" w:themeColor="text1"/>
        </w:rPr>
        <w:t>no</w:t>
      </w:r>
      <w:proofErr w:type="spellEnd"/>
      <w:r w:rsidR="00EF6BFF" w:rsidRPr="00973276">
        <w:rPr>
          <w:color w:val="000000" w:themeColor="text1"/>
        </w:rPr>
        <w:t xml:space="preserve"> ve</w:t>
      </w:r>
      <w:r w:rsidRPr="00973276">
        <w:rPr>
          <w:color w:val="000000" w:themeColor="text1"/>
        </w:rPr>
        <w:t xml:space="preserve"> </w:t>
      </w:r>
      <w:r w:rsidR="004E5159" w:rsidRPr="00973276">
        <w:rPr>
          <w:color w:val="000000" w:themeColor="text1"/>
        </w:rPr>
        <w:t xml:space="preserve">güncelleme </w:t>
      </w:r>
      <w:r w:rsidRPr="00973276">
        <w:rPr>
          <w:color w:val="000000" w:themeColor="text1"/>
        </w:rPr>
        <w:t>tarihleriyle birlikte izlenir. Ertesi yıl yeniden Güncelleme No:</w:t>
      </w:r>
      <w:r w:rsidR="006E48CD" w:rsidRPr="00973276">
        <w:rPr>
          <w:color w:val="000000" w:themeColor="text1"/>
        </w:rPr>
        <w:t xml:space="preserve"> </w:t>
      </w:r>
      <w:r w:rsidRPr="00973276">
        <w:rPr>
          <w:color w:val="000000" w:themeColor="text1"/>
        </w:rPr>
        <w:t>00</w:t>
      </w:r>
      <w:r w:rsidR="005A38F0" w:rsidRPr="00973276">
        <w:rPr>
          <w:color w:val="000000" w:themeColor="text1"/>
        </w:rPr>
        <w:t>,</w:t>
      </w:r>
      <w:r w:rsidRPr="00973276">
        <w:rPr>
          <w:color w:val="000000" w:themeColor="text1"/>
        </w:rPr>
        <w:t xml:space="preserve"> Güncelleme Tarihi: </w:t>
      </w:r>
      <w:proofErr w:type="spellStart"/>
      <w:r w:rsidRPr="00973276">
        <w:rPr>
          <w:color w:val="000000" w:themeColor="text1"/>
        </w:rPr>
        <w:t>gg.</w:t>
      </w:r>
      <w:proofErr w:type="gramStart"/>
      <w:r w:rsidRPr="00973276">
        <w:rPr>
          <w:color w:val="000000" w:themeColor="text1"/>
        </w:rPr>
        <w:t>aa.yyyy</w:t>
      </w:r>
      <w:proofErr w:type="spellEnd"/>
      <w:proofErr w:type="gramEnd"/>
      <w:r w:rsidRPr="00973276">
        <w:rPr>
          <w:color w:val="000000" w:themeColor="text1"/>
        </w:rPr>
        <w:t xml:space="preserve"> </w:t>
      </w:r>
      <w:r w:rsidR="00EF6BFF" w:rsidRPr="00973276">
        <w:rPr>
          <w:color w:val="000000" w:themeColor="text1"/>
        </w:rPr>
        <w:t xml:space="preserve">olacak </w:t>
      </w:r>
      <w:r w:rsidRPr="00973276">
        <w:rPr>
          <w:color w:val="000000" w:themeColor="text1"/>
        </w:rPr>
        <w:t>şek</w:t>
      </w:r>
      <w:r w:rsidR="00EF6BFF" w:rsidRPr="00973276">
        <w:rPr>
          <w:color w:val="000000" w:themeColor="text1"/>
        </w:rPr>
        <w:t>il</w:t>
      </w:r>
      <w:r w:rsidRPr="00973276">
        <w:rPr>
          <w:color w:val="000000" w:themeColor="text1"/>
        </w:rPr>
        <w:t>de</w:t>
      </w:r>
      <w:r w:rsidR="00EF6BFF" w:rsidRPr="00973276">
        <w:rPr>
          <w:color w:val="000000" w:themeColor="text1"/>
        </w:rPr>
        <w:t xml:space="preserve"> yeniden</w:t>
      </w:r>
      <w:r w:rsidRPr="00973276">
        <w:rPr>
          <w:color w:val="000000" w:themeColor="text1"/>
        </w:rPr>
        <w:t xml:space="preserve"> </w:t>
      </w:r>
      <w:r w:rsidR="00EF6BFF" w:rsidRPr="00973276">
        <w:rPr>
          <w:color w:val="000000" w:themeColor="text1"/>
        </w:rPr>
        <w:t xml:space="preserve">başlatılır (Ör: F </w:t>
      </w:r>
      <w:r w:rsidR="00EF6BFF" w:rsidRPr="009232E5">
        <w:rPr>
          <w:color w:val="000000" w:themeColor="text1"/>
        </w:rPr>
        <w:t>0 16 00 30 İç Tetkik Programı)</w:t>
      </w:r>
      <w:r w:rsidRPr="009232E5">
        <w:rPr>
          <w:color w:val="000000" w:themeColor="text1"/>
        </w:rPr>
        <w:t>.</w:t>
      </w:r>
    </w:p>
    <w:p w14:paraId="2A7A7768" w14:textId="6660911B" w:rsidR="00932C23" w:rsidRPr="009232E5" w:rsidRDefault="00932C23" w:rsidP="00BC574F">
      <w:pPr>
        <w:rPr>
          <w:color w:val="000000" w:themeColor="text1"/>
          <w:spacing w:val="-1"/>
          <w:lang w:eastAsia="tr-TR"/>
        </w:rPr>
      </w:pPr>
      <w:r w:rsidRPr="009232E5">
        <w:rPr>
          <w:color w:val="000000" w:themeColor="text1"/>
        </w:rPr>
        <w:t xml:space="preserve">F 0 16 00 79 Risk/Fırsat Değerlendirme ve Takip </w:t>
      </w:r>
      <w:proofErr w:type="spellStart"/>
      <w:r w:rsidRPr="009232E5">
        <w:rPr>
          <w:color w:val="000000" w:themeColor="text1"/>
        </w:rPr>
        <w:t>Formu</w:t>
      </w:r>
      <w:r w:rsidR="0039597F" w:rsidRPr="009232E5">
        <w:rPr>
          <w:color w:val="000000" w:themeColor="text1"/>
        </w:rPr>
        <w:t>’</w:t>
      </w:r>
      <w:r w:rsidRPr="009232E5">
        <w:rPr>
          <w:color w:val="000000" w:themeColor="text1"/>
        </w:rPr>
        <w:t>na</w:t>
      </w:r>
      <w:proofErr w:type="spellEnd"/>
      <w:r w:rsidRPr="009232E5">
        <w:rPr>
          <w:color w:val="000000" w:themeColor="text1"/>
        </w:rPr>
        <w:t xml:space="preserve"> yapılacak olan risk/fırsat eklemeleri</w:t>
      </w:r>
      <w:r w:rsidR="003A18E5" w:rsidRPr="009232E5">
        <w:rPr>
          <w:i/>
          <w:iCs/>
          <w:color w:val="000000" w:themeColor="text1"/>
        </w:rPr>
        <w:t>nde</w:t>
      </w:r>
      <w:r w:rsidR="004B2140" w:rsidRPr="009232E5">
        <w:rPr>
          <w:color w:val="000000" w:themeColor="text1"/>
        </w:rPr>
        <w:t>;</w:t>
      </w:r>
      <w:r w:rsidR="003A18E5" w:rsidRPr="009232E5">
        <w:rPr>
          <w:color w:val="000000" w:themeColor="text1"/>
        </w:rPr>
        <w:t xml:space="preserve"> y</w:t>
      </w:r>
      <w:r w:rsidR="00A06111" w:rsidRPr="009232E5">
        <w:rPr>
          <w:i/>
          <w:iCs/>
          <w:color w:val="000000" w:themeColor="text1"/>
        </w:rPr>
        <w:t xml:space="preserve">eni riskler F 0 16 00 79 Risk/Fırsat Değerlendirme ve Takip </w:t>
      </w:r>
      <w:proofErr w:type="spellStart"/>
      <w:r w:rsidR="00A06111" w:rsidRPr="009232E5">
        <w:rPr>
          <w:i/>
          <w:iCs/>
          <w:color w:val="000000" w:themeColor="text1"/>
        </w:rPr>
        <w:t>Formu’</w:t>
      </w:r>
      <w:r w:rsidR="003A18E5" w:rsidRPr="009232E5">
        <w:rPr>
          <w:i/>
          <w:iCs/>
          <w:color w:val="000000" w:themeColor="text1"/>
        </w:rPr>
        <w:t>n</w:t>
      </w:r>
      <w:r w:rsidR="00A06111" w:rsidRPr="009232E5">
        <w:rPr>
          <w:i/>
          <w:iCs/>
          <w:color w:val="000000" w:themeColor="text1"/>
        </w:rPr>
        <w:t>da</w:t>
      </w:r>
      <w:proofErr w:type="spellEnd"/>
      <w:r w:rsidR="00A06111" w:rsidRPr="009232E5">
        <w:rPr>
          <w:i/>
          <w:iCs/>
          <w:color w:val="000000" w:themeColor="text1"/>
        </w:rPr>
        <w:t xml:space="preserve"> </w:t>
      </w:r>
      <w:r w:rsidR="00B07417" w:rsidRPr="009232E5">
        <w:rPr>
          <w:i/>
          <w:iCs/>
          <w:color w:val="000000" w:themeColor="text1"/>
        </w:rPr>
        <w:t>ilgili standardın</w:t>
      </w:r>
      <w:r w:rsidR="0076384B" w:rsidRPr="009232E5">
        <w:rPr>
          <w:i/>
          <w:iCs/>
          <w:color w:val="000000" w:themeColor="text1"/>
        </w:rPr>
        <w:t xml:space="preserve"> madde numarasına göre </w:t>
      </w:r>
      <w:r w:rsidR="004B2140" w:rsidRPr="009232E5">
        <w:rPr>
          <w:i/>
          <w:iCs/>
          <w:color w:val="000000" w:themeColor="text1"/>
        </w:rPr>
        <w:t xml:space="preserve">aralara </w:t>
      </w:r>
      <w:r w:rsidR="0076384B" w:rsidRPr="009232E5">
        <w:rPr>
          <w:i/>
          <w:iCs/>
          <w:color w:val="000000" w:themeColor="text1"/>
        </w:rPr>
        <w:t xml:space="preserve">değil, </w:t>
      </w:r>
      <w:r w:rsidR="00A06111" w:rsidRPr="009232E5">
        <w:rPr>
          <w:i/>
          <w:iCs/>
          <w:color w:val="000000" w:themeColor="text1"/>
        </w:rPr>
        <w:t>en alta eklenir.</w:t>
      </w:r>
      <w:r w:rsidR="00A06111" w:rsidRPr="009232E5">
        <w:rPr>
          <w:color w:val="000000" w:themeColor="text1"/>
        </w:rPr>
        <w:t xml:space="preserve"> </w:t>
      </w:r>
      <w:r w:rsidRPr="009232E5">
        <w:rPr>
          <w:color w:val="000000" w:themeColor="text1"/>
        </w:rPr>
        <w:t>Dokümanda çıkartılan bölümler “çıkartıldı” vb. ifade ile izlenmez.</w:t>
      </w:r>
    </w:p>
    <w:p w14:paraId="665F1C8C" w14:textId="77777777" w:rsidR="00D002F0" w:rsidRPr="000A3513" w:rsidRDefault="00D002F0" w:rsidP="00D94976">
      <w:r w:rsidRPr="000A3513">
        <w:t xml:space="preserve">İşlemlerin listeleme yoluyla kaydedilmesine yarayan formlardan olan listelerin kullanılmasında listeye eklenen her bir veri giriş satırı için ilgili formda (listede) doküman revizyon seviyesi artırılmaz. </w:t>
      </w:r>
      <w:r w:rsidRPr="000A3513">
        <w:lastRenderedPageBreak/>
        <w:t xml:space="preserve">Listelerde doküman bazında izlenebilirliği sağlamak için eklenen veri satırlarının kim tarafından eklendiği ve hangi tarihte eklendiği bilgisine yer verilir. </w:t>
      </w:r>
    </w:p>
    <w:p w14:paraId="665F1C8D" w14:textId="6DD17291" w:rsidR="00D002F0" w:rsidRPr="000A3513" w:rsidRDefault="00D002F0" w:rsidP="00D94976">
      <w:r w:rsidRPr="000A3513">
        <w:t xml:space="preserve">İzlenebilirlik gerektiren çalışmalardan </w:t>
      </w:r>
      <w:r w:rsidRPr="000A3513">
        <w:rPr>
          <w:iCs/>
        </w:rPr>
        <w:t xml:space="preserve">belirsizlik hesapları F 0 16 00 65 </w:t>
      </w:r>
      <w:proofErr w:type="spellStart"/>
      <w:r w:rsidRPr="000A3513">
        <w:rPr>
          <w:iCs/>
        </w:rPr>
        <w:t>no’lu</w:t>
      </w:r>
      <w:proofErr w:type="spellEnd"/>
      <w:r w:rsidRPr="000A3513">
        <w:rPr>
          <w:iCs/>
        </w:rPr>
        <w:t xml:space="preserve"> Belirsizlik Kaynakları </w:t>
      </w:r>
      <w:proofErr w:type="spellStart"/>
      <w:r w:rsidRPr="000A3513">
        <w:rPr>
          <w:iCs/>
        </w:rPr>
        <w:t>Formu</w:t>
      </w:r>
      <w:r w:rsidR="009678B6">
        <w:rPr>
          <w:iCs/>
        </w:rPr>
        <w:t>’</w:t>
      </w:r>
      <w:r w:rsidRPr="000A3513">
        <w:rPr>
          <w:iCs/>
        </w:rPr>
        <w:t>na</w:t>
      </w:r>
      <w:proofErr w:type="spellEnd"/>
      <w:r w:rsidRPr="000A3513">
        <w:rPr>
          <w:iCs/>
        </w:rPr>
        <w:t>,</w:t>
      </w:r>
      <w:r w:rsidRPr="000A3513">
        <w:t xml:space="preserve"> metot teyit çalışmaları, </w:t>
      </w:r>
      <w:r w:rsidRPr="000A3513">
        <w:rPr>
          <w:iCs/>
        </w:rPr>
        <w:t>belirsizlik hesabı</w:t>
      </w:r>
      <w:r w:rsidRPr="000A3513">
        <w:t xml:space="preserve"> </w:t>
      </w:r>
      <w:r w:rsidRPr="000A3513">
        <w:rPr>
          <w:iCs/>
        </w:rPr>
        <w:t>elle doğrulamaları, deney sonuçlarını dikkate alan uygunluk değerlendirme raporları</w:t>
      </w:r>
      <w:r w:rsidRPr="000A3513">
        <w:t xml:space="preserve"> vb. F 0 16 00 59 </w:t>
      </w:r>
      <w:proofErr w:type="spellStart"/>
      <w:r w:rsidRPr="000A3513">
        <w:t>no’lu</w:t>
      </w:r>
      <w:proofErr w:type="spellEnd"/>
      <w:r w:rsidRPr="000A3513">
        <w:t xml:space="preserve"> Çalışma Raporu </w:t>
      </w:r>
      <w:proofErr w:type="spellStart"/>
      <w:r w:rsidRPr="000A3513">
        <w:t>Formu</w:t>
      </w:r>
      <w:r w:rsidR="009678B6">
        <w:t>’</w:t>
      </w:r>
      <w:r w:rsidRPr="000A3513">
        <w:t>na</w:t>
      </w:r>
      <w:proofErr w:type="spellEnd"/>
      <w:r w:rsidRPr="000A3513">
        <w:t xml:space="preserve"> kaydedilir</w:t>
      </w:r>
      <w:r w:rsidR="00D635E4">
        <w:t>.</w:t>
      </w:r>
      <w:r w:rsidRPr="000A3513">
        <w:t xml:space="preserve"> Bu formlar ile kayıt altına alınan dokümanların izlenebilirliği (önceki kayıtlara erişim) ilgili laboratuvar birimi tarafından sağlanır. Laboratuvar birimlerinde güncel verilere göre çalışılması ilgili birimce sağlanır.</w:t>
      </w:r>
    </w:p>
    <w:p w14:paraId="665F1C8E" w14:textId="77777777" w:rsidR="00D002F0" w:rsidRPr="000A3513" w:rsidRDefault="00D002F0" w:rsidP="00D94976">
      <w:r w:rsidRPr="000A3513">
        <w:t>KYS dokümantasyon yapısı içerisinde bulunmayan ancak DSİ formlar rehberinde yer alan formlar ve DSİ bünyesinde kullanılmakta olan diğer formlar orijinal form numarası ile aynen kullanılır.</w:t>
      </w:r>
    </w:p>
    <w:p w14:paraId="665F1C8F" w14:textId="77777777" w:rsidR="00D002F0" w:rsidRPr="000A3513" w:rsidRDefault="00D002F0" w:rsidP="00D94976">
      <w:pPr>
        <w:rPr>
          <w:color w:val="000000"/>
          <w:szCs w:val="24"/>
        </w:rPr>
      </w:pPr>
      <w:r w:rsidRPr="000A3513">
        <w:rPr>
          <w:color w:val="000000"/>
          <w:szCs w:val="24"/>
        </w:rPr>
        <w:t xml:space="preserve">DSİ Laboratuvarlarında kullanılmak üzere Merkez Laboratuvar tarafından geliştirilen genel amaçlı formlarda “Birim Adı” (örnek: DSİ Laboratuvarları) ve “Doküman Adı” bölümleri Merkez Laboratuvar tarafından formun yapısında matbu olarak belirtilir. Bu bilgiler (üst bilgi) tüm laboratuvarlar tarafından </w:t>
      </w:r>
      <w:r w:rsidRPr="000A3513">
        <w:rPr>
          <w:szCs w:val="24"/>
        </w:rPr>
        <w:t xml:space="preserve">değiştirilmeksizin kullanılır. Birimlerin kendi ihtiyaçları için geliştirdikleri yerel amaçlı formlarda ise </w:t>
      </w:r>
      <w:r w:rsidRPr="000A3513">
        <w:rPr>
          <w:bCs/>
          <w:szCs w:val="24"/>
        </w:rPr>
        <w:t>Birim Adı bölümüne dokümanı hazırlayan birimin/alt birimin adı yazılır (Örnek: ... Bölge Müdürlüğü/</w:t>
      </w:r>
      <w:r w:rsidRPr="000A3513">
        <w:rPr>
          <w:color w:val="000000"/>
          <w:szCs w:val="24"/>
        </w:rPr>
        <w:t xml:space="preserve"> Kalite Kontrol ve Laboratuvar Şube Müdürlüğü</w:t>
      </w:r>
      <w:r w:rsidRPr="000A3513">
        <w:rPr>
          <w:bCs/>
          <w:szCs w:val="24"/>
        </w:rPr>
        <w:t xml:space="preserve">), </w:t>
      </w:r>
      <w:r w:rsidRPr="000A3513">
        <w:rPr>
          <w:szCs w:val="24"/>
        </w:rPr>
        <w:t>Doküman Adı bölümüne dokümanın içeriğine uygun bir ad ve Doküman</w:t>
      </w:r>
      <w:r w:rsidRPr="000A3513">
        <w:rPr>
          <w:color w:val="000000"/>
          <w:szCs w:val="24"/>
        </w:rPr>
        <w:t xml:space="preserve"> No bölümüne kodlama sistemine göre formu hazırlayan birim kodu verilerek yayımlanır.</w:t>
      </w:r>
    </w:p>
    <w:p w14:paraId="665F1C90" w14:textId="361385A8" w:rsidR="006546F9" w:rsidRPr="00876985" w:rsidRDefault="006546F9" w:rsidP="006546F9">
      <w:pPr>
        <w:rPr>
          <w:color w:val="000000" w:themeColor="text1"/>
        </w:rPr>
      </w:pPr>
      <w:r w:rsidRPr="000A3513">
        <w:t xml:space="preserve">Güncel sürüm öncesindeki doküman formu kullanılarak hazırlanan dokümanlar hazırlandığı şekliyle yürürlükte kalır. Bu dokümanlarda yapılacak ilk değişiklikte format değişikliğine gidilerek güncel doküman formu kullanılır. Değişiklik yapılacak bu dokümanların numaraları aynı kalırken, </w:t>
      </w:r>
      <w:r w:rsidR="00B47DBB">
        <w:t>M</w:t>
      </w:r>
      <w:r w:rsidRPr="000A3513">
        <w:t>ayıs 2019 tarihi itibariyle KYS sisteminin TS EN ISO/IEC 17025</w:t>
      </w:r>
      <w:r w:rsidR="00041B89">
        <w:t xml:space="preserve"> </w:t>
      </w:r>
      <w:r w:rsidR="00041B89" w:rsidRPr="00876985">
        <w:t>güncel</w:t>
      </w:r>
      <w:r w:rsidRPr="000A3513">
        <w:t xml:space="preserve"> sürümüne göre düzenlenmesinden dolayı mevcut </w:t>
      </w:r>
      <w:r w:rsidRPr="00876985">
        <w:t xml:space="preserve">revizyon seviyeleri 00 </w:t>
      </w:r>
      <w:r w:rsidRPr="00876985">
        <w:rPr>
          <w:color w:val="000000" w:themeColor="text1"/>
        </w:rPr>
        <w:t>yapılarak yayımlanabilir.</w:t>
      </w:r>
      <w:r w:rsidR="00FE6299" w:rsidRPr="00876985">
        <w:rPr>
          <w:color w:val="000000" w:themeColor="text1"/>
        </w:rPr>
        <w:t xml:space="preserve"> </w:t>
      </w:r>
    </w:p>
    <w:p w14:paraId="0E0E8C4E" w14:textId="1D3AA1F9" w:rsidR="004C1683" w:rsidRPr="00876985" w:rsidRDefault="004C1683" w:rsidP="004C1683">
      <w:pPr>
        <w:spacing w:after="0" w:line="240" w:lineRule="auto"/>
        <w:rPr>
          <w:rFonts w:eastAsia="Times New Roman" w:cs="Arial"/>
          <w:b/>
          <w:bCs/>
          <w:color w:val="000000" w:themeColor="text1"/>
          <w:szCs w:val="26"/>
        </w:rPr>
      </w:pPr>
      <w:r w:rsidRPr="00876985">
        <w:rPr>
          <w:rFonts w:eastAsia="Times New Roman" w:cs="Arial"/>
          <w:b/>
          <w:bCs/>
          <w:color w:val="000000" w:themeColor="text1"/>
          <w:szCs w:val="26"/>
        </w:rPr>
        <w:t>Yeterlilik Testi (YT) Dokümanları</w:t>
      </w:r>
    </w:p>
    <w:p w14:paraId="7F2D5580" w14:textId="632718C6" w:rsidR="00FE6299" w:rsidRPr="00876985" w:rsidRDefault="00FE6299" w:rsidP="006546F9">
      <w:pPr>
        <w:rPr>
          <w:color w:val="000000" w:themeColor="text1"/>
        </w:rPr>
      </w:pPr>
      <w:r w:rsidRPr="00876985">
        <w:rPr>
          <w:color w:val="000000" w:themeColor="text1"/>
        </w:rPr>
        <w:t>KYS sisteminde TS EN ISO/IEC 17043</w:t>
      </w:r>
      <w:r w:rsidR="00041B89" w:rsidRPr="00876985">
        <w:rPr>
          <w:color w:val="000000" w:themeColor="text1"/>
        </w:rPr>
        <w:t xml:space="preserve"> </w:t>
      </w:r>
      <w:r w:rsidRPr="00876985">
        <w:rPr>
          <w:color w:val="000000" w:themeColor="text1"/>
        </w:rPr>
        <w:t>sürümüne göre hazırlanarak sadece yeterlilik testi (YT) faaliyetleri için kullanılacak dokümanların (prosedür, talimat, form ve akış şemaları) TS EN ISO/IEC 17025</w:t>
      </w:r>
      <w:r w:rsidR="00041B89" w:rsidRPr="00876985">
        <w:rPr>
          <w:color w:val="000000" w:themeColor="text1"/>
        </w:rPr>
        <w:t xml:space="preserve"> </w:t>
      </w:r>
      <w:r w:rsidRPr="00876985">
        <w:rPr>
          <w:color w:val="000000" w:themeColor="text1"/>
        </w:rPr>
        <w:t xml:space="preserve">dokümanlarından ayrımı için </w:t>
      </w:r>
      <w:r w:rsidR="00B112D0" w:rsidRPr="00876985">
        <w:rPr>
          <w:color w:val="000000" w:themeColor="text1"/>
        </w:rPr>
        <w:t xml:space="preserve">yeterlilik testi </w:t>
      </w:r>
      <w:r w:rsidRPr="00876985">
        <w:rPr>
          <w:color w:val="000000" w:themeColor="text1"/>
        </w:rPr>
        <w:t>dokümanların</w:t>
      </w:r>
      <w:r w:rsidR="00B112D0" w:rsidRPr="00876985">
        <w:rPr>
          <w:color w:val="000000" w:themeColor="text1"/>
        </w:rPr>
        <w:t>ın</w:t>
      </w:r>
      <w:r w:rsidRPr="00876985">
        <w:rPr>
          <w:color w:val="000000" w:themeColor="text1"/>
        </w:rPr>
        <w:t xml:space="preserve"> </w:t>
      </w:r>
      <w:r w:rsidR="00B112D0" w:rsidRPr="00876985">
        <w:rPr>
          <w:color w:val="000000" w:themeColor="text1"/>
        </w:rPr>
        <w:t>1. seviyede dokümanın kısaltılmış olarak tür kodunun başına</w:t>
      </w:r>
      <w:r w:rsidRPr="00876985">
        <w:rPr>
          <w:color w:val="000000" w:themeColor="text1"/>
        </w:rPr>
        <w:t xml:space="preserve"> </w:t>
      </w:r>
      <w:r w:rsidRPr="00876985">
        <w:rPr>
          <w:b/>
          <w:bCs/>
          <w:color w:val="000000" w:themeColor="text1"/>
        </w:rPr>
        <w:t>YT- kodu</w:t>
      </w:r>
      <w:r w:rsidRPr="00876985">
        <w:rPr>
          <w:color w:val="000000" w:themeColor="text1"/>
        </w:rPr>
        <w:t xml:space="preserve"> eklenerek yayınlanır (Örnek: YT-P7.2 Yeterlilik Testi (YT) Programının Tasarımı ve Planlanması Prosedürü, YT-T 0 16 00 01 Yeterlilik Testi (YT) Numunelerinin Üretimi/Temini ve Dağıtımı Talimatı, YT-F 0 16 00 0</w:t>
      </w:r>
      <w:r w:rsidR="00B112D0" w:rsidRPr="00876985">
        <w:rPr>
          <w:color w:val="000000" w:themeColor="text1"/>
        </w:rPr>
        <w:t>7 Yeterlilik Testi (YT) Numunesi Homojenlik ve Kararlılık Kontrolü Formu, YT-AŞ 0 16 00 01 Yeterlilik Testi (YT) Programı Süreç Akış Şeması</w:t>
      </w:r>
      <w:r w:rsidRPr="00876985">
        <w:rPr>
          <w:color w:val="000000" w:themeColor="text1"/>
        </w:rPr>
        <w:t>)</w:t>
      </w:r>
      <w:r w:rsidR="00B112D0" w:rsidRPr="00876985">
        <w:rPr>
          <w:color w:val="000000" w:themeColor="text1"/>
        </w:rPr>
        <w:t>. Bu dokümanlardan</w:t>
      </w:r>
      <w:r w:rsidRPr="00876985">
        <w:rPr>
          <w:color w:val="000000" w:themeColor="text1"/>
        </w:rPr>
        <w:t xml:space="preserve"> ilk defa </w:t>
      </w:r>
      <w:r w:rsidR="00B112D0" w:rsidRPr="00876985">
        <w:rPr>
          <w:color w:val="000000" w:themeColor="text1"/>
        </w:rPr>
        <w:t xml:space="preserve">yayımlanarak </w:t>
      </w:r>
      <w:r w:rsidRPr="00876985">
        <w:rPr>
          <w:color w:val="000000" w:themeColor="text1"/>
        </w:rPr>
        <w:t xml:space="preserve">yürürlüğe </w:t>
      </w:r>
      <w:r w:rsidR="00B112D0" w:rsidRPr="00876985">
        <w:rPr>
          <w:color w:val="000000" w:themeColor="text1"/>
        </w:rPr>
        <w:t>girecek dokümanların revizyon seviyeleri 00 yapılarak yayımlanır.</w:t>
      </w:r>
    </w:p>
    <w:p w14:paraId="44E1A552" w14:textId="1256FE23" w:rsidR="00B112D0" w:rsidRPr="00876985" w:rsidRDefault="00B112D0" w:rsidP="006546F9">
      <w:pPr>
        <w:rPr>
          <w:color w:val="000000" w:themeColor="text1"/>
        </w:rPr>
      </w:pPr>
      <w:r w:rsidRPr="00876985">
        <w:rPr>
          <w:color w:val="000000" w:themeColor="text1"/>
        </w:rPr>
        <w:t>TS EN ISO/IEC 17025 ile ortak kullanılacak TS EN ISO/IEC 17043</w:t>
      </w:r>
      <w:r w:rsidR="00A26CF4" w:rsidRPr="00876985">
        <w:rPr>
          <w:color w:val="000000" w:themeColor="text1"/>
        </w:rPr>
        <w:t xml:space="preserve"> </w:t>
      </w:r>
      <w:r w:rsidRPr="00876985">
        <w:rPr>
          <w:color w:val="000000" w:themeColor="text1"/>
        </w:rPr>
        <w:t xml:space="preserve">KYS dokümanları ise TS EN ISO/IEC 17025’e göre yürürlükteki dokümanların doküman adı ve doküman </w:t>
      </w:r>
      <w:proofErr w:type="spellStart"/>
      <w:r w:rsidRPr="00876985">
        <w:rPr>
          <w:color w:val="000000" w:themeColor="text1"/>
        </w:rPr>
        <w:t>no’ları</w:t>
      </w:r>
      <w:proofErr w:type="spellEnd"/>
      <w:r w:rsidRPr="00876985">
        <w:rPr>
          <w:color w:val="000000" w:themeColor="text1"/>
        </w:rPr>
        <w:t xml:space="preserve"> ile kullanılacak, bu dokümanlarda yapılacak revizyonlarda ise revizyon </w:t>
      </w:r>
      <w:r w:rsidR="007308FE" w:rsidRPr="00876985">
        <w:rPr>
          <w:color w:val="000000" w:themeColor="text1"/>
        </w:rPr>
        <w:t>seviyeleri yürürlükteki revizyon seviyeleri 1 sayı arttırılarak devam edilecektir.</w:t>
      </w:r>
      <w:r w:rsidRPr="00876985">
        <w:rPr>
          <w:color w:val="000000" w:themeColor="text1"/>
        </w:rPr>
        <w:t xml:space="preserve"> </w:t>
      </w:r>
    </w:p>
    <w:p w14:paraId="7A38ED03" w14:textId="77777777" w:rsidR="00992C2C" w:rsidRPr="00041B89" w:rsidRDefault="00992C2C" w:rsidP="006546F9">
      <w:pPr>
        <w:rPr>
          <w:color w:val="000000" w:themeColor="text1"/>
        </w:rPr>
      </w:pPr>
    </w:p>
    <w:p w14:paraId="665F1C91" w14:textId="77777777" w:rsidR="00F40B04" w:rsidRPr="000A3513" w:rsidRDefault="00F40B04" w:rsidP="00D466D7">
      <w:pPr>
        <w:pStyle w:val="Balk2"/>
      </w:pPr>
      <w:r w:rsidRPr="000A3513">
        <w:lastRenderedPageBreak/>
        <w:t>4.2</w:t>
      </w:r>
      <w:r w:rsidR="00AE2A13" w:rsidRPr="000A3513">
        <w:t>.</w:t>
      </w:r>
      <w:r w:rsidRPr="000A3513">
        <w:t xml:space="preserve"> Dokümanın Kontrolü, Onaylanması ve Yayımlanması</w:t>
      </w:r>
    </w:p>
    <w:p w14:paraId="665F1C92" w14:textId="77777777" w:rsidR="00F40B04" w:rsidRPr="000A3513" w:rsidRDefault="00F40B04" w:rsidP="00D94976">
      <w:r w:rsidRPr="000A3513">
        <w:t>Dokümanların hazırlanmasında ve onaylanmasında yetkili olan pozisyonlar Madde 4.1.3’te verilmiştir.</w:t>
      </w:r>
    </w:p>
    <w:p w14:paraId="665F1C93" w14:textId="301280A5" w:rsidR="00F40B04" w:rsidRPr="005A3A82" w:rsidRDefault="00F40B04" w:rsidP="00D94976">
      <w:pPr>
        <w:rPr>
          <w:color w:val="000000" w:themeColor="text1"/>
        </w:rPr>
      </w:pPr>
      <w:r w:rsidRPr="000A3513">
        <w:t xml:space="preserve">Hazırlanan dokümanlar, </w:t>
      </w:r>
      <w:r w:rsidRPr="00E63039">
        <w:t xml:space="preserve">onaya sunulmadan </w:t>
      </w:r>
      <w:r w:rsidRPr="00E63039">
        <w:rPr>
          <w:color w:val="000000" w:themeColor="text1"/>
        </w:rPr>
        <w:t xml:space="preserve">önce </w:t>
      </w:r>
      <w:r w:rsidR="009D4DF3" w:rsidRPr="00E63039">
        <w:rPr>
          <w:color w:val="000000" w:themeColor="text1"/>
        </w:rPr>
        <w:t xml:space="preserve">dokümanlar ile ilgili yayım, revizyon ve yürürlükten kaldırma talebinde bulunacak şube müdürlüğü değişiklik talebini </w:t>
      </w:r>
      <w:r w:rsidR="009D4DF3" w:rsidRPr="00973276">
        <w:rPr>
          <w:color w:val="000000" w:themeColor="text1"/>
        </w:rPr>
        <w:t xml:space="preserve">F 0 16 00 03 Doküman Yayım / Revizyon / Yürürlükten Kaldırma Talep </w:t>
      </w:r>
      <w:proofErr w:type="spellStart"/>
      <w:r w:rsidR="009D4DF3" w:rsidRPr="00973276">
        <w:rPr>
          <w:color w:val="000000" w:themeColor="text1"/>
        </w:rPr>
        <w:t>Formu’na</w:t>
      </w:r>
      <w:proofErr w:type="spellEnd"/>
      <w:r w:rsidR="009D4DF3" w:rsidRPr="00973276">
        <w:rPr>
          <w:color w:val="000000" w:themeColor="text1"/>
        </w:rPr>
        <w:t xml:space="preserve"> işleyerek bu form ve ilgili dokümanlar ile birlikte BELGENET üzerinden konu ile ilgili </w:t>
      </w:r>
      <w:proofErr w:type="spellStart"/>
      <w:r w:rsidR="009D4DF3" w:rsidRPr="00973276">
        <w:rPr>
          <w:color w:val="000000" w:themeColor="text1"/>
        </w:rPr>
        <w:t>TAKK’daki</w:t>
      </w:r>
      <w:proofErr w:type="spellEnd"/>
      <w:r w:rsidR="009D4DF3" w:rsidRPr="00973276">
        <w:rPr>
          <w:color w:val="000000" w:themeColor="text1"/>
        </w:rPr>
        <w:t xml:space="preserve"> şube müdürlüğüne ve </w:t>
      </w:r>
      <w:proofErr w:type="spellStart"/>
      <w:r w:rsidR="009D4DF3" w:rsidRPr="00973276">
        <w:rPr>
          <w:color w:val="000000" w:themeColor="text1"/>
        </w:rPr>
        <w:t>KYS’ye</w:t>
      </w:r>
      <w:proofErr w:type="spellEnd"/>
      <w:r w:rsidR="009D4DF3" w:rsidRPr="00973276">
        <w:rPr>
          <w:color w:val="000000" w:themeColor="text1"/>
        </w:rPr>
        <w:t xml:space="preserve"> koordinasyon açarak BELGENET üzerinden </w:t>
      </w:r>
      <w:proofErr w:type="spellStart"/>
      <w:r w:rsidR="009D4DF3" w:rsidRPr="00973276">
        <w:rPr>
          <w:color w:val="000000" w:themeColor="text1"/>
        </w:rPr>
        <w:t>KY’ye</w:t>
      </w:r>
      <w:proofErr w:type="spellEnd"/>
      <w:r w:rsidR="009D4DF3" w:rsidRPr="00973276">
        <w:rPr>
          <w:color w:val="000000" w:themeColor="text1"/>
        </w:rPr>
        <w:t xml:space="preserve"> gönderir, dokümanların teknik yönden uygunluğu </w:t>
      </w:r>
      <w:proofErr w:type="spellStart"/>
      <w:r w:rsidR="009D4DF3" w:rsidRPr="00973276">
        <w:rPr>
          <w:color w:val="000000" w:themeColor="text1"/>
        </w:rPr>
        <w:t>TAKK’daki</w:t>
      </w:r>
      <w:proofErr w:type="spellEnd"/>
      <w:r w:rsidR="009D4DF3" w:rsidRPr="00973276">
        <w:rPr>
          <w:color w:val="000000" w:themeColor="text1"/>
        </w:rPr>
        <w:t xml:space="preserve"> ilgili şube müdürlüğü tarafından, </w:t>
      </w:r>
      <w:r w:rsidRPr="00973276">
        <w:rPr>
          <w:color w:val="000000" w:themeColor="text1"/>
        </w:rPr>
        <w:t xml:space="preserve">yönetim sistemine ve standardın şartlarına uygunluğu yönünden </w:t>
      </w:r>
      <w:r w:rsidR="009D4DF3" w:rsidRPr="00973276">
        <w:rPr>
          <w:color w:val="000000" w:themeColor="text1"/>
        </w:rPr>
        <w:t xml:space="preserve">ise </w:t>
      </w:r>
      <w:r w:rsidRPr="00973276">
        <w:rPr>
          <w:color w:val="000000" w:themeColor="text1"/>
        </w:rPr>
        <w:t>P8.2</w:t>
      </w:r>
      <w:r w:rsidR="009678B6" w:rsidRPr="00973276">
        <w:rPr>
          <w:color w:val="000000" w:themeColor="text1"/>
        </w:rPr>
        <w:t xml:space="preserve"> Yönetim Sistemi Dokümantasyonu </w:t>
      </w:r>
      <w:proofErr w:type="spellStart"/>
      <w:r w:rsidR="009678B6" w:rsidRPr="00973276">
        <w:rPr>
          <w:color w:val="000000" w:themeColor="text1"/>
        </w:rPr>
        <w:t>Prosedürü’nde</w:t>
      </w:r>
      <w:proofErr w:type="spellEnd"/>
      <w:r w:rsidRPr="00973276">
        <w:rPr>
          <w:color w:val="000000" w:themeColor="text1"/>
        </w:rPr>
        <w:t xml:space="preserve"> verilen çizelgeye göre</w:t>
      </w:r>
      <w:r w:rsidRPr="005A3A82">
        <w:rPr>
          <w:color w:val="000000" w:themeColor="text1"/>
        </w:rPr>
        <w:t xml:space="preserve"> </w:t>
      </w:r>
      <w:r w:rsidR="00D63A4E" w:rsidRPr="005A3A82">
        <w:rPr>
          <w:color w:val="000000" w:themeColor="text1"/>
        </w:rPr>
        <w:t xml:space="preserve">BELGENET üzerinden </w:t>
      </w:r>
      <w:r w:rsidRPr="005A3A82">
        <w:rPr>
          <w:color w:val="000000" w:themeColor="text1"/>
        </w:rPr>
        <w:t>Kalite Yöneticisi tarafından kontrol edilir.</w:t>
      </w:r>
    </w:p>
    <w:p w14:paraId="665F1C94" w14:textId="3CE064AA" w:rsidR="002B5470" w:rsidRPr="005A3A82" w:rsidRDefault="002B5470" w:rsidP="00B07417">
      <w:pPr>
        <w:spacing w:after="60" w:line="240" w:lineRule="auto"/>
        <w:rPr>
          <w:b/>
          <w:color w:val="000000" w:themeColor="text1"/>
        </w:rPr>
      </w:pPr>
      <w:r w:rsidRPr="005A3A82">
        <w:rPr>
          <w:b/>
          <w:color w:val="000000" w:themeColor="text1"/>
        </w:rPr>
        <w:t>4.2.1 TAKK</w:t>
      </w:r>
      <w:r w:rsidR="00FB0729" w:rsidRPr="005A3A82">
        <w:rPr>
          <w:b/>
          <w:color w:val="000000" w:themeColor="text1"/>
        </w:rPr>
        <w:t>/Etüt Planlama ve Tahsisler</w:t>
      </w:r>
      <w:r w:rsidRPr="005A3A82">
        <w:rPr>
          <w:b/>
          <w:color w:val="000000" w:themeColor="text1"/>
        </w:rPr>
        <w:t xml:space="preserve"> Dairesi Başkanlığı Birimleri</w:t>
      </w:r>
    </w:p>
    <w:p w14:paraId="665F1C95" w14:textId="7CC1D028" w:rsidR="001F602F" w:rsidRPr="005A3A82" w:rsidRDefault="00D9495C" w:rsidP="00D94976">
      <w:pPr>
        <w:rPr>
          <w:color w:val="000000" w:themeColor="text1"/>
        </w:rPr>
      </w:pPr>
      <w:r w:rsidRPr="005A3A82">
        <w:rPr>
          <w:color w:val="000000" w:themeColor="text1"/>
        </w:rPr>
        <w:t xml:space="preserve">TAKK </w:t>
      </w:r>
      <w:r w:rsidR="00FB0729" w:rsidRPr="005A3A82">
        <w:rPr>
          <w:color w:val="000000" w:themeColor="text1"/>
        </w:rPr>
        <w:t>ve Etüt Planlama ve Tahsisler Dairesi</w:t>
      </w:r>
      <w:r w:rsidRPr="005A3A82">
        <w:rPr>
          <w:color w:val="000000" w:themeColor="text1"/>
        </w:rPr>
        <w:t xml:space="preserve"> </w:t>
      </w:r>
      <w:r w:rsidR="00FB0729" w:rsidRPr="005A3A82">
        <w:rPr>
          <w:color w:val="000000" w:themeColor="text1"/>
        </w:rPr>
        <w:t xml:space="preserve">Başkanlığı </w:t>
      </w:r>
      <w:r w:rsidRPr="005A3A82">
        <w:rPr>
          <w:color w:val="000000" w:themeColor="text1"/>
        </w:rPr>
        <w:t>birimleri tarafından i</w:t>
      </w:r>
      <w:r w:rsidR="00F40B04" w:rsidRPr="005A3A82">
        <w:rPr>
          <w:color w:val="000000" w:themeColor="text1"/>
        </w:rPr>
        <w:t>lk kez yayınlanması veya revizyonu talep edilen taslak dokümanlar</w:t>
      </w:r>
      <w:r w:rsidR="006D1622" w:rsidRPr="005A3A82">
        <w:rPr>
          <w:color w:val="000000" w:themeColor="text1"/>
        </w:rPr>
        <w:t>ın</w:t>
      </w:r>
      <w:r w:rsidR="00F40B04" w:rsidRPr="005A3A82">
        <w:rPr>
          <w:color w:val="000000" w:themeColor="text1"/>
        </w:rPr>
        <w:t xml:space="preserve"> </w:t>
      </w:r>
      <w:r w:rsidRPr="005A3A82">
        <w:rPr>
          <w:color w:val="000000" w:themeColor="text1"/>
        </w:rPr>
        <w:t>BELGENET</w:t>
      </w:r>
      <w:r w:rsidR="00F40B04" w:rsidRPr="005A3A82">
        <w:rPr>
          <w:color w:val="000000" w:themeColor="text1"/>
        </w:rPr>
        <w:t xml:space="preserve"> üzerinden</w:t>
      </w:r>
      <w:r w:rsidR="001F602F" w:rsidRPr="005A3A82">
        <w:rPr>
          <w:color w:val="000000" w:themeColor="text1"/>
        </w:rPr>
        <w:t xml:space="preserve"> </w:t>
      </w:r>
      <w:r w:rsidR="006D1622" w:rsidRPr="005A3A82">
        <w:rPr>
          <w:color w:val="000000" w:themeColor="text1"/>
        </w:rPr>
        <w:t>gönderilmesi, onaylanması ve yayımlanmasına yönelik işlem adımları aşağıdaki gibidir:</w:t>
      </w:r>
    </w:p>
    <w:p w14:paraId="665F1C96" w14:textId="77777777" w:rsidR="001F602F" w:rsidRPr="000A3513" w:rsidRDefault="006D1622" w:rsidP="001F602F">
      <w:pPr>
        <w:pStyle w:val="ListeParagraf"/>
        <w:numPr>
          <w:ilvl w:val="0"/>
          <w:numId w:val="3"/>
        </w:numPr>
      </w:pPr>
      <w:r w:rsidRPr="000A3513">
        <w:t xml:space="preserve">İlgili birim personeli tarafından doküman hazırlanır. BELGENET üzerinde paraflanarak koordinasyon için Kalite Yöneticisine iletilir. </w:t>
      </w:r>
    </w:p>
    <w:p w14:paraId="665F1C97" w14:textId="77777777" w:rsidR="001F602F" w:rsidRPr="000A3513" w:rsidRDefault="006D1622" w:rsidP="001F602F">
      <w:pPr>
        <w:pStyle w:val="ListeParagraf"/>
        <w:numPr>
          <w:ilvl w:val="0"/>
          <w:numId w:val="3"/>
        </w:numPr>
      </w:pPr>
      <w:r w:rsidRPr="000A3513">
        <w:t xml:space="preserve">Doküman Kalite </w:t>
      </w:r>
      <w:r w:rsidR="00B63F63" w:rsidRPr="000A3513">
        <w:t>Yöneticisi</w:t>
      </w:r>
      <w:r w:rsidRPr="000A3513">
        <w:t xml:space="preserve"> tarafında incelenir. Uygun görülmesi durumunda paraflanarak. İlgili Şube Müdürüne iletilir. </w:t>
      </w:r>
      <w:r w:rsidR="00B63F63" w:rsidRPr="000A3513">
        <w:t xml:space="preserve"> </w:t>
      </w:r>
    </w:p>
    <w:p w14:paraId="665F1C98" w14:textId="77777777" w:rsidR="001F602F" w:rsidRPr="000A3513" w:rsidRDefault="006D1622" w:rsidP="001F602F">
      <w:pPr>
        <w:pStyle w:val="ListeParagraf"/>
        <w:numPr>
          <w:ilvl w:val="0"/>
          <w:numId w:val="3"/>
        </w:numPr>
      </w:pPr>
      <w:r w:rsidRPr="000A3513">
        <w:t>Doküman Şube Müdürü tarafından</w:t>
      </w:r>
      <w:r w:rsidR="00D26427" w:rsidRPr="000A3513">
        <w:t xml:space="preserve"> </w:t>
      </w:r>
      <w:r w:rsidRPr="000A3513">
        <w:t>imzalanır. İmzalanan dokümanlar BELGENET üzerinden Kalite Yönetim Birimine iletilir.</w:t>
      </w:r>
    </w:p>
    <w:p w14:paraId="665F1C99" w14:textId="007979E9" w:rsidR="00A64CCC" w:rsidRDefault="00B63F63" w:rsidP="001F602F">
      <w:pPr>
        <w:pStyle w:val="ListeParagraf"/>
        <w:numPr>
          <w:ilvl w:val="0"/>
          <w:numId w:val="3"/>
        </w:numPr>
      </w:pPr>
      <w:r w:rsidRPr="000A3513">
        <w:t xml:space="preserve">Kalite Yöneticisi </w:t>
      </w:r>
      <w:r w:rsidR="006D1622" w:rsidRPr="000A3513">
        <w:t>e</w:t>
      </w:r>
      <w:r w:rsidR="00A64CCC" w:rsidRPr="000A3513">
        <w:t xml:space="preserve">lektronik ortamda </w:t>
      </w:r>
      <w:r w:rsidRPr="000A3513">
        <w:t>dokümanları yayımlar.</w:t>
      </w:r>
      <w:r w:rsidR="00A64CCC" w:rsidRPr="000A3513">
        <w:t xml:space="preserve"> </w:t>
      </w:r>
    </w:p>
    <w:p w14:paraId="665F1C9A" w14:textId="77777777" w:rsidR="006D1622" w:rsidRPr="000A3513" w:rsidRDefault="00B63F63" w:rsidP="00B07417">
      <w:pPr>
        <w:spacing w:after="60" w:line="240" w:lineRule="auto"/>
      </w:pPr>
      <w:r w:rsidRPr="000A3513">
        <w:rPr>
          <w:b/>
        </w:rPr>
        <w:t>4.2.2 Bölge Laboratuvarları</w:t>
      </w:r>
      <w:r w:rsidR="006D1622" w:rsidRPr="000A3513">
        <w:rPr>
          <w:b/>
        </w:rPr>
        <w:t xml:space="preserve"> </w:t>
      </w:r>
    </w:p>
    <w:p w14:paraId="665F1C9B" w14:textId="77777777" w:rsidR="006D1622" w:rsidRPr="000A3513" w:rsidRDefault="00A64CCC" w:rsidP="006D1622">
      <w:r w:rsidRPr="000A3513">
        <w:t>Bölge Laboratuvarları tarafından, ilk kez yayınlanması veya revizyonu talep edilen taslak dokümanlar BELGENET üzerinden</w:t>
      </w:r>
      <w:r w:rsidR="00D26427" w:rsidRPr="000A3513">
        <w:t xml:space="preserve"> </w:t>
      </w:r>
      <w:r w:rsidR="006D1622" w:rsidRPr="000A3513">
        <w:t>gönderilmesi, onaylanması ve yayımlanmasına yönelik işlem adımları aşağıdaki gibidir:</w:t>
      </w:r>
    </w:p>
    <w:p w14:paraId="665F1C9C" w14:textId="77777777" w:rsidR="006D1622" w:rsidRPr="000A3513" w:rsidRDefault="006D1622" w:rsidP="006D1622">
      <w:pPr>
        <w:pStyle w:val="ListeParagraf"/>
        <w:numPr>
          <w:ilvl w:val="0"/>
          <w:numId w:val="4"/>
        </w:numPr>
      </w:pPr>
      <w:r w:rsidRPr="000A3513">
        <w:t>İlgili birim personeli tarafından doküman hazırlanır. Dokümanın içeriği ile ilgili inceleme için sırasıyla, TAKK Dairesi Başkanlığının ilgili Laboratuvar Şube Müdürü ve Kalite Yöneticisine koordinasyon açılır. Bu işlemler sonrasında BELGENET üzerinde paraflanarak Şube Müdürüne iletilir.</w:t>
      </w:r>
    </w:p>
    <w:p w14:paraId="665F1C9D" w14:textId="77777777" w:rsidR="00563588" w:rsidRPr="000A3513" w:rsidRDefault="006D1622" w:rsidP="006D1622">
      <w:pPr>
        <w:pStyle w:val="ListeParagraf"/>
        <w:numPr>
          <w:ilvl w:val="0"/>
          <w:numId w:val="4"/>
        </w:numPr>
      </w:pPr>
      <w:r w:rsidRPr="000A3513">
        <w:t xml:space="preserve">Doküman Şube Müdürü tarafından incelenir. </w:t>
      </w:r>
      <w:r w:rsidR="00563588" w:rsidRPr="000A3513">
        <w:t>Uygun görülmesi durumunda paraflanarak incelenmesi için TAKK Dairesi Başkanlığının ilgili</w:t>
      </w:r>
      <w:r w:rsidR="007D102A" w:rsidRPr="000A3513">
        <w:t xml:space="preserve"> </w:t>
      </w:r>
      <w:r w:rsidR="00563588" w:rsidRPr="000A3513">
        <w:t>Şube Müdürüne</w:t>
      </w:r>
      <w:r w:rsidR="007D102A" w:rsidRPr="000A3513">
        <w:t xml:space="preserve"> BELGENET üzerinden otomatik olarak</w:t>
      </w:r>
      <w:r w:rsidR="00563588" w:rsidRPr="000A3513">
        <w:t xml:space="preserve"> iletir.</w:t>
      </w:r>
    </w:p>
    <w:p w14:paraId="665F1C9E" w14:textId="77777777" w:rsidR="007D102A" w:rsidRPr="000A3513" w:rsidRDefault="00563588" w:rsidP="0091225F">
      <w:pPr>
        <w:pStyle w:val="ListeParagraf"/>
        <w:numPr>
          <w:ilvl w:val="0"/>
          <w:numId w:val="4"/>
        </w:numPr>
      </w:pPr>
      <w:r w:rsidRPr="000A3513">
        <w:t>TAKK Dairesi Başkanlığının</w:t>
      </w:r>
      <w:r w:rsidR="007D102A" w:rsidRPr="000A3513">
        <w:t>,</w:t>
      </w:r>
      <w:r w:rsidRPr="000A3513">
        <w:t xml:space="preserve"> ilgili Şube Müdürü dokümanı 15 gün içerisinde inceler ve uygun görmesi durumunda paraflayarak </w:t>
      </w:r>
      <w:r w:rsidR="007D102A" w:rsidRPr="000A3513">
        <w:t xml:space="preserve">BELGENET üzerinden otomatik olarak </w:t>
      </w:r>
      <w:r w:rsidRPr="000A3513">
        <w:t xml:space="preserve">Kalite Yöneticisine iletir. </w:t>
      </w:r>
    </w:p>
    <w:p w14:paraId="665F1C9F" w14:textId="77777777" w:rsidR="006D1622" w:rsidRPr="00E846B9" w:rsidRDefault="007D102A" w:rsidP="007D102A">
      <w:pPr>
        <w:pStyle w:val="ListeParagraf"/>
        <w:numPr>
          <w:ilvl w:val="0"/>
          <w:numId w:val="4"/>
        </w:numPr>
      </w:pPr>
      <w:r w:rsidRPr="000A3513">
        <w:t xml:space="preserve">Doküman </w:t>
      </w:r>
      <w:r w:rsidR="006D1622" w:rsidRPr="000A3513">
        <w:t>Kalite Yöneticisi tarafında</w:t>
      </w:r>
      <w:r w:rsidRPr="000A3513">
        <w:t>n 15 gün içerisinde</w:t>
      </w:r>
      <w:r w:rsidR="006D1622" w:rsidRPr="000A3513">
        <w:t xml:space="preserve"> incelenir. Uygun g</w:t>
      </w:r>
      <w:r w:rsidRPr="000A3513">
        <w:t>örülmesi durumunda paraflanarak</w:t>
      </w:r>
      <w:r w:rsidR="006D1622" w:rsidRPr="000A3513">
        <w:t xml:space="preserve"> </w:t>
      </w:r>
      <w:r w:rsidRPr="000A3513">
        <w:t xml:space="preserve">normal evrak akışının sağlanması için laboratuvarın bağlı olduğu Bölge Müdürü/Bölge Müdür Yardımcısına BELGENET üzerinde otomatik olarak iletilir. Bölge Müdürlüğü </w:t>
      </w:r>
      <w:r w:rsidRPr="00E846B9">
        <w:t>üst yöneticilerinin imzasıyla elektronik ortamda yayımlanması için Kalite Yöneticisine iletilir.</w:t>
      </w:r>
    </w:p>
    <w:p w14:paraId="665F1CA0" w14:textId="219A8C82" w:rsidR="006D1622" w:rsidRPr="00CA0E30" w:rsidRDefault="006D1622" w:rsidP="006D1622">
      <w:pPr>
        <w:pStyle w:val="ListeParagraf"/>
        <w:numPr>
          <w:ilvl w:val="0"/>
          <w:numId w:val="4"/>
        </w:numPr>
        <w:rPr>
          <w:color w:val="000000" w:themeColor="text1"/>
        </w:rPr>
      </w:pPr>
      <w:r w:rsidRPr="00E846B9">
        <w:lastRenderedPageBreak/>
        <w:t xml:space="preserve">Kalite </w:t>
      </w:r>
      <w:r w:rsidRPr="00E846B9">
        <w:rPr>
          <w:color w:val="000000" w:themeColor="text1"/>
        </w:rPr>
        <w:t>Yöneticisi</w:t>
      </w:r>
      <w:r w:rsidR="000A3513" w:rsidRPr="00E846B9">
        <w:rPr>
          <w:color w:val="000000" w:themeColor="text1"/>
        </w:rPr>
        <w:t xml:space="preserve"> doküman</w:t>
      </w:r>
      <w:r w:rsidR="002C2264" w:rsidRPr="00E846B9">
        <w:rPr>
          <w:color w:val="000000" w:themeColor="text1"/>
        </w:rPr>
        <w:t>lar</w:t>
      </w:r>
      <w:r w:rsidR="000A3513" w:rsidRPr="00E846B9">
        <w:rPr>
          <w:color w:val="000000" w:themeColor="text1"/>
        </w:rPr>
        <w:t>ı</w:t>
      </w:r>
      <w:r w:rsidRPr="00E846B9">
        <w:rPr>
          <w:color w:val="000000" w:themeColor="text1"/>
        </w:rPr>
        <w:t xml:space="preserve"> elektronik</w:t>
      </w:r>
      <w:r w:rsidRPr="00CA0E30">
        <w:rPr>
          <w:color w:val="000000" w:themeColor="text1"/>
        </w:rPr>
        <w:t xml:space="preserve"> ortamda yayımlar. </w:t>
      </w:r>
    </w:p>
    <w:p w14:paraId="665F1CA1" w14:textId="77777777" w:rsidR="00735265" w:rsidRPr="000A3513" w:rsidRDefault="00735265" w:rsidP="00735265">
      <w:r w:rsidRPr="00CA0E30">
        <w:rPr>
          <w:color w:val="000000" w:themeColor="text1"/>
        </w:rPr>
        <w:t>Uygun bulunmayan d</w:t>
      </w:r>
      <w:r w:rsidRPr="000A3513">
        <w:t>okümanlar için başvuru sahibine BELGENET, e-posta vb. yolla bilgi verilir.</w:t>
      </w:r>
    </w:p>
    <w:p w14:paraId="665F1CA2" w14:textId="77777777" w:rsidR="00B63F63" w:rsidRPr="000A3513" w:rsidRDefault="00B63F63" w:rsidP="00B07417">
      <w:pPr>
        <w:spacing w:after="60" w:line="240" w:lineRule="auto"/>
        <w:rPr>
          <w:b/>
        </w:rPr>
      </w:pPr>
      <w:r w:rsidRPr="000A3513">
        <w:rPr>
          <w:b/>
        </w:rPr>
        <w:t>4.2.3 Kalite Yönetim Sistemi Dokümanları</w:t>
      </w:r>
    </w:p>
    <w:p w14:paraId="665F1CA3" w14:textId="321CD43A" w:rsidR="001F602F" w:rsidRPr="000A3513" w:rsidRDefault="00764B5E" w:rsidP="00B02985">
      <w:r w:rsidRPr="000A3513">
        <w:t>Kalite Yönetim Sistemi Dokümanları, prosedür, sistem talimatları</w:t>
      </w:r>
      <w:r w:rsidR="00DD3E26" w:rsidRPr="000A3513">
        <w:t>, sistem formları</w:t>
      </w:r>
      <w:r w:rsidRPr="000A3513">
        <w:t xml:space="preserve"> vb. ilk kez yayınlanması veya revizyonu talep edilen taslak dokümanlar BELGENET üzerinden Kalite </w:t>
      </w:r>
      <w:r w:rsidRPr="007864BF">
        <w:rPr>
          <w:color w:val="000000" w:themeColor="text1"/>
        </w:rPr>
        <w:t xml:space="preserve">Yöneticisi tarafından hazırlanır. </w:t>
      </w:r>
      <w:r w:rsidR="001F602F" w:rsidRPr="007864BF">
        <w:rPr>
          <w:color w:val="000000" w:themeColor="text1"/>
        </w:rPr>
        <w:t>P8.2</w:t>
      </w:r>
      <w:r w:rsidR="00D27AA0" w:rsidRPr="007864BF">
        <w:rPr>
          <w:color w:val="000000" w:themeColor="text1"/>
        </w:rPr>
        <w:t xml:space="preserve"> </w:t>
      </w:r>
      <w:r w:rsidR="00D27AA0" w:rsidRPr="00876985">
        <w:rPr>
          <w:color w:val="000000" w:themeColor="text1"/>
        </w:rPr>
        <w:t xml:space="preserve">Yönetim Sistemi Dokümantasyonu </w:t>
      </w:r>
      <w:proofErr w:type="spellStart"/>
      <w:r w:rsidR="00D27AA0" w:rsidRPr="00876985">
        <w:rPr>
          <w:color w:val="000000" w:themeColor="text1"/>
        </w:rPr>
        <w:t>Prosedürü</w:t>
      </w:r>
      <w:r w:rsidR="001F602F" w:rsidRPr="00876985">
        <w:rPr>
          <w:color w:val="000000" w:themeColor="text1"/>
        </w:rPr>
        <w:t>’</w:t>
      </w:r>
      <w:r w:rsidR="00D27AA0" w:rsidRPr="00876985">
        <w:rPr>
          <w:color w:val="000000" w:themeColor="text1"/>
        </w:rPr>
        <w:t>n</w:t>
      </w:r>
      <w:r w:rsidR="001F602F" w:rsidRPr="00876985">
        <w:rPr>
          <w:color w:val="000000" w:themeColor="text1"/>
        </w:rPr>
        <w:t>de</w:t>
      </w:r>
      <w:proofErr w:type="spellEnd"/>
      <w:r w:rsidR="001F602F" w:rsidRPr="007864BF">
        <w:rPr>
          <w:color w:val="000000" w:themeColor="text1"/>
        </w:rPr>
        <w:t xml:space="preserve"> verilen çizelgede belirtilen </w:t>
      </w:r>
      <w:r w:rsidR="00DD3E26" w:rsidRPr="007864BF">
        <w:rPr>
          <w:color w:val="000000" w:themeColor="text1"/>
        </w:rPr>
        <w:t xml:space="preserve">onay merci tarafından onaylanması sonrasında, Kalite Yöneticisi tarafından elektronik </w:t>
      </w:r>
      <w:r w:rsidR="00DD3E26" w:rsidRPr="000A3513">
        <w:t>ortamda yayımlanır.</w:t>
      </w:r>
    </w:p>
    <w:p w14:paraId="665F1CA4" w14:textId="77777777" w:rsidR="00F40B04" w:rsidRPr="000A3513" w:rsidRDefault="00D63A4E" w:rsidP="00D94976">
      <w:r w:rsidRPr="000A3513">
        <w:t>Elektronik ortamda o</w:t>
      </w:r>
      <w:r w:rsidR="00F40B04" w:rsidRPr="000A3513">
        <w:t xml:space="preserve">naylanan dokümanların </w:t>
      </w:r>
      <w:r w:rsidRPr="000A3513">
        <w:t xml:space="preserve">ayrıca </w:t>
      </w:r>
      <w:r w:rsidR="00F40B04" w:rsidRPr="000A3513">
        <w:t>ıs</w:t>
      </w:r>
      <w:r w:rsidRPr="000A3513">
        <w:t>lak imzalı nüshaları oluşturulmaz. Elektronik ortamda yayımlanır.</w:t>
      </w:r>
    </w:p>
    <w:p w14:paraId="665F1CA5" w14:textId="77777777" w:rsidR="00F40B04" w:rsidRPr="000A3513" w:rsidRDefault="00F40B04" w:rsidP="00D94976">
      <w:r w:rsidRPr="000A3513">
        <w:t>Onaylanan dokümanların elektronik dosyaları KY tarafından, DSİ iç ağında paylaşıma açılarak yayımlanır. Dokümanlar yayımlandığında veya revizyon gördüğünde KY tarafından ilgili birimlere bir yazı veya e-posta ile bildirilir. Dokümanın içeriği ile ilgili olarak birim içerisinde gerekli bilgilendirmeler ilgili birim amirinin sorumluluğunda gerçekleştirilir.</w:t>
      </w:r>
    </w:p>
    <w:p w14:paraId="665F1CA6" w14:textId="77777777" w:rsidR="00F40B04" w:rsidRPr="009A33AB" w:rsidRDefault="00F40B04" w:rsidP="00D94976">
      <w:r w:rsidRPr="009A33AB">
        <w:t>Dokümanlar; yayımlandığı tarih itibariyle yürürlüğe girer.</w:t>
      </w:r>
    </w:p>
    <w:p w14:paraId="665F1CA7" w14:textId="6A1DA20B" w:rsidR="00F40B04" w:rsidRPr="000A3513" w:rsidRDefault="00F40B04" w:rsidP="00D94976">
      <w:pPr>
        <w:rPr>
          <w:color w:val="000000"/>
        </w:rPr>
      </w:pPr>
      <w:r w:rsidRPr="000A3513">
        <w:t>Elektronik ortamda yayımlanan dokümanlar ıslak imzalı veya e-imzalı doküman hükmündedir. Ancak, elektronik ortamdan çıktı alınarak kullanılan dokümanlar kontrolsüz kop</w:t>
      </w:r>
      <w:r w:rsidRPr="000A3513">
        <w:rPr>
          <w:color w:val="000000"/>
        </w:rPr>
        <w:t>ya hükmündedir. Bu durum dokümanların her sayfasında “</w:t>
      </w:r>
      <w:r w:rsidRPr="000A3513">
        <w:rPr>
          <w:caps/>
          <w:color w:val="000000"/>
        </w:rPr>
        <w:t xml:space="preserve">Elektronik nüshadır. Basılmış hali kontrolsüz kopyadır.” </w:t>
      </w:r>
      <w:r w:rsidRPr="000A3513">
        <w:rPr>
          <w:color w:val="000000"/>
        </w:rPr>
        <w:t>ibaresi ile belirtilmiştir. Bu dokümanlar bilgi için olup güncellik takibine tabi tutulmaz.</w:t>
      </w:r>
    </w:p>
    <w:p w14:paraId="665F1CA8" w14:textId="77777777" w:rsidR="00F40B04" w:rsidRPr="000A3513" w:rsidRDefault="00F40B04" w:rsidP="00D94976">
      <w:pPr>
        <w:rPr>
          <w:color w:val="000000"/>
        </w:rPr>
      </w:pPr>
      <w:r w:rsidRPr="000A3513">
        <w:rPr>
          <w:color w:val="000000"/>
        </w:rPr>
        <w:t xml:space="preserve">DSİ Yönetim Sistemi bünyesinde DSİ iç ağında elektronik ortamda doküman yayımının haricinde basılı kâğıt, kitap, CD gibi ortamlarda iç ve dış kaynaklı doküman yayımı ve dağıtımı yapılmaz. Elektronik ortamda yayımlanan dokümanlardan çıktı alınarak basılı kâğıt ortamında kullanılan dokümanlar için herhangi bir “kontrollü kopya” dağıtımı yapılmaz ve doküman dağıtım kaydı tutulmaz. Esas olan, dokümanların DSİ iç ağında elektronik ortamda yayımlanması ve kullanıcılar için dokümanların güncellik kontrolünün bu yayın ortamında sağlanmasıdır. </w:t>
      </w:r>
    </w:p>
    <w:p w14:paraId="665F1CA9" w14:textId="00DFCC13" w:rsidR="00F40B04" w:rsidRPr="000A3513" w:rsidRDefault="00F40B04" w:rsidP="00D94976">
      <w:r w:rsidRPr="000A3513">
        <w:rPr>
          <w:bCs/>
        </w:rPr>
        <w:t>DSİ iç ağında</w:t>
      </w:r>
      <w:r w:rsidRPr="000A3513">
        <w:t xml:space="preserve"> yayımlanan dokümanların güvenliği P7.11 Verilerin Kontrolü ve Bilgi Yönetimi </w:t>
      </w:r>
      <w:proofErr w:type="spellStart"/>
      <w:r w:rsidRPr="000A3513">
        <w:t>Prosedürü</w:t>
      </w:r>
      <w:r w:rsidR="00D27AA0">
        <w:t>’</w:t>
      </w:r>
      <w:r w:rsidRPr="000A3513">
        <w:t>ne</w:t>
      </w:r>
      <w:proofErr w:type="spellEnd"/>
      <w:r w:rsidRPr="000A3513">
        <w:t xml:space="preserve"> göre KY tarafından sağlanır.  </w:t>
      </w:r>
    </w:p>
    <w:p w14:paraId="665F1CAA" w14:textId="77777777" w:rsidR="00F40B04" w:rsidRPr="000A3513" w:rsidRDefault="00F40B04" w:rsidP="00D466D7">
      <w:pPr>
        <w:pStyle w:val="Balk2"/>
      </w:pPr>
      <w:r w:rsidRPr="000A3513">
        <w:t>4.3</w:t>
      </w:r>
      <w:r w:rsidR="00AE2A13" w:rsidRPr="000A3513">
        <w:t>.</w:t>
      </w:r>
      <w:r w:rsidRPr="000A3513">
        <w:t xml:space="preserve"> Dokümanın Bulunabilirliği ve Dağıtımı</w:t>
      </w:r>
    </w:p>
    <w:p w14:paraId="665F1CAB" w14:textId="77777777" w:rsidR="00F40B04" w:rsidRPr="000A3513" w:rsidRDefault="00F40B04" w:rsidP="00D94976">
      <w:r w:rsidRPr="000A3513">
        <w:t xml:space="preserve">Dokümanların bulunabilirliği ve ünite içerisindeki dağıtımının sorumluluğu her bir ünite için o ünitenin amirine aittir. </w:t>
      </w:r>
      <w:r w:rsidRPr="000A3513">
        <w:rPr>
          <w:color w:val="000000"/>
        </w:rPr>
        <w:t xml:space="preserve">GYS ve TŞ dokümanları Personel Dairesi Başkanlığı tarafından hazırlanarak dağıtımı </w:t>
      </w:r>
      <w:r w:rsidR="00764B5E" w:rsidRPr="000A3513">
        <w:rPr>
          <w:color w:val="000000"/>
        </w:rPr>
        <w:t>BELGENET</w:t>
      </w:r>
      <w:r w:rsidRPr="000A3513">
        <w:rPr>
          <w:color w:val="000000"/>
        </w:rPr>
        <w:t xml:space="preserve"> üzerinden yapılır.</w:t>
      </w:r>
    </w:p>
    <w:p w14:paraId="665F1CAC" w14:textId="77777777" w:rsidR="00F40B04" w:rsidRPr="000A3513" w:rsidRDefault="00F40B04" w:rsidP="00D94976">
      <w:r w:rsidRPr="000A3513">
        <w:t xml:space="preserve">Dokümanlar </w:t>
      </w:r>
      <w:r w:rsidRPr="000A3513">
        <w:rPr>
          <w:bCs/>
        </w:rPr>
        <w:t>DSİ iç ağında</w:t>
      </w:r>
      <w:r w:rsidRPr="000A3513">
        <w:t xml:space="preserve">; tüm laboratuvar personeli için orijinali üzerinde değişiklik yapılmasına imkân vermeyecek şekilde yayınlanır. Bu dokümanlara ilgili personel kendi kurumsal kullanıcı adı ve şifresini girmek suretiyle bilgisayar üzerinden ulaşır. </w:t>
      </w:r>
    </w:p>
    <w:p w14:paraId="665F1CAD" w14:textId="77777777" w:rsidR="00F40B04" w:rsidRPr="000A3513" w:rsidRDefault="00F40B04" w:rsidP="00D94976">
      <w:pPr>
        <w:rPr>
          <w:color w:val="000000"/>
        </w:rPr>
      </w:pPr>
      <w:r w:rsidRPr="000A3513">
        <w:rPr>
          <w:color w:val="000000"/>
        </w:rPr>
        <w:lastRenderedPageBreak/>
        <w:t>Dokümanların (kayıtlar hariç) üzerinde elle düzeltmeye izin verilmez. Kayıtlarda ise maddi hata vb. nedenle düzeltme yapmak gerektiğinde kayıt üzerindeki düzeltme açık bir şekilde üstü çizilerek işaretlenir, düzeltmeyi yapan tarafından imzalanır ve değişikliğin yapıldığı tarih yazılır.</w:t>
      </w:r>
    </w:p>
    <w:p w14:paraId="665F1CAE" w14:textId="77777777" w:rsidR="00F40B04" w:rsidRPr="000A3513" w:rsidRDefault="00F40B04" w:rsidP="00D466D7">
      <w:pPr>
        <w:pStyle w:val="Balk2"/>
      </w:pPr>
      <w:r w:rsidRPr="000A3513">
        <w:t>4.4</w:t>
      </w:r>
      <w:r w:rsidR="00AE2A13" w:rsidRPr="000A3513">
        <w:t>.</w:t>
      </w:r>
      <w:r w:rsidRPr="000A3513">
        <w:t xml:space="preserve"> Dokümanlar Üzerinde Revizyon Yapılması </w:t>
      </w:r>
    </w:p>
    <w:p w14:paraId="665F1CAF" w14:textId="77777777" w:rsidR="00F40B04" w:rsidRPr="000A3513" w:rsidRDefault="00F40B04" w:rsidP="00D466D7">
      <w:pPr>
        <w:pStyle w:val="Balk2"/>
      </w:pPr>
      <w:r w:rsidRPr="000A3513">
        <w:t>4.4.1</w:t>
      </w:r>
      <w:r w:rsidR="00AE2A13" w:rsidRPr="000A3513">
        <w:t>.</w:t>
      </w:r>
      <w:r w:rsidRPr="000A3513">
        <w:t xml:space="preserve"> Dokümanlar </w:t>
      </w:r>
      <w:r w:rsidR="00D466D7" w:rsidRPr="000A3513">
        <w:t>üzerinde revizyon</w:t>
      </w:r>
    </w:p>
    <w:p w14:paraId="40D15790" w14:textId="5C581BE7" w:rsidR="00BC574F" w:rsidRPr="000A3513" w:rsidRDefault="00F40B04" w:rsidP="00BC574F">
      <w:r w:rsidRPr="000A3513">
        <w:t xml:space="preserve">Bütün KYS dokümanlarında yapılan değişiklikler ve ilaveler, doküman üzerinde aynı dizgi (koyu veya normal) ve karakter türünde ve boyutunda, dokümanda </w:t>
      </w:r>
      <w:r w:rsidRPr="000A3513">
        <w:rPr>
          <w:b/>
        </w:rPr>
        <w:t>koyu</w:t>
      </w:r>
      <w:r w:rsidRPr="000A3513">
        <w:t xml:space="preserve"> dizilmiş ise </w:t>
      </w:r>
      <w:r w:rsidRPr="000A3513">
        <w:rPr>
          <w:b/>
        </w:rPr>
        <w:t>koyu yatık (italik)</w:t>
      </w:r>
      <w:r w:rsidRPr="000A3513">
        <w:t xml:space="preserve">, normal dizilmiş ise sadece yatık (italik) harflerle yapılır. Dokümandan çıkarılan bölümler için herhangi bir işaretleme yapılmaksızın, ilgili bölümler dokümandan çıkarılır. </w:t>
      </w:r>
    </w:p>
    <w:p w14:paraId="3A191571" w14:textId="41C18027" w:rsidR="00BC574F" w:rsidRPr="004D59A4" w:rsidRDefault="00BC574F" w:rsidP="00BC574F">
      <w:pPr>
        <w:rPr>
          <w:color w:val="000000" w:themeColor="text1"/>
        </w:rPr>
      </w:pPr>
      <w:r w:rsidRPr="000A3513">
        <w:t xml:space="preserve">Revizyon bilgileri dokümanın en son maddesi </w:t>
      </w:r>
      <w:r w:rsidRPr="00505D51">
        <w:t>olan Revizyon Tarihçesi bölümünde</w:t>
      </w:r>
      <w:r w:rsidRPr="00E521E6">
        <w:t xml:space="preserve"> belirtilir. Revizyon gören dokümanlarda Revizyon No ve </w:t>
      </w:r>
      <w:r w:rsidRPr="00E846B9">
        <w:rPr>
          <w:color w:val="000000" w:themeColor="text1"/>
        </w:rPr>
        <w:t>Tarihi</w:t>
      </w:r>
      <w:r w:rsidR="00505D51" w:rsidRPr="00E846B9">
        <w:rPr>
          <w:color w:val="000000" w:themeColor="text1"/>
        </w:rPr>
        <w:t xml:space="preserve"> </w:t>
      </w:r>
      <w:r w:rsidR="00E24CD6" w:rsidRPr="00E846B9">
        <w:rPr>
          <w:color w:val="000000" w:themeColor="text1"/>
        </w:rPr>
        <w:t>(</w:t>
      </w:r>
      <w:proofErr w:type="spellStart"/>
      <w:r w:rsidR="00E24CD6" w:rsidRPr="00E846B9">
        <w:rPr>
          <w:color w:val="000000" w:themeColor="text1"/>
        </w:rPr>
        <w:t>gg.</w:t>
      </w:r>
      <w:proofErr w:type="gramStart"/>
      <w:r w:rsidR="00E24CD6" w:rsidRPr="00E846B9">
        <w:rPr>
          <w:color w:val="000000" w:themeColor="text1"/>
        </w:rPr>
        <w:t>aa.yyyy</w:t>
      </w:r>
      <w:proofErr w:type="spellEnd"/>
      <w:proofErr w:type="gramEnd"/>
      <w:r w:rsidR="00E24CD6" w:rsidRPr="00E846B9">
        <w:rPr>
          <w:color w:val="000000" w:themeColor="text1"/>
        </w:rPr>
        <w:t xml:space="preserve"> şeklinde)</w:t>
      </w:r>
      <w:r w:rsidRPr="00E846B9">
        <w:rPr>
          <w:color w:val="000000" w:themeColor="text1"/>
        </w:rPr>
        <w:t xml:space="preserve"> belirtilir. Tüm dokümanlarda ilk yayı</w:t>
      </w:r>
      <w:r w:rsidR="008900BA" w:rsidRPr="00E846B9">
        <w:rPr>
          <w:color w:val="000000" w:themeColor="text1"/>
        </w:rPr>
        <w:t xml:space="preserve">n </w:t>
      </w:r>
      <w:r w:rsidRPr="00E846B9">
        <w:rPr>
          <w:color w:val="000000" w:themeColor="text1"/>
        </w:rPr>
        <w:t>durumu</w:t>
      </w:r>
      <w:r w:rsidR="00505D51" w:rsidRPr="00E846B9">
        <w:rPr>
          <w:color w:val="000000" w:themeColor="text1"/>
        </w:rPr>
        <w:t>nda</w:t>
      </w:r>
      <w:r w:rsidR="00E24CD6" w:rsidRPr="00E846B9">
        <w:rPr>
          <w:color w:val="000000" w:themeColor="text1"/>
        </w:rPr>
        <w:t xml:space="preserve"> </w:t>
      </w:r>
      <w:r w:rsidR="00505D51" w:rsidRPr="00E846B9">
        <w:rPr>
          <w:color w:val="000000" w:themeColor="text1"/>
        </w:rPr>
        <w:t>ve</w:t>
      </w:r>
      <w:r w:rsidR="008900BA" w:rsidRPr="00E846B9">
        <w:rPr>
          <w:color w:val="000000" w:themeColor="text1"/>
        </w:rPr>
        <w:t xml:space="preserve"> tüm revizyonlar</w:t>
      </w:r>
      <w:r w:rsidR="00505D51" w:rsidRPr="00E846B9">
        <w:rPr>
          <w:color w:val="000000" w:themeColor="text1"/>
        </w:rPr>
        <w:t>ın</w:t>
      </w:r>
      <w:r w:rsidR="008900BA" w:rsidRPr="00E846B9">
        <w:rPr>
          <w:color w:val="000000" w:themeColor="text1"/>
        </w:rPr>
        <w:t xml:space="preserve">da </w:t>
      </w:r>
      <w:r w:rsidRPr="00E846B9">
        <w:rPr>
          <w:color w:val="000000" w:themeColor="text1"/>
        </w:rPr>
        <w:t xml:space="preserve">alt bilgilerde </w:t>
      </w:r>
      <w:r w:rsidR="008900BA" w:rsidRPr="00E846B9">
        <w:rPr>
          <w:color w:val="000000" w:themeColor="text1"/>
        </w:rPr>
        <w:t>de</w:t>
      </w:r>
      <w:r w:rsidR="00505D51" w:rsidRPr="00E846B9">
        <w:rPr>
          <w:color w:val="000000" w:themeColor="text1"/>
        </w:rPr>
        <w:t xml:space="preserve"> </w:t>
      </w:r>
      <w:r w:rsidR="008900BA" w:rsidRPr="00E846B9">
        <w:rPr>
          <w:color w:val="000000" w:themeColor="text1"/>
        </w:rPr>
        <w:t xml:space="preserve">revizyon </w:t>
      </w:r>
      <w:proofErr w:type="spellStart"/>
      <w:r w:rsidR="008900BA" w:rsidRPr="00E846B9">
        <w:rPr>
          <w:color w:val="000000" w:themeColor="text1"/>
        </w:rPr>
        <w:t>no</w:t>
      </w:r>
      <w:proofErr w:type="spellEnd"/>
      <w:r w:rsidR="008900BA" w:rsidRPr="00E846B9">
        <w:rPr>
          <w:color w:val="000000" w:themeColor="text1"/>
        </w:rPr>
        <w:t xml:space="preserve"> ve revizyon tarihi bulunur </w:t>
      </w:r>
      <w:r w:rsidRPr="00E846B9">
        <w:rPr>
          <w:color w:val="000000" w:themeColor="text1"/>
        </w:rPr>
        <w:t>(</w:t>
      </w:r>
      <w:r w:rsidR="008900BA" w:rsidRPr="00E846B9">
        <w:rPr>
          <w:color w:val="000000" w:themeColor="text1"/>
        </w:rPr>
        <w:t>Ör: T 0 16 08 63/Rev00/0223</w:t>
      </w:r>
      <w:r w:rsidRPr="00E846B9">
        <w:rPr>
          <w:color w:val="000000" w:themeColor="text1"/>
        </w:rPr>
        <w:t>).</w:t>
      </w:r>
      <w:r w:rsidR="008900BA" w:rsidRPr="00E846B9">
        <w:rPr>
          <w:color w:val="000000" w:themeColor="text1"/>
        </w:rPr>
        <w:t xml:space="preserve"> Hiçbir dokümanda revizyon tarih kısmı boş bırakılamaz.</w:t>
      </w:r>
      <w:r w:rsidRPr="00E846B9">
        <w:rPr>
          <w:color w:val="000000" w:themeColor="text1"/>
        </w:rPr>
        <w:t xml:space="preserve"> Doküman revize edildikçe Rev01’den başlamak üzere sırayla </w:t>
      </w:r>
      <w:r w:rsidRPr="00E846B9">
        <w:t>revizyon numarası</w:t>
      </w:r>
      <w:r w:rsidRPr="000A3513">
        <w:t xml:space="preserve"> artırılır. Bir sonraki revizyonda italik ibareler normal yazı formatına döndürülür. Dokümanda </w:t>
      </w:r>
      <w:r w:rsidRPr="004D59A4">
        <w:rPr>
          <w:color w:val="000000" w:themeColor="text1"/>
        </w:rPr>
        <w:t>çıkartılan bölümler “çıkartıldı” vb. ifade ile izlenmez.</w:t>
      </w:r>
    </w:p>
    <w:p w14:paraId="6F5859A1" w14:textId="66268BEB" w:rsidR="00BC574F" w:rsidRDefault="00BC574F" w:rsidP="00BC574F">
      <w:r w:rsidRPr="004D59A4">
        <w:rPr>
          <w:color w:val="000000" w:themeColor="text1"/>
        </w:rPr>
        <w:t xml:space="preserve">Doküman üzerinde genel gözden geçirme yapılması durumunda (dokümanın yarısından fazlasında değişiklik yapılması), doküman Revizyon seviyesi 1 </w:t>
      </w:r>
      <w:r w:rsidR="00BA26FF" w:rsidRPr="00950E60">
        <w:rPr>
          <w:color w:val="000000" w:themeColor="text1"/>
        </w:rPr>
        <w:t xml:space="preserve">sayı </w:t>
      </w:r>
      <w:r w:rsidRPr="004D59A4">
        <w:rPr>
          <w:color w:val="000000" w:themeColor="text1"/>
        </w:rPr>
        <w:t xml:space="preserve">artırılarak </w:t>
      </w:r>
      <w:r w:rsidRPr="000A3513">
        <w:t>tekrar yayımlanır (revize edilen ifadeler italik yazılmaz).</w:t>
      </w:r>
    </w:p>
    <w:p w14:paraId="199858C8" w14:textId="34666040" w:rsidR="003C1E18" w:rsidRPr="000A3513" w:rsidRDefault="003C1E18" w:rsidP="003C1E18">
      <w:pPr>
        <w:pStyle w:val="Balk2"/>
      </w:pPr>
      <w:r w:rsidRPr="00505D51">
        <w:t>4.4.</w:t>
      </w:r>
      <w:r w:rsidR="00505D51" w:rsidRPr="00505D51">
        <w:t>2</w:t>
      </w:r>
      <w:r w:rsidRPr="00505D51">
        <w:t>. KYS dokümanlarında revizyon teklifi yetkisi</w:t>
      </w:r>
    </w:p>
    <w:p w14:paraId="665F1CB4" w14:textId="002008B5" w:rsidR="00F40B04" w:rsidRDefault="00F40B04" w:rsidP="00D94976">
      <w:r w:rsidRPr="000A3513">
        <w:t xml:space="preserve">KYS dokümanlarında revizyon teklifi yetkisi Madde 4.1.3’te verilen pozisyonlara aittir. </w:t>
      </w:r>
    </w:p>
    <w:p w14:paraId="665F1CB5" w14:textId="77777777" w:rsidR="00F40B04" w:rsidRPr="000A3513" w:rsidRDefault="00F40B04" w:rsidP="00D94976">
      <w:r w:rsidRPr="000A3513">
        <w:t>Revizyon teklifleri, Yönetim Sistemine ve standardın şartlarına uygunluğu yönünden Madde 4.1.3’te verilen tabloya göre KY tarafından kontrol edilir.</w:t>
      </w:r>
    </w:p>
    <w:p w14:paraId="665F1CB6" w14:textId="77777777" w:rsidR="00F40B04" w:rsidRPr="004D59A4" w:rsidRDefault="00F40B04" w:rsidP="00D94976">
      <w:pPr>
        <w:rPr>
          <w:color w:val="000000" w:themeColor="text1"/>
        </w:rPr>
      </w:pPr>
      <w:r w:rsidRPr="000A3513">
        <w:t xml:space="preserve">Revizyonu talep edilen diğer dokümanlar </w:t>
      </w:r>
      <w:r w:rsidR="00764B5E" w:rsidRPr="000A3513">
        <w:t>BELGENET</w:t>
      </w:r>
      <w:r w:rsidRPr="000A3513">
        <w:t xml:space="preserve"> üzerinden Merkez laboratuvarın ilgili birimlerine iletilir. Bu tür dokümanların </w:t>
      </w:r>
      <w:r w:rsidRPr="004D59A4">
        <w:rPr>
          <w:color w:val="000000" w:themeColor="text1"/>
        </w:rPr>
        <w:t xml:space="preserve">yayımlanmasında Madde 4.2’ye göre hareket edilir. </w:t>
      </w:r>
    </w:p>
    <w:p w14:paraId="665F1CB7" w14:textId="77602C7B" w:rsidR="00F40B04" w:rsidRPr="006377B7" w:rsidRDefault="00F40B04" w:rsidP="008B7746">
      <w:pPr>
        <w:rPr>
          <w:strike/>
          <w:color w:val="000000" w:themeColor="text1"/>
        </w:rPr>
      </w:pPr>
      <w:r w:rsidRPr="004D59A4">
        <w:rPr>
          <w:color w:val="000000" w:themeColor="text1"/>
        </w:rPr>
        <w:t xml:space="preserve">Revizyonu </w:t>
      </w:r>
      <w:r w:rsidRPr="00607B20">
        <w:rPr>
          <w:color w:val="000000" w:themeColor="text1"/>
        </w:rPr>
        <w:t xml:space="preserve">tamamlanan doküman, </w:t>
      </w:r>
      <w:r w:rsidRPr="00607B20">
        <w:rPr>
          <w:bCs/>
          <w:color w:val="000000" w:themeColor="text1"/>
        </w:rPr>
        <w:t>DSİ iç ağında</w:t>
      </w:r>
      <w:r w:rsidRPr="00607B20">
        <w:rPr>
          <w:color w:val="000000" w:themeColor="text1"/>
        </w:rPr>
        <w:t xml:space="preserve"> yayımlanan F 0 16 00 04 Ana Doküm</w:t>
      </w:r>
      <w:r w:rsidR="00DD3E26" w:rsidRPr="00607B20">
        <w:rPr>
          <w:color w:val="000000" w:themeColor="text1"/>
        </w:rPr>
        <w:t xml:space="preserve">an Listesi’ne, </w:t>
      </w:r>
      <w:r w:rsidR="008822C6" w:rsidRPr="00607B20">
        <w:rPr>
          <w:color w:val="000000" w:themeColor="text1"/>
        </w:rPr>
        <w:t>yayım</w:t>
      </w:r>
      <w:r w:rsidR="001E7736" w:rsidRPr="00607B20">
        <w:rPr>
          <w:color w:val="000000" w:themeColor="text1"/>
        </w:rPr>
        <w:t xml:space="preserve"> tarihi</w:t>
      </w:r>
      <w:r w:rsidR="00DD3E26" w:rsidRPr="00607B20">
        <w:rPr>
          <w:color w:val="000000" w:themeColor="text1"/>
        </w:rPr>
        <w:t>, revizy</w:t>
      </w:r>
      <w:r w:rsidR="00DD3E26" w:rsidRPr="004D59A4">
        <w:rPr>
          <w:color w:val="000000" w:themeColor="text1"/>
        </w:rPr>
        <w:t xml:space="preserve">on tarihi, BELGENET bilgileri </w:t>
      </w:r>
      <w:r w:rsidRPr="004D59A4">
        <w:rPr>
          <w:color w:val="000000" w:themeColor="text1"/>
        </w:rPr>
        <w:t xml:space="preserve">ile birlikte kaydedilir. </w:t>
      </w:r>
      <w:r w:rsidR="00CF3618" w:rsidRPr="004D59A4">
        <w:rPr>
          <w:color w:val="000000" w:themeColor="text1"/>
        </w:rPr>
        <w:t xml:space="preserve">Ana Doküman Listesinin takibi ve güncelliği merkezi olarak TAKK Dairesi Başkanlığı </w:t>
      </w:r>
      <w:r w:rsidR="00CF3618" w:rsidRPr="006377B7">
        <w:rPr>
          <w:color w:val="000000" w:themeColor="text1"/>
        </w:rPr>
        <w:t xml:space="preserve">tarafından gerçekleştirilir. </w:t>
      </w:r>
    </w:p>
    <w:p w14:paraId="6C5767EE" w14:textId="2ECC074E" w:rsidR="00503CF4" w:rsidRPr="006377B7" w:rsidRDefault="00503CF4" w:rsidP="008B7746">
      <w:pPr>
        <w:rPr>
          <w:color w:val="000000" w:themeColor="text1"/>
        </w:rPr>
      </w:pPr>
      <w:r w:rsidRPr="006377B7">
        <w:rPr>
          <w:color w:val="000000" w:themeColor="text1"/>
        </w:rPr>
        <w:t xml:space="preserve">F 0 16 00 04 Ana Doküman Listesi içerisindeki bilgilerde (yeni doküman yayımlama, revize etme, yürürlükten kaldırma vb.) güncelleme yapıldıkça Güncelleme No kısmına bir önceki güncelleme numarası </w:t>
      </w:r>
      <w:r w:rsidR="001E7736" w:rsidRPr="006377B7">
        <w:rPr>
          <w:color w:val="000000" w:themeColor="text1"/>
        </w:rPr>
        <w:t>1</w:t>
      </w:r>
      <w:r w:rsidRPr="006377B7">
        <w:rPr>
          <w:color w:val="000000" w:themeColor="text1"/>
        </w:rPr>
        <w:t xml:space="preserve"> </w:t>
      </w:r>
      <w:r w:rsidR="00BA26FF" w:rsidRPr="006377B7">
        <w:rPr>
          <w:color w:val="000000" w:themeColor="text1"/>
        </w:rPr>
        <w:t>sayı</w:t>
      </w:r>
      <w:r w:rsidR="008822C6" w:rsidRPr="006377B7">
        <w:rPr>
          <w:color w:val="000000" w:themeColor="text1"/>
        </w:rPr>
        <w:t xml:space="preserve"> </w:t>
      </w:r>
      <w:r w:rsidRPr="006377B7">
        <w:rPr>
          <w:color w:val="000000" w:themeColor="text1"/>
        </w:rPr>
        <w:t xml:space="preserve">artırılarak yeni bir güncelleme numarası, Güncelleme Tarihi kısmına da güncellemenin yapıldığı tarih </w:t>
      </w:r>
      <w:proofErr w:type="spellStart"/>
      <w:r w:rsidR="00454837" w:rsidRPr="006377B7">
        <w:rPr>
          <w:color w:val="000000" w:themeColor="text1"/>
        </w:rPr>
        <w:t>gg.</w:t>
      </w:r>
      <w:proofErr w:type="gramStart"/>
      <w:r w:rsidR="00454837" w:rsidRPr="006377B7">
        <w:rPr>
          <w:color w:val="000000" w:themeColor="text1"/>
        </w:rPr>
        <w:t>aa.yyyy</w:t>
      </w:r>
      <w:proofErr w:type="spellEnd"/>
      <w:proofErr w:type="gramEnd"/>
      <w:r w:rsidR="00454837" w:rsidRPr="006377B7">
        <w:rPr>
          <w:color w:val="000000" w:themeColor="text1"/>
        </w:rPr>
        <w:t xml:space="preserve"> </w:t>
      </w:r>
      <w:r w:rsidRPr="006377B7">
        <w:rPr>
          <w:color w:val="000000" w:themeColor="text1"/>
        </w:rPr>
        <w:t>şeklinde yazılarak güncellen</w:t>
      </w:r>
      <w:r w:rsidR="008822C6" w:rsidRPr="006377B7">
        <w:rPr>
          <w:color w:val="000000" w:themeColor="text1"/>
        </w:rPr>
        <w:t>ir ve</w:t>
      </w:r>
      <w:r w:rsidRPr="006377B7">
        <w:rPr>
          <w:color w:val="000000" w:themeColor="text1"/>
        </w:rPr>
        <w:t xml:space="preserve"> </w:t>
      </w:r>
      <w:r w:rsidR="001E7736" w:rsidRPr="006377B7">
        <w:rPr>
          <w:color w:val="000000" w:themeColor="text1"/>
        </w:rPr>
        <w:t xml:space="preserve">güncellenen </w:t>
      </w:r>
      <w:r w:rsidRPr="006377B7">
        <w:rPr>
          <w:color w:val="000000" w:themeColor="text1"/>
        </w:rPr>
        <w:t>F 0 16 00 04 Ana Doküman Listesi yayımlanır.</w:t>
      </w:r>
    </w:p>
    <w:p w14:paraId="665F1CB8" w14:textId="77777777" w:rsidR="00F40B04" w:rsidRPr="006377B7" w:rsidRDefault="00F40B04" w:rsidP="00D466D7">
      <w:pPr>
        <w:rPr>
          <w:color w:val="000000" w:themeColor="text1"/>
        </w:rPr>
      </w:pPr>
      <w:r w:rsidRPr="006377B7">
        <w:rPr>
          <w:color w:val="000000" w:themeColor="text1"/>
        </w:rPr>
        <w:t>Güncelliğini yitirmiş dokümanlar hiçbir şekilde laboratuvar birimlerinde kullanı</w:t>
      </w:r>
      <w:r w:rsidR="00D50A9C" w:rsidRPr="006377B7">
        <w:rPr>
          <w:color w:val="000000" w:themeColor="text1"/>
        </w:rPr>
        <w:t>lmaz ve arşivlenmez (Kayıtlar ha</w:t>
      </w:r>
      <w:r w:rsidRPr="006377B7">
        <w:rPr>
          <w:color w:val="000000" w:themeColor="text1"/>
        </w:rPr>
        <w:t xml:space="preserve">riç). </w:t>
      </w:r>
    </w:p>
    <w:p w14:paraId="665F1CB9" w14:textId="49742293" w:rsidR="00F40B04" w:rsidRPr="006377B7" w:rsidRDefault="00F40B04" w:rsidP="00D466D7">
      <w:pPr>
        <w:rPr>
          <w:color w:val="000000" w:themeColor="text1"/>
        </w:rPr>
      </w:pPr>
      <w:r w:rsidRPr="006377B7">
        <w:rPr>
          <w:color w:val="000000" w:themeColor="text1"/>
        </w:rPr>
        <w:lastRenderedPageBreak/>
        <w:t xml:space="preserve">Yalnızca KY; revizyon dolayısıyla güncelliğini yitirmiş </w:t>
      </w:r>
      <w:r w:rsidR="008B7746" w:rsidRPr="006377B7">
        <w:rPr>
          <w:color w:val="000000" w:themeColor="text1"/>
        </w:rPr>
        <w:t>dokümanlar</w:t>
      </w:r>
      <w:r w:rsidRPr="006377B7">
        <w:rPr>
          <w:color w:val="000000" w:themeColor="text1"/>
        </w:rPr>
        <w:t xml:space="preserve"> </w:t>
      </w:r>
      <w:r w:rsidR="003A3A7F" w:rsidRPr="006377B7">
        <w:rPr>
          <w:color w:val="000000" w:themeColor="text1"/>
        </w:rPr>
        <w:t xml:space="preserve">P8.4 Kayıtların Kontrolü </w:t>
      </w:r>
      <w:proofErr w:type="spellStart"/>
      <w:r w:rsidR="003A3A7F" w:rsidRPr="006377B7">
        <w:rPr>
          <w:color w:val="000000" w:themeColor="text1"/>
        </w:rPr>
        <w:t>Prosedürü</w:t>
      </w:r>
      <w:r w:rsidR="00D27AA0">
        <w:rPr>
          <w:color w:val="000000" w:themeColor="text1"/>
        </w:rPr>
        <w:t>’</w:t>
      </w:r>
      <w:r w:rsidR="003A3A7F" w:rsidRPr="006377B7">
        <w:rPr>
          <w:color w:val="000000" w:themeColor="text1"/>
        </w:rPr>
        <w:t>nde</w:t>
      </w:r>
      <w:proofErr w:type="spellEnd"/>
      <w:r w:rsidRPr="006377B7">
        <w:rPr>
          <w:color w:val="000000" w:themeColor="text1"/>
        </w:rPr>
        <w:t xml:space="preserve"> belirtildiği süre kadar</w:t>
      </w:r>
      <w:r w:rsidR="008B7746" w:rsidRPr="006377B7">
        <w:rPr>
          <w:color w:val="000000" w:themeColor="text1"/>
        </w:rPr>
        <w:t xml:space="preserve"> elektronik olara</w:t>
      </w:r>
      <w:r w:rsidR="008F07CC" w:rsidRPr="006377B7">
        <w:rPr>
          <w:color w:val="000000" w:themeColor="text1"/>
        </w:rPr>
        <w:t>k</w:t>
      </w:r>
      <w:r w:rsidRPr="006377B7">
        <w:rPr>
          <w:color w:val="000000" w:themeColor="text1"/>
        </w:rPr>
        <w:t xml:space="preserve"> muhafaza edilir. Elektronik arşivde muhafaza edilen</w:t>
      </w:r>
      <w:r w:rsidR="008B7746" w:rsidRPr="006377B7">
        <w:rPr>
          <w:color w:val="000000" w:themeColor="text1"/>
        </w:rPr>
        <w:t xml:space="preserve"> güncelliğini yitirmiş</w:t>
      </w:r>
      <w:r w:rsidRPr="006377B7">
        <w:rPr>
          <w:color w:val="000000" w:themeColor="text1"/>
        </w:rPr>
        <w:t xml:space="preserve"> dokümanlara sadece </w:t>
      </w:r>
      <w:proofErr w:type="spellStart"/>
      <w:r w:rsidRPr="006377B7">
        <w:rPr>
          <w:color w:val="000000" w:themeColor="text1"/>
        </w:rPr>
        <w:t>KY’nin</w:t>
      </w:r>
      <w:proofErr w:type="spellEnd"/>
      <w:r w:rsidRPr="006377B7">
        <w:rPr>
          <w:color w:val="000000" w:themeColor="text1"/>
        </w:rPr>
        <w:t xml:space="preserve"> erişim hakkı bulunur. Laboratuvar birimlerinde basılı kâğıt ortamında orijinal doküman nüshaları bulunmadığından birimlerde basılı kâğıt ortamında herhangi bir doküman arşivlemesi yapılmaz (Kayıtlar hâriç).</w:t>
      </w:r>
    </w:p>
    <w:p w14:paraId="665F1CBA" w14:textId="15E72003" w:rsidR="00F40B04" w:rsidRPr="006377B7" w:rsidRDefault="00F40B04" w:rsidP="00D466D7">
      <w:pPr>
        <w:rPr>
          <w:color w:val="000000" w:themeColor="text1"/>
          <w:szCs w:val="24"/>
        </w:rPr>
      </w:pPr>
      <w:r w:rsidRPr="006377B7">
        <w:rPr>
          <w:color w:val="000000" w:themeColor="text1"/>
          <w:szCs w:val="24"/>
        </w:rPr>
        <w:t xml:space="preserve">Tüm dokümanların güncel sürümlerinin kullanılıp kullanılmadığı, ilgili birimler tarafından elektronik ortamda yayınlanan Ana Doküman Listesine göre kontrol edilir. F 0 16 00 04 Ana Doküman Listesi’nde sadece yürürlükte bulunan güncel dokümanlar yer alır. Yürürlükten kalkmış ya da güncelliğini kaybetmiş dokümanlara </w:t>
      </w:r>
      <w:r w:rsidR="00E1154A" w:rsidRPr="006377B7">
        <w:rPr>
          <w:color w:val="000000" w:themeColor="text1"/>
          <w:szCs w:val="24"/>
        </w:rPr>
        <w:t xml:space="preserve">bu </w:t>
      </w:r>
      <w:r w:rsidRPr="006377B7">
        <w:rPr>
          <w:color w:val="000000" w:themeColor="text1"/>
          <w:szCs w:val="24"/>
        </w:rPr>
        <w:t>listede yer verilmez</w:t>
      </w:r>
      <w:r w:rsidR="00F43D3A" w:rsidRPr="006377B7">
        <w:rPr>
          <w:color w:val="000000" w:themeColor="text1"/>
          <w:szCs w:val="24"/>
        </w:rPr>
        <w:t>.</w:t>
      </w:r>
      <w:r w:rsidR="00E1154A" w:rsidRPr="006377B7">
        <w:rPr>
          <w:color w:val="000000" w:themeColor="text1"/>
          <w:szCs w:val="24"/>
        </w:rPr>
        <w:t xml:space="preserve"> </w:t>
      </w:r>
      <w:r w:rsidR="00F43D3A" w:rsidRPr="006377B7">
        <w:rPr>
          <w:color w:val="000000" w:themeColor="text1"/>
          <w:szCs w:val="24"/>
        </w:rPr>
        <w:t>Yürürlükten kalkan</w:t>
      </w:r>
      <w:r w:rsidR="00E1154A" w:rsidRPr="006377B7">
        <w:rPr>
          <w:color w:val="000000" w:themeColor="text1"/>
          <w:szCs w:val="24"/>
        </w:rPr>
        <w:t xml:space="preserve"> dokümanlar Ana Doküman Listesi’nin 2. sayfasında yer alan Yürürlükten Kalkan Dokümanlar Listesine </w:t>
      </w:r>
      <w:r w:rsidR="00F43D3A" w:rsidRPr="006377B7">
        <w:rPr>
          <w:color w:val="000000" w:themeColor="text1"/>
          <w:szCs w:val="24"/>
        </w:rPr>
        <w:t xml:space="preserve">yürürlükten kalkma tarihi ile birlikte </w:t>
      </w:r>
      <w:r w:rsidR="00E1154A" w:rsidRPr="006377B7">
        <w:rPr>
          <w:color w:val="000000" w:themeColor="text1"/>
          <w:szCs w:val="24"/>
        </w:rPr>
        <w:t>kaydedilir</w:t>
      </w:r>
      <w:r w:rsidR="00F43D3A" w:rsidRPr="006377B7">
        <w:rPr>
          <w:color w:val="000000" w:themeColor="text1"/>
          <w:szCs w:val="24"/>
        </w:rPr>
        <w:t>, ancak buradan yürürlükten kalkan dokümana erişim sağlanmaz</w:t>
      </w:r>
      <w:r w:rsidRPr="006377B7">
        <w:rPr>
          <w:color w:val="000000" w:themeColor="text1"/>
          <w:szCs w:val="24"/>
        </w:rPr>
        <w:t>.</w:t>
      </w:r>
    </w:p>
    <w:p w14:paraId="665F1CBB" w14:textId="77777777" w:rsidR="00F40B04" w:rsidRPr="000A3513" w:rsidRDefault="00F40B04" w:rsidP="00D466D7">
      <w:pPr>
        <w:rPr>
          <w:color w:val="000000"/>
          <w:szCs w:val="24"/>
        </w:rPr>
      </w:pPr>
      <w:r w:rsidRPr="006377B7">
        <w:rPr>
          <w:color w:val="000000" w:themeColor="text1"/>
          <w:szCs w:val="24"/>
        </w:rPr>
        <w:t>KYS kapsamındaki temel dokümanlar (Kalite Politikası, Prosedürler</w:t>
      </w:r>
      <w:r w:rsidRPr="004D59A4">
        <w:rPr>
          <w:color w:val="000000" w:themeColor="text1"/>
          <w:szCs w:val="24"/>
        </w:rPr>
        <w:t xml:space="preserve">, Sistem Talimatları, Sistem Formları) Madde 4.1.3’deki sorumluluklar çerçevesinde </w:t>
      </w:r>
      <w:r w:rsidRPr="00D27AA0">
        <w:rPr>
          <w:b/>
          <w:bCs/>
          <w:color w:val="000000" w:themeColor="text1"/>
          <w:szCs w:val="24"/>
        </w:rPr>
        <w:t xml:space="preserve">bir </w:t>
      </w:r>
      <w:r w:rsidRPr="00D27AA0">
        <w:rPr>
          <w:b/>
          <w:bCs/>
          <w:color w:val="000000"/>
          <w:szCs w:val="24"/>
        </w:rPr>
        <w:t>akreditasyon belgelendirmesi çevriminde (4 yılda) en az bir kez gözden geçirilir</w:t>
      </w:r>
      <w:r w:rsidRPr="000A3513">
        <w:rPr>
          <w:color w:val="000000"/>
          <w:szCs w:val="24"/>
        </w:rPr>
        <w:t xml:space="preserve">. </w:t>
      </w:r>
      <w:r w:rsidR="00C07237" w:rsidRPr="000A3513">
        <w:rPr>
          <w:color w:val="000000"/>
          <w:szCs w:val="24"/>
        </w:rPr>
        <w:t>Gözden geçirme sonuçları, her yıl merkezi olarak yapılan Yönetimin Gözden Geçirmeleri toplantıları öncesinde hazırlanan Kalite Yönetim Performans Raporunda yer alır ve dokümanların güncelliği konusu YGG toplantısında gündem maddesi olarak görüşülür.</w:t>
      </w:r>
    </w:p>
    <w:p w14:paraId="665F1CBC" w14:textId="77777777" w:rsidR="00F40B04" w:rsidRPr="000A3513" w:rsidRDefault="00F40B04" w:rsidP="00D466D7">
      <w:pPr>
        <w:pStyle w:val="Balk2"/>
      </w:pPr>
      <w:r w:rsidRPr="00505D51">
        <w:t>4.5</w:t>
      </w:r>
      <w:r w:rsidR="00AE2A13" w:rsidRPr="00505D51">
        <w:t>.</w:t>
      </w:r>
      <w:r w:rsidRPr="00505D51">
        <w:t xml:space="preserve"> Dış Kaynaklı Dokümanlar</w:t>
      </w:r>
    </w:p>
    <w:p w14:paraId="665F1CBD" w14:textId="4D12FE17" w:rsidR="00F40B04" w:rsidRPr="000A3513" w:rsidRDefault="005A1D2E" w:rsidP="00D94976">
      <w:r w:rsidRPr="00E63039">
        <w:rPr>
          <w:iCs/>
          <w:color w:val="000000" w:themeColor="text1"/>
        </w:rPr>
        <w:t xml:space="preserve">F 0 16 00 05 Dış Kaynaklı Doküman Listesi’nde </w:t>
      </w:r>
      <w:r w:rsidR="00F40B04" w:rsidRPr="00E63039">
        <w:rPr>
          <w:iCs/>
          <w:color w:val="000000" w:themeColor="text1"/>
        </w:rPr>
        <w:t>yer alan dokümanlar (</w:t>
      </w:r>
      <w:proofErr w:type="spellStart"/>
      <w:r w:rsidR="00F40B04" w:rsidRPr="00E63039">
        <w:rPr>
          <w:iCs/>
          <w:color w:val="000000" w:themeColor="text1"/>
        </w:rPr>
        <w:t>Standar</w:t>
      </w:r>
      <w:r w:rsidR="00B47DBB">
        <w:rPr>
          <w:iCs/>
          <w:color w:val="000000" w:themeColor="text1"/>
        </w:rPr>
        <w:t>d</w:t>
      </w:r>
      <w:r w:rsidR="00F40B04" w:rsidRPr="00E63039">
        <w:rPr>
          <w:iCs/>
          <w:color w:val="000000" w:themeColor="text1"/>
        </w:rPr>
        <w:t>lar</w:t>
      </w:r>
      <w:proofErr w:type="spellEnd"/>
      <w:r w:rsidR="00F40B04" w:rsidRPr="00E63039">
        <w:rPr>
          <w:iCs/>
          <w:color w:val="000000" w:themeColor="text1"/>
        </w:rPr>
        <w:t>, yasa ve yönetmelikler</w:t>
      </w:r>
      <w:r w:rsidR="00F40B04" w:rsidRPr="00531994">
        <w:rPr>
          <w:color w:val="000000" w:themeColor="text1"/>
        </w:rPr>
        <w:t xml:space="preserve">, ilgili TÜRKAK dokümanları, referans kılavuzlar vb.), prensip olarak, TAKK Dairesi Başkanlığınca </w:t>
      </w:r>
      <w:r w:rsidR="00F40B04" w:rsidRPr="000A3513">
        <w:t>temin edilerek elektronik ortamda, kullanıcı adı ve şifre ile, basılı kâğıt ortamında veya CD ortamında vb. laboratuvar birimlerine gönderilir. Prosedürde açıklanan durumların dışında laboratuvar birimleri de dış kaynaklı doküman listesinde yer alan dokümanları kendi imkânlarıy</w:t>
      </w:r>
      <w:r w:rsidR="003A048A" w:rsidRPr="000A3513">
        <w:t xml:space="preserve">la temin ederek kullanabilir. </w:t>
      </w:r>
      <w:r w:rsidR="00F40B04" w:rsidRPr="000A3513">
        <w:t xml:space="preserve">Dış kaynaklı dokümanların güncel sürümlerinin kullanımda bulundurulması, dokümanların kullanıldığı </w:t>
      </w:r>
      <w:r w:rsidR="002924B5" w:rsidRPr="000A3513">
        <w:t xml:space="preserve">şube müdürü </w:t>
      </w:r>
      <w:r w:rsidR="00F40B04" w:rsidRPr="000A3513">
        <w:t xml:space="preserve">sorumluluğundadır. </w:t>
      </w:r>
    </w:p>
    <w:p w14:paraId="665F1CBE" w14:textId="662AA67E" w:rsidR="00F40B04" w:rsidRPr="000A3513" w:rsidRDefault="00F40B04" w:rsidP="00D94976">
      <w:r w:rsidRPr="000A3513">
        <w:t xml:space="preserve">Dış Kaynaklı Dokümanlardan olan TS </w:t>
      </w:r>
      <w:proofErr w:type="spellStart"/>
      <w:r w:rsidRPr="000A3513">
        <w:t>Standar</w:t>
      </w:r>
      <w:r w:rsidR="00950E60">
        <w:t>d</w:t>
      </w:r>
      <w:r w:rsidRPr="000A3513">
        <w:t>ları</w:t>
      </w:r>
      <w:proofErr w:type="spellEnd"/>
      <w:r w:rsidRPr="000A3513">
        <w:t xml:space="preserve">, DSİ Genel Müdürlüğü ile TSE arasında imzalanan protokol çerçevesinde temin edilir ve kullanım için telif hakları ile ilgili düzenlemelere uygun olarak TAKK Dairesi Başkanlığınca laboratuvar birimlerine iletilir. Prosedürde açıklanan durumların dışında laboratuvar birimleri de DSİ Genel Müdürlüğü ile TSE arasında imzalanan protokol çerçevesinde dış kaynaklı doküman listesinde yer alan “TS” </w:t>
      </w:r>
      <w:proofErr w:type="spellStart"/>
      <w:r w:rsidRPr="000A3513">
        <w:t>Standardlarını</w:t>
      </w:r>
      <w:proofErr w:type="spellEnd"/>
      <w:r w:rsidRPr="000A3513">
        <w:t xml:space="preserve"> Genel Müdürlük kanalıyla temin ederek kullanabilir. Online abonelik kapsamında ACI ve ASTM standartları için yıllık abonelik sözleşmesi çerçevesinde DSİ Personeline kullanıcı adı ve şifre tanımlanarak erişim ve kullanım hakkı sağlanabilmektedir. Telif hakkı içeren diğer dış kaynaklı dokümanlar için de benzer usul uygulanır.</w:t>
      </w:r>
    </w:p>
    <w:p w14:paraId="290EA316" w14:textId="4B466985" w:rsidR="009B4C50" w:rsidRPr="006377B7" w:rsidRDefault="00F40B04" w:rsidP="00D94976">
      <w:pPr>
        <w:rPr>
          <w:strike/>
          <w:color w:val="000000" w:themeColor="text1"/>
        </w:rPr>
      </w:pPr>
      <w:r w:rsidRPr="000A3513">
        <w:t xml:space="preserve">Dış kaynaklı dokümanların takibi ve güncelliği </w:t>
      </w:r>
      <w:r w:rsidRPr="004D59A4">
        <w:rPr>
          <w:color w:val="000000" w:themeColor="text1"/>
        </w:rPr>
        <w:t xml:space="preserve">merkezi olarak TAKK </w:t>
      </w:r>
      <w:r w:rsidRPr="006377B7">
        <w:rPr>
          <w:color w:val="000000" w:themeColor="text1"/>
        </w:rPr>
        <w:t xml:space="preserve">Dairesi Başkanlığı tarafından her yıl </w:t>
      </w:r>
      <w:r w:rsidR="00E63039" w:rsidRPr="006377B7">
        <w:rPr>
          <w:color w:val="000000" w:themeColor="text1"/>
        </w:rPr>
        <w:t>en az bir kez</w:t>
      </w:r>
      <w:r w:rsidRPr="006377B7">
        <w:rPr>
          <w:color w:val="000000" w:themeColor="text1"/>
        </w:rPr>
        <w:t xml:space="preserve"> </w:t>
      </w:r>
      <w:r w:rsidR="009B4C50" w:rsidRPr="006377B7">
        <w:rPr>
          <w:color w:val="000000" w:themeColor="text1"/>
        </w:rPr>
        <w:t>F 0 16 00 05 Dış Kaynaklı Doküman Listesi Formu ile gözden geçirilir</w:t>
      </w:r>
      <w:r w:rsidR="00E63039" w:rsidRPr="006377B7">
        <w:rPr>
          <w:color w:val="000000" w:themeColor="text1"/>
        </w:rPr>
        <w:t>.</w:t>
      </w:r>
    </w:p>
    <w:p w14:paraId="7894A024" w14:textId="4B819705" w:rsidR="009B4C50" w:rsidRPr="006377B7" w:rsidRDefault="00AA6921" w:rsidP="00D94976">
      <w:pPr>
        <w:rPr>
          <w:color w:val="000000" w:themeColor="text1"/>
        </w:rPr>
      </w:pPr>
      <w:r w:rsidRPr="006377B7">
        <w:rPr>
          <w:color w:val="000000" w:themeColor="text1"/>
        </w:rPr>
        <w:t>TAKK merkezdeki i</w:t>
      </w:r>
      <w:r w:rsidR="00826BFF" w:rsidRPr="006377B7">
        <w:rPr>
          <w:color w:val="000000" w:themeColor="text1"/>
        </w:rPr>
        <w:t>lgili şubeler tarafından b</w:t>
      </w:r>
      <w:r w:rsidR="009B4C50" w:rsidRPr="006377B7">
        <w:rPr>
          <w:color w:val="000000" w:themeColor="text1"/>
        </w:rPr>
        <w:t>u liste</w:t>
      </w:r>
      <w:r w:rsidR="00A44CA3" w:rsidRPr="006377B7">
        <w:rPr>
          <w:color w:val="000000" w:themeColor="text1"/>
        </w:rPr>
        <w:t xml:space="preserve"> içerisindeki dış kaynaklı dokümanların </w:t>
      </w:r>
      <w:r w:rsidR="009B4C50" w:rsidRPr="006377B7">
        <w:rPr>
          <w:color w:val="000000" w:themeColor="text1"/>
        </w:rPr>
        <w:t>güncelleme</w:t>
      </w:r>
      <w:r w:rsidR="00A44CA3" w:rsidRPr="006377B7">
        <w:rPr>
          <w:color w:val="000000" w:themeColor="text1"/>
        </w:rPr>
        <w:t xml:space="preserve"> kontrolü</w:t>
      </w:r>
      <w:r w:rsidR="009B4C50" w:rsidRPr="006377B7">
        <w:rPr>
          <w:color w:val="000000" w:themeColor="text1"/>
        </w:rPr>
        <w:t xml:space="preserve"> yapıldıkça</w:t>
      </w:r>
      <w:r w:rsidR="00A44CA3" w:rsidRPr="006377B7">
        <w:rPr>
          <w:color w:val="000000" w:themeColor="text1"/>
        </w:rPr>
        <w:t>, güncel bilgiler</w:t>
      </w:r>
      <w:r w:rsidR="00826BFF" w:rsidRPr="006377B7">
        <w:rPr>
          <w:color w:val="000000" w:themeColor="text1"/>
        </w:rPr>
        <w:t>, eklenen</w:t>
      </w:r>
      <w:r w:rsidRPr="006377B7">
        <w:rPr>
          <w:color w:val="000000" w:themeColor="text1"/>
        </w:rPr>
        <w:t>,</w:t>
      </w:r>
      <w:r w:rsidR="00826BFF" w:rsidRPr="006377B7">
        <w:rPr>
          <w:color w:val="000000" w:themeColor="text1"/>
        </w:rPr>
        <w:t xml:space="preserve"> çıkartılan</w:t>
      </w:r>
      <w:r w:rsidRPr="006377B7">
        <w:rPr>
          <w:color w:val="000000" w:themeColor="text1"/>
        </w:rPr>
        <w:t xml:space="preserve"> dış kaynaklı dokümanlar</w:t>
      </w:r>
      <w:r w:rsidR="00826BFF" w:rsidRPr="006377B7">
        <w:rPr>
          <w:color w:val="000000" w:themeColor="text1"/>
        </w:rPr>
        <w:t xml:space="preserve"> </w:t>
      </w:r>
      <w:r w:rsidRPr="006377B7">
        <w:rPr>
          <w:color w:val="000000" w:themeColor="text1"/>
        </w:rPr>
        <w:t>ve güncel yayı</w:t>
      </w:r>
      <w:r w:rsidR="008B5973" w:rsidRPr="006377B7">
        <w:rPr>
          <w:color w:val="000000" w:themeColor="text1"/>
        </w:rPr>
        <w:t>m</w:t>
      </w:r>
      <w:r w:rsidRPr="006377B7">
        <w:rPr>
          <w:color w:val="000000" w:themeColor="text1"/>
        </w:rPr>
        <w:t xml:space="preserve"> tarihleri </w:t>
      </w:r>
      <w:r w:rsidR="00A44CA3" w:rsidRPr="006377B7">
        <w:rPr>
          <w:color w:val="000000" w:themeColor="text1"/>
        </w:rPr>
        <w:t xml:space="preserve">formun içerine kayıt edilir ve F 0 16 00 05 Dış Kaynaklı Güncel Doküman Listesi’nin güncellik kontrolünü en son yaptığı tarihi kendi şubesi ile ilgili Güncellik Kontrol Tarihi kısmına </w:t>
      </w:r>
      <w:proofErr w:type="spellStart"/>
      <w:r w:rsidR="008B5973" w:rsidRPr="006377B7">
        <w:rPr>
          <w:color w:val="000000" w:themeColor="text1"/>
        </w:rPr>
        <w:t>gg.</w:t>
      </w:r>
      <w:proofErr w:type="gramStart"/>
      <w:r w:rsidR="008B5973" w:rsidRPr="006377B7">
        <w:rPr>
          <w:color w:val="000000" w:themeColor="text1"/>
        </w:rPr>
        <w:t>aa.yyyy</w:t>
      </w:r>
      <w:proofErr w:type="spellEnd"/>
      <w:proofErr w:type="gramEnd"/>
      <w:r w:rsidR="008B5973" w:rsidRPr="006377B7">
        <w:rPr>
          <w:color w:val="000000" w:themeColor="text1"/>
        </w:rPr>
        <w:t xml:space="preserve"> </w:t>
      </w:r>
      <w:r w:rsidR="00503CF4" w:rsidRPr="006377B7">
        <w:rPr>
          <w:color w:val="000000" w:themeColor="text1"/>
        </w:rPr>
        <w:lastRenderedPageBreak/>
        <w:t>şeklinde</w:t>
      </w:r>
      <w:r w:rsidR="00A44CA3" w:rsidRPr="006377B7">
        <w:rPr>
          <w:color w:val="000000" w:themeColor="text1"/>
        </w:rPr>
        <w:t xml:space="preserve"> </w:t>
      </w:r>
      <w:r w:rsidR="00503CF4" w:rsidRPr="006377B7">
        <w:rPr>
          <w:color w:val="000000" w:themeColor="text1"/>
        </w:rPr>
        <w:t xml:space="preserve">tarihi </w:t>
      </w:r>
      <w:r w:rsidR="00A44CA3" w:rsidRPr="006377B7">
        <w:rPr>
          <w:color w:val="000000" w:themeColor="text1"/>
        </w:rPr>
        <w:t>kaydeder.</w:t>
      </w:r>
      <w:r w:rsidR="009B4C50" w:rsidRPr="006377B7">
        <w:rPr>
          <w:color w:val="000000" w:themeColor="text1"/>
        </w:rPr>
        <w:t xml:space="preserve"> </w:t>
      </w:r>
      <w:r w:rsidR="00826BFF" w:rsidRPr="006377B7">
        <w:rPr>
          <w:color w:val="000000" w:themeColor="text1"/>
        </w:rPr>
        <w:t xml:space="preserve">TAKK merkez şubelerden gelen güncellenmiş dış kaynaklı doküman listesi KYS tarafından tek bir listede toplanarak </w:t>
      </w:r>
      <w:r w:rsidR="009B4C50" w:rsidRPr="006377B7">
        <w:rPr>
          <w:color w:val="000000" w:themeColor="text1"/>
        </w:rPr>
        <w:t xml:space="preserve">Güncelleme No kısmına bir önceki güncelleme numarası </w:t>
      </w:r>
      <w:r w:rsidR="008B5973" w:rsidRPr="006377B7">
        <w:rPr>
          <w:color w:val="000000" w:themeColor="text1"/>
        </w:rPr>
        <w:t xml:space="preserve">1 </w:t>
      </w:r>
      <w:r w:rsidR="00BA26FF" w:rsidRPr="006377B7">
        <w:rPr>
          <w:color w:val="000000" w:themeColor="text1"/>
        </w:rPr>
        <w:t>sayı</w:t>
      </w:r>
      <w:r w:rsidR="009B4C50" w:rsidRPr="006377B7">
        <w:rPr>
          <w:color w:val="000000" w:themeColor="text1"/>
        </w:rPr>
        <w:t xml:space="preserve"> artırılarak yeni bir güncelleme numarası, Güncelleme Tarihi kısmına da güncellemenin yapıldığı tarih </w:t>
      </w:r>
      <w:proofErr w:type="spellStart"/>
      <w:r w:rsidR="00454837" w:rsidRPr="006377B7">
        <w:rPr>
          <w:color w:val="000000" w:themeColor="text1"/>
        </w:rPr>
        <w:t>gg.</w:t>
      </w:r>
      <w:proofErr w:type="gramStart"/>
      <w:r w:rsidR="00454837" w:rsidRPr="006377B7">
        <w:rPr>
          <w:color w:val="000000" w:themeColor="text1"/>
        </w:rPr>
        <w:t>aa.yyyy</w:t>
      </w:r>
      <w:proofErr w:type="spellEnd"/>
      <w:proofErr w:type="gramEnd"/>
      <w:r w:rsidR="00454837" w:rsidRPr="006377B7">
        <w:rPr>
          <w:color w:val="000000" w:themeColor="text1"/>
        </w:rPr>
        <w:t xml:space="preserve"> şeklinde </w:t>
      </w:r>
      <w:r w:rsidR="009B4C50" w:rsidRPr="006377B7">
        <w:rPr>
          <w:color w:val="000000" w:themeColor="text1"/>
        </w:rPr>
        <w:t xml:space="preserve">yazılarak </w:t>
      </w:r>
      <w:r w:rsidR="00A44CA3" w:rsidRPr="006377B7">
        <w:rPr>
          <w:color w:val="000000" w:themeColor="text1"/>
        </w:rPr>
        <w:t xml:space="preserve">güncellenmiş F 0 16 00 05 Dış Kaynaklı Doküman Listesi </w:t>
      </w:r>
      <w:r w:rsidR="009B4C50" w:rsidRPr="006377B7">
        <w:rPr>
          <w:color w:val="000000" w:themeColor="text1"/>
        </w:rPr>
        <w:t>yayımlanır.</w:t>
      </w:r>
    </w:p>
    <w:p w14:paraId="665F1CBF" w14:textId="68690A03" w:rsidR="00F40B04" w:rsidRPr="000A3513" w:rsidRDefault="00F40B04" w:rsidP="00D94976">
      <w:r w:rsidRPr="006377B7">
        <w:rPr>
          <w:color w:val="000000" w:themeColor="text1"/>
        </w:rPr>
        <w:t>Bu amaçla DSİ laboratuvarlarında ihtiyaç duyulan dış kaynaklı güncel dokümanların listesi F 0 16 00 05 Dış Kaynaklı Güncel Doküman Listesi’ne kaydedilerek DSİ iç ağında yayımlanır. Laboratuvar birimlerinde kullanılmakta olan dış kaynaklı dokümanların güncel sürümlerinin bulundurulması</w:t>
      </w:r>
      <w:r w:rsidR="002924B5" w:rsidRPr="006377B7">
        <w:rPr>
          <w:color w:val="000000" w:themeColor="text1"/>
        </w:rPr>
        <w:t xml:space="preserve"> ve kullanımının sağlanmasından şube müdürü</w:t>
      </w:r>
      <w:r w:rsidRPr="006377B7">
        <w:rPr>
          <w:color w:val="000000" w:themeColor="text1"/>
        </w:rPr>
        <w:t xml:space="preserve"> sorumludur. Dış kaynaklı dokümanların</w:t>
      </w:r>
      <w:r w:rsidRPr="00531994">
        <w:rPr>
          <w:color w:val="000000" w:themeColor="text1"/>
        </w:rPr>
        <w:t xml:space="preserve"> güncellik kontrolü TAKK Dairesi Başkanlığı tarafından merkezi olarak </w:t>
      </w:r>
      <w:r w:rsidRPr="009232E5">
        <w:rPr>
          <w:color w:val="000000" w:themeColor="text1"/>
        </w:rPr>
        <w:t xml:space="preserve">yayımlanan </w:t>
      </w:r>
      <w:r w:rsidR="00950E60" w:rsidRPr="009232E5">
        <w:rPr>
          <w:i/>
          <w:iCs/>
          <w:color w:val="000000" w:themeColor="text1"/>
        </w:rPr>
        <w:t>F 0 16 00 05</w:t>
      </w:r>
      <w:r w:rsidR="00950E60" w:rsidRPr="009232E5">
        <w:rPr>
          <w:color w:val="000000" w:themeColor="text1"/>
        </w:rPr>
        <w:t xml:space="preserve"> </w:t>
      </w:r>
      <w:r w:rsidRPr="009232E5">
        <w:rPr>
          <w:color w:val="000000" w:themeColor="text1"/>
        </w:rPr>
        <w:t>Dış Kaynaklı Güncel Doküman Listesi</w:t>
      </w:r>
      <w:r w:rsidR="00950E60" w:rsidRPr="009232E5">
        <w:rPr>
          <w:color w:val="000000" w:themeColor="text1"/>
        </w:rPr>
        <w:t>’</w:t>
      </w:r>
      <w:r w:rsidRPr="009232E5">
        <w:rPr>
          <w:color w:val="000000" w:themeColor="text1"/>
        </w:rPr>
        <w:t>ne bakılarak yapılır. Listede yer alıp da güncel o</w:t>
      </w:r>
      <w:r w:rsidRPr="00531994">
        <w:rPr>
          <w:color w:val="000000" w:themeColor="text1"/>
        </w:rPr>
        <w:t xml:space="preserve">lmayan veya ilaveten ihtiyaç duyulan Dış Kaynaklı </w:t>
      </w:r>
      <w:r w:rsidR="00060A02" w:rsidRPr="00E63039">
        <w:rPr>
          <w:color w:val="000000" w:themeColor="text1"/>
        </w:rPr>
        <w:t>Doküman</w:t>
      </w:r>
      <w:r w:rsidR="008414C2" w:rsidRPr="00E63039">
        <w:rPr>
          <w:color w:val="000000" w:themeColor="text1"/>
        </w:rPr>
        <w:t>ların</w:t>
      </w:r>
      <w:r w:rsidR="00060A02" w:rsidRPr="00E63039">
        <w:rPr>
          <w:color w:val="000000" w:themeColor="text1"/>
        </w:rPr>
        <w:t xml:space="preserve"> talepleri </w:t>
      </w:r>
      <w:r w:rsidR="008414C2" w:rsidRPr="00E63039">
        <w:rPr>
          <w:color w:val="000000" w:themeColor="text1"/>
        </w:rPr>
        <w:t xml:space="preserve">talep eden birim tarafından </w:t>
      </w:r>
      <w:r w:rsidR="00060A02" w:rsidRPr="00E63039">
        <w:rPr>
          <w:color w:val="000000" w:themeColor="text1"/>
        </w:rPr>
        <w:t xml:space="preserve">BELGENET üzerinden gönderilen bir yazı ile </w:t>
      </w:r>
      <w:proofErr w:type="spellStart"/>
      <w:r w:rsidR="00060A02" w:rsidRPr="00E63039">
        <w:rPr>
          <w:color w:val="000000" w:themeColor="text1"/>
        </w:rPr>
        <w:t>TAKK’daki</w:t>
      </w:r>
      <w:proofErr w:type="spellEnd"/>
      <w:r w:rsidR="00060A02" w:rsidRPr="00E63039">
        <w:rPr>
          <w:color w:val="000000" w:themeColor="text1"/>
        </w:rPr>
        <w:t xml:space="preserve"> ilgili şube müdürlüğüne </w:t>
      </w:r>
      <w:r w:rsidRPr="00E63039">
        <w:rPr>
          <w:color w:val="000000" w:themeColor="text1"/>
        </w:rPr>
        <w:t xml:space="preserve">bildirilir. </w:t>
      </w:r>
      <w:r w:rsidR="0050089E" w:rsidRPr="00E63039">
        <w:rPr>
          <w:color w:val="000000" w:themeColor="text1"/>
        </w:rPr>
        <w:t>F 0 16 00 05 Dış Kaynaklı Doküman L</w:t>
      </w:r>
      <w:r w:rsidRPr="00E63039">
        <w:rPr>
          <w:color w:val="000000" w:themeColor="text1"/>
        </w:rPr>
        <w:t>istesi</w:t>
      </w:r>
      <w:r w:rsidR="00950E60">
        <w:rPr>
          <w:color w:val="000000" w:themeColor="text1"/>
        </w:rPr>
        <w:t>’</w:t>
      </w:r>
      <w:r w:rsidRPr="00E63039">
        <w:rPr>
          <w:color w:val="000000" w:themeColor="text1"/>
        </w:rPr>
        <w:t>nde yer alan ve</w:t>
      </w:r>
      <w:r w:rsidRPr="00531994">
        <w:rPr>
          <w:color w:val="000000" w:themeColor="text1"/>
        </w:rPr>
        <w:t xml:space="preserve"> ihtiyaç duyulan dokümanların ilgili </w:t>
      </w:r>
      <w:r w:rsidRPr="00E63039">
        <w:rPr>
          <w:color w:val="000000" w:themeColor="text1"/>
        </w:rPr>
        <w:t>yerlerde</w:t>
      </w:r>
      <w:r w:rsidR="0050089E" w:rsidRPr="00E63039">
        <w:rPr>
          <w:color w:val="000000" w:themeColor="text1"/>
        </w:rPr>
        <w:t xml:space="preserve"> ve </w:t>
      </w:r>
      <w:hyperlink r:id="rId18" w:history="1">
        <w:r w:rsidR="0050089E" w:rsidRPr="00E63039">
          <w:rPr>
            <w:rStyle w:val="Kpr"/>
          </w:rPr>
          <w:t>Akreditasyon Sitesinde</w:t>
        </w:r>
        <w:r w:rsidR="0087223B" w:rsidRPr="00E63039">
          <w:rPr>
            <w:rStyle w:val="Kpr"/>
          </w:rPr>
          <w:t>ki Güncel Standartlar Klasöründe</w:t>
        </w:r>
      </w:hyperlink>
      <w:r w:rsidRPr="00E63039">
        <w:t xml:space="preserve"> </w:t>
      </w:r>
      <w:r w:rsidRPr="00E63039">
        <w:rPr>
          <w:color w:val="000000" w:themeColor="text1"/>
        </w:rPr>
        <w:t>bulundurulmasından</w:t>
      </w:r>
      <w:r w:rsidR="003F64B5" w:rsidRPr="00E63039">
        <w:rPr>
          <w:color w:val="000000" w:themeColor="text1"/>
        </w:rPr>
        <w:t>, talep eden birimlere ulaştırılmasından</w:t>
      </w:r>
      <w:r w:rsidRPr="00E63039">
        <w:rPr>
          <w:color w:val="000000" w:themeColor="text1"/>
        </w:rPr>
        <w:t xml:space="preserve"> ve güncel sürümlerinin kullanılmasının sağlanmasından </w:t>
      </w:r>
      <w:proofErr w:type="spellStart"/>
      <w:r w:rsidR="00F5795F" w:rsidRPr="00E63039">
        <w:rPr>
          <w:color w:val="000000" w:themeColor="text1"/>
        </w:rPr>
        <w:t>TAKK’daki</w:t>
      </w:r>
      <w:proofErr w:type="spellEnd"/>
      <w:r w:rsidR="00F5795F" w:rsidRPr="00E63039">
        <w:rPr>
          <w:color w:val="000000" w:themeColor="text1"/>
        </w:rPr>
        <w:t xml:space="preserve"> </w:t>
      </w:r>
      <w:r w:rsidRPr="00E63039">
        <w:rPr>
          <w:color w:val="000000" w:themeColor="text1"/>
        </w:rPr>
        <w:t>ilgili</w:t>
      </w:r>
      <w:r w:rsidRPr="00531994">
        <w:rPr>
          <w:color w:val="000000" w:themeColor="text1"/>
        </w:rPr>
        <w:t xml:space="preserve"> </w:t>
      </w:r>
      <w:r w:rsidR="002924B5" w:rsidRPr="00531994">
        <w:t>şube</w:t>
      </w:r>
      <w:r w:rsidR="002924B5" w:rsidRPr="000A3513">
        <w:t xml:space="preserve"> müdürü</w:t>
      </w:r>
      <w:r w:rsidRPr="000A3513">
        <w:t xml:space="preserve"> sorumludur. </w:t>
      </w:r>
    </w:p>
    <w:p w14:paraId="00D568CF" w14:textId="31A3BD4D" w:rsidR="00BC574F" w:rsidRPr="007864BF" w:rsidRDefault="00F40B04" w:rsidP="00BC574F">
      <w:pPr>
        <w:rPr>
          <w:color w:val="000000" w:themeColor="text1"/>
        </w:rPr>
      </w:pPr>
      <w:r w:rsidRPr="000A3513">
        <w:t xml:space="preserve">KYS Dokümantasyonu içerisinde yer almayan ancak Devlet Su İşleri Genel Müdürlüğü içerisinde kullanılan dokümanlar (DSİ içi yayınlar, mevzuat, üretilen yazılımlar, rehberler, formlar vb.) destek dokümanlar niteliğinde olup bu tür dokümanlar ilgili birimler </w:t>
      </w:r>
      <w:r w:rsidRPr="007864BF">
        <w:rPr>
          <w:color w:val="000000" w:themeColor="text1"/>
        </w:rPr>
        <w:t>tarafından hazırlanır ve resmi yazı ile dağıtımı yapılır.</w:t>
      </w:r>
      <w:r w:rsidR="00BC574F" w:rsidRPr="007864BF">
        <w:rPr>
          <w:color w:val="000000" w:themeColor="text1"/>
        </w:rPr>
        <w:t xml:space="preserve"> </w:t>
      </w:r>
    </w:p>
    <w:p w14:paraId="665F1CC0" w14:textId="2B29B018" w:rsidR="00F40B04" w:rsidRPr="007864BF" w:rsidRDefault="00F40B04" w:rsidP="008130A3">
      <w:pPr>
        <w:spacing w:before="0" w:after="0" w:line="240" w:lineRule="auto"/>
        <w:rPr>
          <w:color w:val="000000" w:themeColor="text1"/>
        </w:rPr>
      </w:pPr>
    </w:p>
    <w:p w14:paraId="665F1CC6" w14:textId="21FB43ED" w:rsidR="00F40B04" w:rsidRPr="007864BF" w:rsidRDefault="00F40B04" w:rsidP="009B7BF2">
      <w:pPr>
        <w:pStyle w:val="Balk1"/>
        <w:spacing w:after="120"/>
        <w:rPr>
          <w:color w:val="000000" w:themeColor="text1"/>
        </w:rPr>
      </w:pPr>
      <w:r w:rsidRPr="007864BF">
        <w:rPr>
          <w:color w:val="000000" w:themeColor="text1"/>
        </w:rPr>
        <w:t>5. İLGİLİ DOKÜMANLAR</w:t>
      </w:r>
    </w:p>
    <w:p w14:paraId="03F747AA" w14:textId="43FA6273" w:rsidR="009B7BF2" w:rsidRPr="00876985" w:rsidRDefault="009B7BF2" w:rsidP="00B40C8F">
      <w:pPr>
        <w:pStyle w:val="ListeParagraf"/>
        <w:numPr>
          <w:ilvl w:val="0"/>
          <w:numId w:val="1"/>
        </w:numPr>
        <w:spacing w:after="60"/>
        <w:ind w:left="714" w:hanging="357"/>
        <w:rPr>
          <w:color w:val="000000" w:themeColor="text1"/>
        </w:rPr>
      </w:pPr>
      <w:r w:rsidRPr="007864BF">
        <w:rPr>
          <w:color w:val="000000" w:themeColor="text1"/>
        </w:rPr>
        <w:t xml:space="preserve">5070 </w:t>
      </w:r>
      <w:r w:rsidRPr="00876985">
        <w:rPr>
          <w:color w:val="000000" w:themeColor="text1"/>
        </w:rPr>
        <w:t>sayılı Elektronik İmza Kanunu</w:t>
      </w:r>
    </w:p>
    <w:p w14:paraId="59421D1A" w14:textId="39F44AD5" w:rsidR="009B7BF2" w:rsidRPr="00876985" w:rsidRDefault="009B7BF2" w:rsidP="00B40C8F">
      <w:pPr>
        <w:pStyle w:val="ListeParagraf"/>
        <w:numPr>
          <w:ilvl w:val="0"/>
          <w:numId w:val="1"/>
        </w:numPr>
        <w:spacing w:after="60"/>
        <w:ind w:left="714" w:hanging="357"/>
        <w:rPr>
          <w:color w:val="000000" w:themeColor="text1"/>
        </w:rPr>
      </w:pPr>
      <w:r w:rsidRPr="00876985">
        <w:rPr>
          <w:color w:val="000000" w:themeColor="text1"/>
        </w:rPr>
        <w:t>TS EN ISO/IEC 17025 Deney ve kalibrasyon laboratuvarlarının yetkinliği için genel gereklilikler</w:t>
      </w:r>
    </w:p>
    <w:p w14:paraId="439A77C7" w14:textId="1ECFBFBC" w:rsidR="009B7BF2" w:rsidRPr="00876985" w:rsidRDefault="009B7BF2" w:rsidP="00B40C8F">
      <w:pPr>
        <w:pStyle w:val="ListeParagraf"/>
        <w:numPr>
          <w:ilvl w:val="0"/>
          <w:numId w:val="1"/>
        </w:numPr>
        <w:spacing w:after="60"/>
        <w:ind w:left="714" w:hanging="357"/>
        <w:rPr>
          <w:color w:val="000000" w:themeColor="text1"/>
        </w:rPr>
      </w:pPr>
      <w:r w:rsidRPr="00876985">
        <w:rPr>
          <w:color w:val="000000" w:themeColor="text1"/>
        </w:rPr>
        <w:t xml:space="preserve">TS EN ISO/IEC 17043 Uygunluk </w:t>
      </w:r>
      <w:proofErr w:type="gramStart"/>
      <w:r w:rsidRPr="00876985">
        <w:rPr>
          <w:color w:val="000000" w:themeColor="text1"/>
        </w:rPr>
        <w:t>değerlendirmesi -</w:t>
      </w:r>
      <w:proofErr w:type="gramEnd"/>
      <w:r w:rsidRPr="00876985">
        <w:rPr>
          <w:color w:val="000000" w:themeColor="text1"/>
        </w:rPr>
        <w:t xml:space="preserve"> Yeterlilik deneyi sağlayıcılarının yetkinliği için genel gereklilikler</w:t>
      </w:r>
    </w:p>
    <w:p w14:paraId="34FA9E34" w14:textId="6CCE086B" w:rsidR="009B7BF2" w:rsidRPr="002C28CF" w:rsidRDefault="009B7BF2" w:rsidP="00B40C8F">
      <w:pPr>
        <w:pStyle w:val="ListeParagraf"/>
        <w:numPr>
          <w:ilvl w:val="0"/>
          <w:numId w:val="1"/>
        </w:numPr>
        <w:spacing w:after="60"/>
        <w:ind w:left="714" w:hanging="357"/>
      </w:pPr>
      <w:r w:rsidRPr="000A3513">
        <w:t>KP 0 16 00 01 Kalite Politikası</w:t>
      </w:r>
    </w:p>
    <w:p w14:paraId="45EEB6DB" w14:textId="4A50EB89" w:rsidR="009B7BF2" w:rsidRDefault="009B7BF2" w:rsidP="005D28DB">
      <w:pPr>
        <w:pStyle w:val="ListeParagraf"/>
        <w:numPr>
          <w:ilvl w:val="0"/>
          <w:numId w:val="1"/>
        </w:numPr>
        <w:spacing w:after="60"/>
        <w:rPr>
          <w:color w:val="000000" w:themeColor="text1"/>
        </w:rPr>
      </w:pPr>
      <w:r w:rsidRPr="000A3513">
        <w:t xml:space="preserve">P5 Yapısal </w:t>
      </w:r>
      <w:r w:rsidRPr="002C28CF">
        <w:t>Gereklilikler Prosedürü</w:t>
      </w:r>
    </w:p>
    <w:p w14:paraId="37BF5D7F" w14:textId="55B93A3E" w:rsidR="009B7BF2" w:rsidRDefault="009B7BF2" w:rsidP="005D28DB">
      <w:pPr>
        <w:pStyle w:val="ListeParagraf"/>
        <w:numPr>
          <w:ilvl w:val="0"/>
          <w:numId w:val="1"/>
        </w:numPr>
        <w:spacing w:after="60"/>
        <w:rPr>
          <w:color w:val="000000" w:themeColor="text1"/>
        </w:rPr>
      </w:pPr>
      <w:r w:rsidRPr="002C28CF">
        <w:t>P7.11 Verilerin Kontrolü ve Bilgi Yönetimi Prosedürü</w:t>
      </w:r>
    </w:p>
    <w:p w14:paraId="41733CE7" w14:textId="50CA595A" w:rsidR="009B7BF2" w:rsidRDefault="009B7BF2" w:rsidP="005D28DB">
      <w:pPr>
        <w:pStyle w:val="ListeParagraf"/>
        <w:numPr>
          <w:ilvl w:val="0"/>
          <w:numId w:val="1"/>
        </w:numPr>
        <w:spacing w:after="60"/>
        <w:rPr>
          <w:color w:val="000000" w:themeColor="text1"/>
        </w:rPr>
      </w:pPr>
      <w:r w:rsidRPr="002C28CF">
        <w:t>P8.2 Yönetim Sistemi Dokümantasyonu Prosedürü</w:t>
      </w:r>
    </w:p>
    <w:p w14:paraId="0DD37E74" w14:textId="1550A0DA" w:rsidR="009B7BF2" w:rsidRDefault="009B7BF2" w:rsidP="005D28DB">
      <w:pPr>
        <w:pStyle w:val="ListeParagraf"/>
        <w:numPr>
          <w:ilvl w:val="0"/>
          <w:numId w:val="1"/>
        </w:numPr>
        <w:spacing w:after="60"/>
        <w:rPr>
          <w:color w:val="000000" w:themeColor="text1"/>
        </w:rPr>
      </w:pPr>
      <w:r w:rsidRPr="002C28CF">
        <w:t>P8.4 Kayıtların Kontrolü Prosedürü</w:t>
      </w:r>
    </w:p>
    <w:p w14:paraId="14107CAF" w14:textId="15202711" w:rsidR="009B7BF2" w:rsidRDefault="009B7BF2" w:rsidP="005D28DB">
      <w:pPr>
        <w:pStyle w:val="ListeParagraf"/>
        <w:numPr>
          <w:ilvl w:val="0"/>
          <w:numId w:val="1"/>
        </w:numPr>
        <w:spacing w:after="60"/>
        <w:rPr>
          <w:color w:val="000000" w:themeColor="text1"/>
        </w:rPr>
      </w:pPr>
      <w:r w:rsidRPr="002C28CF">
        <w:t xml:space="preserve">F 0 16 00 01 </w:t>
      </w:r>
      <w:r w:rsidRPr="009B7BF2">
        <w:rPr>
          <w:color w:val="000000" w:themeColor="text1"/>
        </w:rPr>
        <w:t>Dokümantasyon Şablonu Formu</w:t>
      </w:r>
    </w:p>
    <w:p w14:paraId="46C98D3B" w14:textId="7E01A961" w:rsidR="009B7BF2" w:rsidRPr="009B7BF2" w:rsidRDefault="00F40B04" w:rsidP="00B40C8F">
      <w:pPr>
        <w:pStyle w:val="ListeParagraf"/>
        <w:numPr>
          <w:ilvl w:val="0"/>
          <w:numId w:val="1"/>
        </w:numPr>
        <w:spacing w:after="60"/>
        <w:ind w:left="714" w:hanging="357"/>
        <w:rPr>
          <w:color w:val="000000" w:themeColor="text1"/>
        </w:rPr>
      </w:pPr>
      <w:r w:rsidRPr="009B7BF2">
        <w:rPr>
          <w:color w:val="000000" w:themeColor="text1"/>
        </w:rPr>
        <w:t xml:space="preserve">F 0 16 00 03 </w:t>
      </w:r>
      <w:r w:rsidR="005D28DB" w:rsidRPr="009B7BF2">
        <w:rPr>
          <w:color w:val="000000" w:themeColor="text1"/>
        </w:rPr>
        <w:t>Doküm</w:t>
      </w:r>
      <w:r w:rsidR="006A44C5" w:rsidRPr="009B7BF2">
        <w:rPr>
          <w:color w:val="000000" w:themeColor="text1"/>
        </w:rPr>
        <w:t>an Yayım</w:t>
      </w:r>
      <w:r w:rsidR="005D28DB" w:rsidRPr="009B7BF2">
        <w:rPr>
          <w:color w:val="000000" w:themeColor="text1"/>
        </w:rPr>
        <w:t>/Revizyon</w:t>
      </w:r>
      <w:r w:rsidR="006A44C5" w:rsidRPr="009B7BF2">
        <w:rPr>
          <w:color w:val="000000" w:themeColor="text1"/>
        </w:rPr>
        <w:t>/Yürürlükten Kaldırma</w:t>
      </w:r>
      <w:r w:rsidR="005D28DB" w:rsidRPr="009B7BF2">
        <w:rPr>
          <w:color w:val="000000" w:themeColor="text1"/>
        </w:rPr>
        <w:t xml:space="preserve"> Talep Formu</w:t>
      </w:r>
      <w:r w:rsidR="009B7BF2" w:rsidRPr="009B7BF2">
        <w:rPr>
          <w:color w:val="000000" w:themeColor="text1"/>
        </w:rPr>
        <w:t xml:space="preserve"> </w:t>
      </w:r>
    </w:p>
    <w:p w14:paraId="43AE79E3" w14:textId="77777777" w:rsidR="009B7BF2" w:rsidRDefault="00F40B04" w:rsidP="006C19D6">
      <w:pPr>
        <w:pStyle w:val="ListeParagraf"/>
        <w:numPr>
          <w:ilvl w:val="0"/>
          <w:numId w:val="1"/>
        </w:numPr>
        <w:spacing w:after="60"/>
        <w:ind w:left="714" w:hanging="357"/>
        <w:rPr>
          <w:color w:val="000000" w:themeColor="text1"/>
        </w:rPr>
      </w:pPr>
      <w:r w:rsidRPr="009B7BF2">
        <w:rPr>
          <w:color w:val="000000" w:themeColor="text1"/>
        </w:rPr>
        <w:t>F 0 16 00</w:t>
      </w:r>
      <w:r w:rsidR="00ED4381" w:rsidRPr="009B7BF2">
        <w:rPr>
          <w:color w:val="000000" w:themeColor="text1"/>
        </w:rPr>
        <w:t xml:space="preserve"> 04 Ana Doküman Listesi Formu </w:t>
      </w:r>
    </w:p>
    <w:p w14:paraId="5DB938D4" w14:textId="77777777" w:rsidR="009B7BF2" w:rsidRPr="009B7BF2" w:rsidRDefault="00F40B04" w:rsidP="006C19D6">
      <w:pPr>
        <w:pStyle w:val="ListeParagraf"/>
        <w:numPr>
          <w:ilvl w:val="0"/>
          <w:numId w:val="1"/>
        </w:numPr>
        <w:spacing w:after="60"/>
        <w:ind w:left="714" w:hanging="357"/>
        <w:rPr>
          <w:i/>
          <w:color w:val="000000" w:themeColor="text1"/>
        </w:rPr>
      </w:pPr>
      <w:r w:rsidRPr="009B7BF2">
        <w:rPr>
          <w:color w:val="000000" w:themeColor="text1"/>
        </w:rPr>
        <w:t>F 0 16 00 05 Dış K</w:t>
      </w:r>
      <w:r w:rsidR="00ED4381" w:rsidRPr="009B7BF2">
        <w:rPr>
          <w:color w:val="000000" w:themeColor="text1"/>
        </w:rPr>
        <w:t xml:space="preserve">aynaklı Doküman Listesi Formu </w:t>
      </w:r>
    </w:p>
    <w:p w14:paraId="4AF1AE84" w14:textId="77777777" w:rsidR="009B7BF2" w:rsidRPr="009B7BF2" w:rsidRDefault="006C19D6" w:rsidP="00B40C8F">
      <w:pPr>
        <w:pStyle w:val="ListeParagraf"/>
        <w:numPr>
          <w:ilvl w:val="0"/>
          <w:numId w:val="1"/>
        </w:numPr>
        <w:spacing w:after="60"/>
        <w:ind w:left="714" w:hanging="357"/>
      </w:pPr>
      <w:r w:rsidRPr="009B7BF2">
        <w:rPr>
          <w:color w:val="000000" w:themeColor="text1"/>
        </w:rPr>
        <w:t>F 0 16 00 41 Aksiyon Planı</w:t>
      </w:r>
      <w:r w:rsidR="0084357E" w:rsidRPr="009B7BF2">
        <w:rPr>
          <w:color w:val="000000" w:themeColor="text1"/>
        </w:rPr>
        <w:t xml:space="preserve"> Formu</w:t>
      </w:r>
      <w:r w:rsidR="0084357E" w:rsidRPr="009B7BF2">
        <w:rPr>
          <w:i/>
          <w:color w:val="000000" w:themeColor="text1"/>
        </w:rPr>
        <w:t xml:space="preserve"> </w:t>
      </w:r>
    </w:p>
    <w:p w14:paraId="301FAB5B" w14:textId="77777777" w:rsidR="009B7BF2" w:rsidRDefault="00B40C8F" w:rsidP="00B40C8F">
      <w:pPr>
        <w:pStyle w:val="ListeParagraf"/>
        <w:numPr>
          <w:ilvl w:val="0"/>
          <w:numId w:val="1"/>
        </w:numPr>
        <w:spacing w:after="60"/>
        <w:ind w:left="714" w:hanging="357"/>
      </w:pPr>
      <w:r w:rsidRPr="009B7BF2">
        <w:t>F 0 16 00 49.1 Kalite Hedefleri Formu</w:t>
      </w:r>
      <w:r w:rsidR="000F32C3" w:rsidRPr="009B7BF2">
        <w:t xml:space="preserve"> </w:t>
      </w:r>
    </w:p>
    <w:p w14:paraId="4E7CF024" w14:textId="77777777" w:rsidR="009B7BF2" w:rsidRDefault="00F40B04" w:rsidP="00D50A9C">
      <w:pPr>
        <w:pStyle w:val="ListeParagraf"/>
        <w:numPr>
          <w:ilvl w:val="0"/>
          <w:numId w:val="1"/>
        </w:numPr>
        <w:spacing w:after="60"/>
        <w:ind w:left="714" w:hanging="357"/>
      </w:pPr>
      <w:r w:rsidRPr="000A3513">
        <w:t>F 0 16 00 59 Çalışma Raporu Formu</w:t>
      </w:r>
      <w:r w:rsidR="009B7BF2">
        <w:t xml:space="preserve"> </w:t>
      </w:r>
    </w:p>
    <w:p w14:paraId="665F1CCF" w14:textId="70462817" w:rsidR="00D50A9C" w:rsidRPr="000A3513" w:rsidRDefault="00F40B04" w:rsidP="00D50A9C">
      <w:pPr>
        <w:pStyle w:val="ListeParagraf"/>
        <w:numPr>
          <w:ilvl w:val="0"/>
          <w:numId w:val="1"/>
        </w:numPr>
        <w:spacing w:after="60"/>
        <w:ind w:left="714" w:hanging="357"/>
      </w:pPr>
      <w:r w:rsidRPr="000A3513">
        <w:t>F 0 16 00 65 Belirsizlik Kaynakları Formu</w:t>
      </w:r>
      <w:r w:rsidR="00A57E23">
        <w:t xml:space="preserve"> </w:t>
      </w:r>
    </w:p>
    <w:p w14:paraId="665F1CD0" w14:textId="1C042165" w:rsidR="00D50A9C" w:rsidRDefault="00D50A9C" w:rsidP="008130A3">
      <w:pPr>
        <w:spacing w:before="0" w:after="0" w:line="240" w:lineRule="auto"/>
      </w:pPr>
    </w:p>
    <w:p w14:paraId="665F1CD1" w14:textId="77777777" w:rsidR="00F40B04" w:rsidRPr="000A3513" w:rsidRDefault="00F40B04" w:rsidP="00946469">
      <w:pPr>
        <w:pStyle w:val="Balk1"/>
        <w:spacing w:after="120"/>
      </w:pPr>
      <w:r w:rsidRPr="000A3513">
        <w:lastRenderedPageBreak/>
        <w:t>6. REVİZYON TARİHÇESİ</w:t>
      </w:r>
    </w:p>
    <w:p w14:paraId="0A0B701C" w14:textId="77777777" w:rsidR="00603D4A" w:rsidRPr="00FD6944" w:rsidRDefault="00603D4A" w:rsidP="009B7BF2">
      <w:pPr>
        <w:spacing w:before="0" w:after="0" w:line="240" w:lineRule="auto"/>
      </w:pPr>
    </w:p>
    <w:tbl>
      <w:tblPr>
        <w:tblW w:w="995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89"/>
        <w:gridCol w:w="1414"/>
        <w:gridCol w:w="1163"/>
        <w:gridCol w:w="6186"/>
      </w:tblGrid>
      <w:tr w:rsidR="00603D4A" w:rsidRPr="00FD6944" w14:paraId="26756288" w14:textId="77777777" w:rsidTr="00AF5FBD">
        <w:trPr>
          <w:trHeight w:val="759"/>
          <w:tblHeader/>
        </w:trPr>
        <w:tc>
          <w:tcPr>
            <w:tcW w:w="1189" w:type="dxa"/>
          </w:tcPr>
          <w:p w14:paraId="73D8A348" w14:textId="3EFB1C4C" w:rsidR="00603D4A" w:rsidRPr="00FD6944" w:rsidRDefault="00603D4A" w:rsidP="00E80A95">
            <w:pPr>
              <w:spacing w:after="0" w:line="240" w:lineRule="auto"/>
              <w:rPr>
                <w:b/>
                <w:color w:val="000000" w:themeColor="text1"/>
                <w:szCs w:val="24"/>
              </w:rPr>
            </w:pPr>
            <w:r w:rsidRPr="00FD6944">
              <w:rPr>
                <w:b/>
                <w:color w:val="000000" w:themeColor="text1"/>
                <w:szCs w:val="24"/>
              </w:rPr>
              <w:t>Sayfa</w:t>
            </w:r>
            <w:r w:rsidR="00B42CED">
              <w:rPr>
                <w:b/>
                <w:color w:val="000000" w:themeColor="text1"/>
                <w:szCs w:val="24"/>
              </w:rPr>
              <w:t xml:space="preserve"> </w:t>
            </w:r>
            <w:r w:rsidR="00E80A95">
              <w:rPr>
                <w:b/>
                <w:color w:val="000000" w:themeColor="text1"/>
                <w:szCs w:val="24"/>
              </w:rPr>
              <w:t xml:space="preserve">  </w:t>
            </w:r>
            <w:r w:rsidRPr="00FD6944">
              <w:rPr>
                <w:b/>
                <w:color w:val="000000" w:themeColor="text1"/>
                <w:szCs w:val="24"/>
              </w:rPr>
              <w:t>No</w:t>
            </w:r>
          </w:p>
        </w:tc>
        <w:tc>
          <w:tcPr>
            <w:tcW w:w="1414" w:type="dxa"/>
          </w:tcPr>
          <w:p w14:paraId="58FCFB70" w14:textId="60C15A10" w:rsidR="00603D4A" w:rsidRPr="00FD6944" w:rsidRDefault="00603D4A" w:rsidP="00E80A95">
            <w:pPr>
              <w:spacing w:after="0" w:line="240" w:lineRule="auto"/>
              <w:rPr>
                <w:b/>
                <w:color w:val="000000" w:themeColor="text1"/>
                <w:szCs w:val="24"/>
              </w:rPr>
            </w:pPr>
            <w:proofErr w:type="gramStart"/>
            <w:r w:rsidRPr="00FD6944">
              <w:rPr>
                <w:b/>
                <w:color w:val="000000" w:themeColor="text1"/>
                <w:szCs w:val="24"/>
              </w:rPr>
              <w:t xml:space="preserve">Revizyon </w:t>
            </w:r>
            <w:r w:rsidR="00E80A95">
              <w:rPr>
                <w:b/>
                <w:color w:val="000000" w:themeColor="text1"/>
                <w:szCs w:val="24"/>
              </w:rPr>
              <w:t xml:space="preserve"> </w:t>
            </w:r>
            <w:r w:rsidRPr="00FD6944">
              <w:rPr>
                <w:b/>
                <w:color w:val="000000" w:themeColor="text1"/>
                <w:szCs w:val="24"/>
              </w:rPr>
              <w:t>Tarihi</w:t>
            </w:r>
            <w:proofErr w:type="gramEnd"/>
            <w:r w:rsidRPr="00FD6944">
              <w:rPr>
                <w:b/>
                <w:color w:val="000000" w:themeColor="text1"/>
                <w:szCs w:val="24"/>
              </w:rPr>
              <w:t xml:space="preserve"> </w:t>
            </w:r>
          </w:p>
        </w:tc>
        <w:tc>
          <w:tcPr>
            <w:tcW w:w="1163" w:type="dxa"/>
          </w:tcPr>
          <w:p w14:paraId="7C46E24F" w14:textId="40A6F993" w:rsidR="00603D4A" w:rsidRPr="00FD6944" w:rsidRDefault="00603D4A" w:rsidP="00E80A95">
            <w:pPr>
              <w:spacing w:after="0" w:line="240" w:lineRule="auto"/>
              <w:rPr>
                <w:b/>
                <w:color w:val="000000" w:themeColor="text1"/>
                <w:szCs w:val="24"/>
              </w:rPr>
            </w:pPr>
            <w:r w:rsidRPr="00FD6944">
              <w:rPr>
                <w:b/>
                <w:color w:val="000000" w:themeColor="text1"/>
                <w:szCs w:val="24"/>
              </w:rPr>
              <w:t>Revizyon No</w:t>
            </w:r>
          </w:p>
        </w:tc>
        <w:tc>
          <w:tcPr>
            <w:tcW w:w="6186" w:type="dxa"/>
            <w:shd w:val="clear" w:color="auto" w:fill="auto"/>
          </w:tcPr>
          <w:p w14:paraId="4664DCBF" w14:textId="77777777" w:rsidR="00603D4A" w:rsidRPr="00FD6944" w:rsidRDefault="00603D4A" w:rsidP="008806C5">
            <w:pPr>
              <w:spacing w:after="0" w:line="240" w:lineRule="auto"/>
              <w:rPr>
                <w:b/>
                <w:color w:val="000000" w:themeColor="text1"/>
                <w:szCs w:val="24"/>
              </w:rPr>
            </w:pPr>
            <w:r w:rsidRPr="00FD6944">
              <w:rPr>
                <w:b/>
                <w:color w:val="000000" w:themeColor="text1"/>
                <w:szCs w:val="24"/>
              </w:rPr>
              <w:t>Revizyon Nedeni</w:t>
            </w:r>
          </w:p>
        </w:tc>
      </w:tr>
      <w:tr w:rsidR="00603D4A" w:rsidRPr="00FD6944" w14:paraId="0993C251" w14:textId="77777777" w:rsidTr="00AF5FBD">
        <w:trPr>
          <w:trHeight w:val="454"/>
        </w:trPr>
        <w:tc>
          <w:tcPr>
            <w:tcW w:w="1189" w:type="dxa"/>
            <w:vAlign w:val="center"/>
          </w:tcPr>
          <w:p w14:paraId="0051B867" w14:textId="2BE458E6" w:rsidR="00603D4A" w:rsidRPr="00FD6944" w:rsidRDefault="00603D4A" w:rsidP="00603D4A">
            <w:pPr>
              <w:spacing w:before="0" w:after="0" w:line="240" w:lineRule="auto"/>
              <w:jc w:val="left"/>
              <w:rPr>
                <w:color w:val="000000" w:themeColor="text1"/>
                <w:szCs w:val="24"/>
              </w:rPr>
            </w:pPr>
            <w:r w:rsidRPr="000A3513">
              <w:rPr>
                <w:szCs w:val="24"/>
              </w:rPr>
              <w:t>Tümü</w:t>
            </w:r>
          </w:p>
        </w:tc>
        <w:tc>
          <w:tcPr>
            <w:tcW w:w="1414" w:type="dxa"/>
            <w:vAlign w:val="center"/>
          </w:tcPr>
          <w:p w14:paraId="5A1BF559" w14:textId="723344D2" w:rsidR="00603D4A" w:rsidRPr="00FD6944" w:rsidRDefault="00603D4A" w:rsidP="00603D4A">
            <w:pPr>
              <w:spacing w:before="0" w:after="0" w:line="240" w:lineRule="auto"/>
              <w:jc w:val="center"/>
              <w:rPr>
                <w:color w:val="000000" w:themeColor="text1"/>
                <w:szCs w:val="24"/>
              </w:rPr>
            </w:pPr>
            <w:r w:rsidRPr="000A3513">
              <w:rPr>
                <w:szCs w:val="24"/>
              </w:rPr>
              <w:t>06.05.2019</w:t>
            </w:r>
          </w:p>
        </w:tc>
        <w:tc>
          <w:tcPr>
            <w:tcW w:w="1163" w:type="dxa"/>
            <w:vAlign w:val="center"/>
          </w:tcPr>
          <w:p w14:paraId="7DA03E6E" w14:textId="33E42141" w:rsidR="00603D4A" w:rsidRPr="00FD6944" w:rsidRDefault="00603D4A" w:rsidP="00603D4A">
            <w:pPr>
              <w:spacing w:before="0" w:after="0" w:line="240" w:lineRule="auto"/>
              <w:jc w:val="center"/>
              <w:rPr>
                <w:color w:val="000000" w:themeColor="text1"/>
                <w:szCs w:val="24"/>
              </w:rPr>
            </w:pPr>
            <w:r w:rsidRPr="000A3513">
              <w:rPr>
                <w:szCs w:val="24"/>
              </w:rPr>
              <w:t>00</w:t>
            </w:r>
          </w:p>
        </w:tc>
        <w:tc>
          <w:tcPr>
            <w:tcW w:w="6186" w:type="dxa"/>
            <w:shd w:val="clear" w:color="auto" w:fill="auto"/>
            <w:vAlign w:val="center"/>
          </w:tcPr>
          <w:p w14:paraId="07880E28" w14:textId="51DC82EB" w:rsidR="00603D4A" w:rsidRPr="00FD6944" w:rsidRDefault="00603D4A" w:rsidP="00363D36">
            <w:pPr>
              <w:spacing w:before="0" w:after="0" w:line="240" w:lineRule="auto"/>
              <w:rPr>
                <w:color w:val="000000" w:themeColor="text1"/>
                <w:szCs w:val="24"/>
              </w:rPr>
            </w:pPr>
            <w:r w:rsidRPr="000A3513">
              <w:rPr>
                <w:szCs w:val="24"/>
              </w:rPr>
              <w:t>İlk yayımlama</w:t>
            </w:r>
          </w:p>
        </w:tc>
      </w:tr>
      <w:tr w:rsidR="00603D4A" w:rsidRPr="00FD6944" w14:paraId="370DBA0B" w14:textId="77777777" w:rsidTr="00AF5FBD">
        <w:trPr>
          <w:trHeight w:val="454"/>
        </w:trPr>
        <w:tc>
          <w:tcPr>
            <w:tcW w:w="1189" w:type="dxa"/>
            <w:vAlign w:val="center"/>
          </w:tcPr>
          <w:p w14:paraId="0492503B" w14:textId="13975614" w:rsidR="00603D4A" w:rsidRPr="00FD6944" w:rsidRDefault="00603D4A" w:rsidP="00603D4A">
            <w:pPr>
              <w:spacing w:before="0" w:after="0" w:line="240" w:lineRule="auto"/>
              <w:jc w:val="center"/>
              <w:rPr>
                <w:color w:val="000000" w:themeColor="text1"/>
              </w:rPr>
            </w:pPr>
            <w:r w:rsidRPr="000A3513">
              <w:t>6,</w:t>
            </w:r>
            <w:r>
              <w:t xml:space="preserve"> </w:t>
            </w:r>
            <w:r w:rsidRPr="000A3513">
              <w:t>11,</w:t>
            </w:r>
            <w:r>
              <w:t xml:space="preserve"> </w:t>
            </w:r>
            <w:r w:rsidRPr="000A3513">
              <w:t>13</w:t>
            </w:r>
          </w:p>
        </w:tc>
        <w:tc>
          <w:tcPr>
            <w:tcW w:w="1414" w:type="dxa"/>
            <w:vAlign w:val="center"/>
          </w:tcPr>
          <w:p w14:paraId="7C1CA0C0" w14:textId="2FCDF58A" w:rsidR="00603D4A" w:rsidRPr="00FD6944" w:rsidRDefault="00603D4A" w:rsidP="00603D4A">
            <w:pPr>
              <w:spacing w:before="0" w:after="0" w:line="240" w:lineRule="auto"/>
              <w:jc w:val="center"/>
              <w:rPr>
                <w:b/>
                <w:color w:val="000000" w:themeColor="text1"/>
              </w:rPr>
            </w:pPr>
            <w:r w:rsidRPr="000A3513">
              <w:t>12.06.2019</w:t>
            </w:r>
          </w:p>
        </w:tc>
        <w:tc>
          <w:tcPr>
            <w:tcW w:w="1163" w:type="dxa"/>
            <w:vAlign w:val="center"/>
          </w:tcPr>
          <w:p w14:paraId="714FE43A" w14:textId="0B51726C" w:rsidR="00603D4A" w:rsidRPr="00FD6944" w:rsidRDefault="00603D4A" w:rsidP="00603D4A">
            <w:pPr>
              <w:spacing w:before="0" w:after="0" w:line="240" w:lineRule="auto"/>
              <w:jc w:val="center"/>
              <w:rPr>
                <w:b/>
                <w:color w:val="000000" w:themeColor="text1"/>
              </w:rPr>
            </w:pPr>
            <w:r w:rsidRPr="000A3513">
              <w:t>01</w:t>
            </w:r>
          </w:p>
        </w:tc>
        <w:tc>
          <w:tcPr>
            <w:tcW w:w="6186" w:type="dxa"/>
            <w:vAlign w:val="center"/>
          </w:tcPr>
          <w:p w14:paraId="20F3764A" w14:textId="4E9F510E" w:rsidR="00603D4A" w:rsidRPr="00FD6944" w:rsidRDefault="00603D4A" w:rsidP="00363D36">
            <w:pPr>
              <w:spacing w:before="0" w:after="0" w:line="240" w:lineRule="auto"/>
              <w:rPr>
                <w:b/>
                <w:color w:val="000000" w:themeColor="text1"/>
              </w:rPr>
            </w:pPr>
            <w:r w:rsidRPr="000A3513">
              <w:t>İlk yayın sonrası genel gözden geçirme</w:t>
            </w:r>
          </w:p>
        </w:tc>
      </w:tr>
      <w:tr w:rsidR="00603D4A" w:rsidRPr="00FD6944" w14:paraId="65721018" w14:textId="77777777" w:rsidTr="00AF5FBD">
        <w:trPr>
          <w:trHeight w:val="454"/>
        </w:trPr>
        <w:tc>
          <w:tcPr>
            <w:tcW w:w="1189" w:type="dxa"/>
            <w:vAlign w:val="center"/>
          </w:tcPr>
          <w:p w14:paraId="50F56C4A" w14:textId="77777777" w:rsidR="00603D4A" w:rsidRPr="006F07EB" w:rsidRDefault="00603D4A" w:rsidP="006F07EB">
            <w:pPr>
              <w:spacing w:before="0" w:after="0" w:line="240" w:lineRule="auto"/>
              <w:jc w:val="center"/>
              <w:rPr>
                <w:color w:val="000000" w:themeColor="text1"/>
              </w:rPr>
            </w:pPr>
            <w:r w:rsidRPr="006F07EB">
              <w:rPr>
                <w:color w:val="000000" w:themeColor="text1"/>
              </w:rPr>
              <w:t xml:space="preserve">4, 6, 7, </w:t>
            </w:r>
          </w:p>
          <w:p w14:paraId="24A70493" w14:textId="7248236E" w:rsidR="00603D4A" w:rsidRPr="00FD6944" w:rsidRDefault="00603D4A" w:rsidP="006F07EB">
            <w:pPr>
              <w:spacing w:before="0" w:after="0" w:line="240" w:lineRule="auto"/>
              <w:jc w:val="center"/>
              <w:rPr>
                <w:color w:val="000000" w:themeColor="text1"/>
              </w:rPr>
            </w:pPr>
            <w:r w:rsidRPr="006F07EB">
              <w:rPr>
                <w:color w:val="000000" w:themeColor="text1"/>
              </w:rPr>
              <w:t>8, 9</w:t>
            </w:r>
          </w:p>
        </w:tc>
        <w:tc>
          <w:tcPr>
            <w:tcW w:w="1414" w:type="dxa"/>
            <w:vAlign w:val="center"/>
          </w:tcPr>
          <w:p w14:paraId="3667474E" w14:textId="548416EA" w:rsidR="00603D4A" w:rsidRPr="00FD6944" w:rsidRDefault="00603D4A" w:rsidP="00603D4A">
            <w:pPr>
              <w:spacing w:before="0" w:after="0" w:line="240" w:lineRule="auto"/>
              <w:jc w:val="center"/>
              <w:rPr>
                <w:b/>
                <w:color w:val="000000" w:themeColor="text1"/>
              </w:rPr>
            </w:pPr>
            <w:r w:rsidRPr="000A3513">
              <w:t>09.12.2019</w:t>
            </w:r>
          </w:p>
        </w:tc>
        <w:tc>
          <w:tcPr>
            <w:tcW w:w="1163" w:type="dxa"/>
            <w:vAlign w:val="center"/>
          </w:tcPr>
          <w:p w14:paraId="33275540" w14:textId="6A6FF4D5" w:rsidR="00603D4A" w:rsidRPr="00FD6944" w:rsidRDefault="00603D4A" w:rsidP="00603D4A">
            <w:pPr>
              <w:spacing w:before="0" w:after="0" w:line="240" w:lineRule="auto"/>
              <w:jc w:val="center"/>
              <w:rPr>
                <w:b/>
                <w:color w:val="000000" w:themeColor="text1"/>
              </w:rPr>
            </w:pPr>
            <w:r w:rsidRPr="000A3513">
              <w:t>02</w:t>
            </w:r>
          </w:p>
        </w:tc>
        <w:tc>
          <w:tcPr>
            <w:tcW w:w="6186" w:type="dxa"/>
            <w:vAlign w:val="center"/>
          </w:tcPr>
          <w:p w14:paraId="06FE50E5" w14:textId="641089CF" w:rsidR="00603D4A" w:rsidRPr="00FD6944" w:rsidRDefault="00603D4A" w:rsidP="00363D36">
            <w:pPr>
              <w:spacing w:before="0" w:after="0" w:line="240" w:lineRule="auto"/>
              <w:rPr>
                <w:b/>
                <w:color w:val="000000" w:themeColor="text1"/>
              </w:rPr>
            </w:pPr>
            <w:r w:rsidRPr="000A3513">
              <w:t>Dokümanların revizyon seviyelerine açıklama getirilmiştir.</w:t>
            </w:r>
          </w:p>
        </w:tc>
      </w:tr>
      <w:tr w:rsidR="00603D4A" w:rsidRPr="00FD6944" w14:paraId="34E2AB55" w14:textId="77777777" w:rsidTr="00AF5FBD">
        <w:trPr>
          <w:trHeight w:val="888"/>
        </w:trPr>
        <w:tc>
          <w:tcPr>
            <w:tcW w:w="1189" w:type="dxa"/>
            <w:vAlign w:val="center"/>
          </w:tcPr>
          <w:p w14:paraId="03E23FA5" w14:textId="6983C2C2" w:rsidR="00603D4A" w:rsidRPr="00FD6944" w:rsidRDefault="00603D4A" w:rsidP="00603D4A">
            <w:pPr>
              <w:spacing w:before="0" w:after="0" w:line="240" w:lineRule="auto"/>
              <w:jc w:val="center"/>
              <w:rPr>
                <w:color w:val="000000" w:themeColor="text1"/>
              </w:rPr>
            </w:pPr>
            <w:r w:rsidRPr="000A3513">
              <w:t>Tümü</w:t>
            </w:r>
          </w:p>
        </w:tc>
        <w:tc>
          <w:tcPr>
            <w:tcW w:w="1414" w:type="dxa"/>
            <w:vAlign w:val="center"/>
          </w:tcPr>
          <w:p w14:paraId="19B046AE" w14:textId="7ED37047" w:rsidR="00603D4A" w:rsidRPr="00FD6944" w:rsidRDefault="00603D4A" w:rsidP="00603D4A">
            <w:pPr>
              <w:spacing w:before="0" w:after="0" w:line="240" w:lineRule="auto"/>
              <w:jc w:val="center"/>
              <w:rPr>
                <w:b/>
                <w:color w:val="000000" w:themeColor="text1"/>
              </w:rPr>
            </w:pPr>
            <w:r w:rsidRPr="000A3513">
              <w:t>21.10.2020</w:t>
            </w:r>
          </w:p>
        </w:tc>
        <w:tc>
          <w:tcPr>
            <w:tcW w:w="1163" w:type="dxa"/>
            <w:vAlign w:val="center"/>
          </w:tcPr>
          <w:p w14:paraId="1A943B5C" w14:textId="108751E7" w:rsidR="00603D4A" w:rsidRPr="00FD6944" w:rsidRDefault="00603D4A" w:rsidP="00603D4A">
            <w:pPr>
              <w:spacing w:before="0" w:after="0" w:line="240" w:lineRule="auto"/>
              <w:jc w:val="center"/>
              <w:rPr>
                <w:b/>
                <w:color w:val="000000" w:themeColor="text1"/>
              </w:rPr>
            </w:pPr>
            <w:r w:rsidRPr="000A3513">
              <w:t>03</w:t>
            </w:r>
          </w:p>
        </w:tc>
        <w:tc>
          <w:tcPr>
            <w:tcW w:w="6186" w:type="dxa"/>
            <w:vAlign w:val="center"/>
          </w:tcPr>
          <w:p w14:paraId="43B5EA19" w14:textId="325DB301" w:rsidR="00603D4A" w:rsidRPr="00FD6944" w:rsidRDefault="00603D4A" w:rsidP="00363D36">
            <w:pPr>
              <w:spacing w:before="0" w:after="0" w:line="240" w:lineRule="auto"/>
              <w:rPr>
                <w:b/>
                <w:color w:val="000000" w:themeColor="text1"/>
              </w:rPr>
            </w:pPr>
            <w:r w:rsidRPr="000A3513">
              <w:t>Belgelerin elektronik ortamdan hazırlanması, gözden geçirilmesi, onaylanarak yayımlanmasına yönelik düzenlemeler yapılmıştır.</w:t>
            </w:r>
          </w:p>
        </w:tc>
      </w:tr>
      <w:tr w:rsidR="00603D4A" w:rsidRPr="00FD6944" w14:paraId="506CDB74" w14:textId="77777777" w:rsidTr="00AF5FBD">
        <w:trPr>
          <w:trHeight w:val="2246"/>
        </w:trPr>
        <w:tc>
          <w:tcPr>
            <w:tcW w:w="1189" w:type="dxa"/>
            <w:vAlign w:val="center"/>
          </w:tcPr>
          <w:p w14:paraId="6C9CFC86" w14:textId="4FA90E05" w:rsidR="00603D4A" w:rsidRPr="00FD6944" w:rsidRDefault="00603D4A" w:rsidP="00603D4A">
            <w:pPr>
              <w:spacing w:before="0" w:after="0" w:line="240" w:lineRule="auto"/>
              <w:jc w:val="center"/>
              <w:rPr>
                <w:color w:val="000000" w:themeColor="text1"/>
              </w:rPr>
            </w:pPr>
            <w:r>
              <w:t>4, 8, 11</w:t>
            </w:r>
          </w:p>
        </w:tc>
        <w:tc>
          <w:tcPr>
            <w:tcW w:w="1414" w:type="dxa"/>
            <w:vAlign w:val="center"/>
          </w:tcPr>
          <w:p w14:paraId="5D9089CD" w14:textId="238BBBCC" w:rsidR="00603D4A" w:rsidRPr="00FD6944" w:rsidRDefault="00603D4A" w:rsidP="00603D4A">
            <w:pPr>
              <w:spacing w:before="0" w:after="0" w:line="240" w:lineRule="auto"/>
              <w:jc w:val="center"/>
              <w:rPr>
                <w:b/>
                <w:color w:val="000000" w:themeColor="text1"/>
              </w:rPr>
            </w:pPr>
            <w:r>
              <w:t>12.03.2021</w:t>
            </w:r>
          </w:p>
        </w:tc>
        <w:tc>
          <w:tcPr>
            <w:tcW w:w="1163" w:type="dxa"/>
            <w:vAlign w:val="center"/>
          </w:tcPr>
          <w:p w14:paraId="0D0377AF" w14:textId="42B03CC1" w:rsidR="00603D4A" w:rsidRPr="00FD6944" w:rsidRDefault="00603D4A" w:rsidP="00603D4A">
            <w:pPr>
              <w:spacing w:before="0" w:after="0" w:line="240" w:lineRule="auto"/>
              <w:jc w:val="center"/>
              <w:rPr>
                <w:b/>
                <w:color w:val="000000" w:themeColor="text1"/>
              </w:rPr>
            </w:pPr>
            <w:r w:rsidRPr="00E521E6">
              <w:t>04</w:t>
            </w:r>
          </w:p>
        </w:tc>
        <w:tc>
          <w:tcPr>
            <w:tcW w:w="6186" w:type="dxa"/>
            <w:vAlign w:val="center"/>
          </w:tcPr>
          <w:p w14:paraId="7E178210" w14:textId="77777777" w:rsidR="00603D4A" w:rsidRPr="00E521E6" w:rsidRDefault="00603D4A" w:rsidP="00363D36">
            <w:pPr>
              <w:spacing w:after="120" w:line="240" w:lineRule="auto"/>
              <w:ind w:left="138" w:hanging="138"/>
            </w:pPr>
            <w:r w:rsidRPr="00E521E6">
              <w:t xml:space="preserve">- Bölge Laboratuvarları için Laboratuvar Kodları bölümündeki 4. Seviye kodu Kalite Kontrol ve </w:t>
            </w:r>
            <w:proofErr w:type="spellStart"/>
            <w:r w:rsidRPr="00E521E6">
              <w:t>Lab</w:t>
            </w:r>
            <w:proofErr w:type="spellEnd"/>
            <w:r w:rsidRPr="00E521E6">
              <w:t>. Şb. Md. 16 olarak değiştirilmiştir.</w:t>
            </w:r>
          </w:p>
          <w:p w14:paraId="66E5AABA" w14:textId="77777777" w:rsidR="00603D4A" w:rsidRPr="00E521E6" w:rsidRDefault="00603D4A" w:rsidP="00363D36">
            <w:pPr>
              <w:spacing w:after="120" w:line="240" w:lineRule="auto"/>
              <w:ind w:left="152" w:hanging="152"/>
            </w:pPr>
            <w:r w:rsidRPr="00E521E6">
              <w:t>- F 0 16 00 79 Risk/Fırsat Değerlendirme ve Takip Formuna yapılacak olan revizyonlar için açıklama getirilmiştir.</w:t>
            </w:r>
          </w:p>
          <w:p w14:paraId="591331DD" w14:textId="13D398C9" w:rsidR="00603D4A" w:rsidRPr="00FD6944" w:rsidRDefault="00603D4A" w:rsidP="00363D36">
            <w:pPr>
              <w:spacing w:before="0" w:after="0" w:line="240" w:lineRule="auto"/>
              <w:ind w:left="155" w:hanging="155"/>
              <w:rPr>
                <w:b/>
                <w:color w:val="000000" w:themeColor="text1"/>
              </w:rPr>
            </w:pPr>
            <w:r w:rsidRPr="00E521E6">
              <w:t>- Dokümanların ilk yayın durumunda “Rev00/--</w:t>
            </w:r>
            <w:proofErr w:type="gramStart"/>
            <w:r w:rsidRPr="00E521E6">
              <w:t>”  tarih</w:t>
            </w:r>
            <w:proofErr w:type="gramEnd"/>
            <w:r w:rsidRPr="00E521E6">
              <w:t xml:space="preserve"> ibaresi çıkartılmıştır.</w:t>
            </w:r>
          </w:p>
        </w:tc>
      </w:tr>
      <w:tr w:rsidR="00603D4A" w:rsidRPr="00FD6944" w14:paraId="70890C3A" w14:textId="77777777" w:rsidTr="00AF5FBD">
        <w:trPr>
          <w:trHeight w:val="454"/>
        </w:trPr>
        <w:tc>
          <w:tcPr>
            <w:tcW w:w="1189" w:type="dxa"/>
            <w:vAlign w:val="center"/>
          </w:tcPr>
          <w:p w14:paraId="0C870530" w14:textId="37990A1F" w:rsidR="00603D4A" w:rsidRPr="00FD6944" w:rsidRDefault="00603D4A" w:rsidP="00603D4A">
            <w:pPr>
              <w:spacing w:before="0" w:after="0" w:line="240" w:lineRule="auto"/>
              <w:jc w:val="center"/>
              <w:rPr>
                <w:color w:val="000000" w:themeColor="text1"/>
              </w:rPr>
            </w:pPr>
            <w:r w:rsidRPr="00E521E6">
              <w:rPr>
                <w:color w:val="000000" w:themeColor="text1"/>
              </w:rPr>
              <w:t>4</w:t>
            </w:r>
          </w:p>
        </w:tc>
        <w:tc>
          <w:tcPr>
            <w:tcW w:w="1414" w:type="dxa"/>
            <w:vAlign w:val="center"/>
          </w:tcPr>
          <w:p w14:paraId="32DEBCF5" w14:textId="05261C76" w:rsidR="00603D4A" w:rsidRPr="00FD6944" w:rsidRDefault="00603D4A" w:rsidP="00603D4A">
            <w:pPr>
              <w:spacing w:before="0" w:after="0" w:line="240" w:lineRule="auto"/>
              <w:jc w:val="center"/>
              <w:rPr>
                <w:b/>
                <w:color w:val="000000" w:themeColor="text1"/>
              </w:rPr>
            </w:pPr>
            <w:r w:rsidRPr="00E521E6">
              <w:rPr>
                <w:color w:val="000000" w:themeColor="text1"/>
              </w:rPr>
              <w:t>2</w:t>
            </w:r>
            <w:r>
              <w:rPr>
                <w:color w:val="000000" w:themeColor="text1"/>
              </w:rPr>
              <w:t>3</w:t>
            </w:r>
            <w:r w:rsidRPr="00E521E6">
              <w:rPr>
                <w:color w:val="000000" w:themeColor="text1"/>
              </w:rPr>
              <w:t>.08.2021</w:t>
            </w:r>
          </w:p>
        </w:tc>
        <w:tc>
          <w:tcPr>
            <w:tcW w:w="1163" w:type="dxa"/>
            <w:vAlign w:val="center"/>
          </w:tcPr>
          <w:p w14:paraId="2603D786" w14:textId="221E7C23" w:rsidR="00603D4A" w:rsidRPr="00FD6944" w:rsidRDefault="00603D4A" w:rsidP="00603D4A">
            <w:pPr>
              <w:spacing w:before="0" w:after="0" w:line="240" w:lineRule="auto"/>
              <w:jc w:val="center"/>
              <w:rPr>
                <w:b/>
                <w:color w:val="000000" w:themeColor="text1"/>
              </w:rPr>
            </w:pPr>
            <w:r w:rsidRPr="00E521E6">
              <w:rPr>
                <w:color w:val="000000" w:themeColor="text1"/>
              </w:rPr>
              <w:t>05</w:t>
            </w:r>
          </w:p>
        </w:tc>
        <w:tc>
          <w:tcPr>
            <w:tcW w:w="6186" w:type="dxa"/>
            <w:vAlign w:val="center"/>
          </w:tcPr>
          <w:p w14:paraId="7C700552" w14:textId="068D1712" w:rsidR="00603D4A" w:rsidRPr="00FD6944" w:rsidRDefault="00603D4A" w:rsidP="00363D36">
            <w:pPr>
              <w:spacing w:before="0" w:after="0" w:line="240" w:lineRule="auto"/>
              <w:rPr>
                <w:b/>
                <w:color w:val="000000" w:themeColor="text1"/>
              </w:rPr>
            </w:pPr>
            <w:r w:rsidRPr="00E521E6">
              <w:rPr>
                <w:color w:val="000000" w:themeColor="text1"/>
              </w:rPr>
              <w:t>Bilgi Teknolojileri eklendi</w:t>
            </w:r>
          </w:p>
        </w:tc>
      </w:tr>
      <w:tr w:rsidR="00603D4A" w:rsidRPr="00FD6944" w14:paraId="25D2AC1B" w14:textId="77777777" w:rsidTr="00AF5FBD">
        <w:trPr>
          <w:trHeight w:val="2400"/>
        </w:trPr>
        <w:tc>
          <w:tcPr>
            <w:tcW w:w="1189" w:type="dxa"/>
            <w:vAlign w:val="center"/>
          </w:tcPr>
          <w:p w14:paraId="30284B25" w14:textId="6DBAC489" w:rsidR="00603D4A" w:rsidRPr="00FD6944" w:rsidRDefault="00603D4A" w:rsidP="00603D4A">
            <w:pPr>
              <w:spacing w:before="0" w:after="0" w:line="240" w:lineRule="auto"/>
              <w:jc w:val="center"/>
              <w:rPr>
                <w:color w:val="000000" w:themeColor="text1"/>
              </w:rPr>
            </w:pPr>
            <w:r w:rsidRPr="00CA0E30">
              <w:rPr>
                <w:color w:val="000000" w:themeColor="text1"/>
              </w:rPr>
              <w:t xml:space="preserve">2, </w:t>
            </w:r>
            <w:r>
              <w:rPr>
                <w:color w:val="000000" w:themeColor="text1"/>
              </w:rPr>
              <w:t xml:space="preserve">3, </w:t>
            </w:r>
            <w:r w:rsidRPr="00CA0E30">
              <w:rPr>
                <w:color w:val="000000" w:themeColor="text1"/>
              </w:rPr>
              <w:t>4, 6, 7, 8, 9, 10, 11, 12, 13, 14</w:t>
            </w:r>
          </w:p>
        </w:tc>
        <w:tc>
          <w:tcPr>
            <w:tcW w:w="1414" w:type="dxa"/>
            <w:vAlign w:val="center"/>
          </w:tcPr>
          <w:p w14:paraId="14D796A5" w14:textId="3112A20C" w:rsidR="00603D4A" w:rsidRPr="00FD6944" w:rsidRDefault="00603D4A" w:rsidP="00603D4A">
            <w:pPr>
              <w:spacing w:before="0" w:after="0" w:line="240" w:lineRule="auto"/>
              <w:jc w:val="center"/>
              <w:rPr>
                <w:b/>
                <w:color w:val="000000" w:themeColor="text1"/>
              </w:rPr>
            </w:pPr>
            <w:r>
              <w:rPr>
                <w:color w:val="000000" w:themeColor="text1"/>
              </w:rPr>
              <w:t>15</w:t>
            </w:r>
            <w:r w:rsidRPr="00CA0E30">
              <w:rPr>
                <w:color w:val="000000" w:themeColor="text1"/>
              </w:rPr>
              <w:t>.03.2023</w:t>
            </w:r>
          </w:p>
        </w:tc>
        <w:tc>
          <w:tcPr>
            <w:tcW w:w="1163" w:type="dxa"/>
            <w:vAlign w:val="center"/>
          </w:tcPr>
          <w:p w14:paraId="2DBB075E" w14:textId="32DF7DF4" w:rsidR="00603D4A" w:rsidRPr="00FD6944" w:rsidRDefault="00603D4A" w:rsidP="00603D4A">
            <w:pPr>
              <w:spacing w:before="0" w:after="0" w:line="240" w:lineRule="auto"/>
              <w:jc w:val="center"/>
              <w:rPr>
                <w:b/>
                <w:color w:val="000000" w:themeColor="text1"/>
              </w:rPr>
            </w:pPr>
            <w:r w:rsidRPr="00CA0E30">
              <w:rPr>
                <w:color w:val="000000" w:themeColor="text1"/>
              </w:rPr>
              <w:t>06</w:t>
            </w:r>
          </w:p>
        </w:tc>
        <w:tc>
          <w:tcPr>
            <w:tcW w:w="6186" w:type="dxa"/>
            <w:vAlign w:val="center"/>
          </w:tcPr>
          <w:p w14:paraId="42EFBA14" w14:textId="77777777" w:rsidR="00603D4A" w:rsidRPr="00FA059C" w:rsidRDefault="00603D4A" w:rsidP="0016488A">
            <w:pPr>
              <w:spacing w:after="120" w:line="240" w:lineRule="auto"/>
              <w:ind w:left="169" w:hanging="169"/>
            </w:pPr>
            <w:r>
              <w:rPr>
                <w:color w:val="000000" w:themeColor="text1"/>
              </w:rPr>
              <w:t xml:space="preserve">- </w:t>
            </w:r>
            <w:r w:rsidRPr="00CA0E30">
              <w:rPr>
                <w:color w:val="000000" w:themeColor="text1"/>
              </w:rPr>
              <w:t xml:space="preserve">Kalite </w:t>
            </w:r>
            <w:r w:rsidRPr="00FA059C">
              <w:t>hedeflerinin termin süresi, gerçekleşme durumlarının izleme periyotları ve gerçekleşmelerin Aksiyon Planı ile izleneceği eklendi</w:t>
            </w:r>
          </w:p>
          <w:p w14:paraId="01C27333" w14:textId="77777777" w:rsidR="00603D4A" w:rsidRPr="00FA059C" w:rsidRDefault="00603D4A" w:rsidP="0016488A">
            <w:pPr>
              <w:spacing w:after="120" w:line="240" w:lineRule="auto"/>
              <w:ind w:left="169" w:hanging="169"/>
            </w:pPr>
            <w:r>
              <w:t xml:space="preserve">- </w:t>
            </w:r>
            <w:r w:rsidRPr="00FA059C">
              <w:t>Etüt Planlama ve Tahsisler Dairesi Başkanlığı eklendi</w:t>
            </w:r>
          </w:p>
          <w:p w14:paraId="1BCA2E84" w14:textId="77777777" w:rsidR="00603D4A" w:rsidRPr="00FA059C" w:rsidRDefault="00603D4A" w:rsidP="0016488A">
            <w:pPr>
              <w:spacing w:after="120" w:line="240" w:lineRule="auto"/>
              <w:ind w:left="169" w:hanging="169"/>
            </w:pPr>
            <w:r>
              <w:t>-</w:t>
            </w:r>
            <w:r w:rsidRPr="00FA059C">
              <w:rPr>
                <w:sz w:val="4"/>
                <w:szCs w:val="4"/>
              </w:rPr>
              <w:t xml:space="preserve"> </w:t>
            </w:r>
            <w:r w:rsidRPr="00FA059C">
              <w:t xml:space="preserve">Dokümanların revizyon </w:t>
            </w:r>
            <w:proofErr w:type="spellStart"/>
            <w:r w:rsidRPr="00FA059C">
              <w:t>no</w:t>
            </w:r>
            <w:proofErr w:type="spellEnd"/>
            <w:r w:rsidRPr="00FA059C">
              <w:t xml:space="preserve"> ve revizyon tarihleri ile ilgili güncellemeler yapıldı</w:t>
            </w:r>
          </w:p>
          <w:p w14:paraId="7B16694D" w14:textId="36674045" w:rsidR="00603D4A" w:rsidRPr="00FD6944" w:rsidRDefault="00603D4A" w:rsidP="0016488A">
            <w:pPr>
              <w:spacing w:before="0" w:after="0" w:line="240" w:lineRule="auto"/>
              <w:ind w:left="169" w:hanging="169"/>
              <w:rPr>
                <w:b/>
                <w:color w:val="000000" w:themeColor="text1"/>
              </w:rPr>
            </w:pPr>
            <w:r>
              <w:t xml:space="preserve">- </w:t>
            </w:r>
            <w:r w:rsidRPr="00FA059C">
              <w:t>5. maddeye F 0</w:t>
            </w:r>
            <w:r w:rsidRPr="00CA0E30">
              <w:rPr>
                <w:color w:val="000000" w:themeColor="text1"/>
              </w:rPr>
              <w:t xml:space="preserve"> 16 00 41 </w:t>
            </w:r>
            <w:proofErr w:type="spellStart"/>
            <w:r w:rsidRPr="00CA0E30">
              <w:rPr>
                <w:color w:val="000000" w:themeColor="text1"/>
              </w:rPr>
              <w:t>nolu</w:t>
            </w:r>
            <w:proofErr w:type="spellEnd"/>
            <w:r w:rsidRPr="00CA0E30">
              <w:rPr>
                <w:color w:val="000000" w:themeColor="text1"/>
              </w:rPr>
              <w:t xml:space="preserve"> form eklendi</w:t>
            </w:r>
          </w:p>
        </w:tc>
      </w:tr>
      <w:tr w:rsidR="00603D4A" w:rsidRPr="00FD6944" w14:paraId="07D91AD7" w14:textId="77777777" w:rsidTr="00AF5FBD">
        <w:trPr>
          <w:trHeight w:val="359"/>
        </w:trPr>
        <w:tc>
          <w:tcPr>
            <w:tcW w:w="1189" w:type="dxa"/>
            <w:vAlign w:val="center"/>
          </w:tcPr>
          <w:p w14:paraId="1A6DC42A" w14:textId="32195808" w:rsidR="00603D4A" w:rsidRPr="00FD6944" w:rsidRDefault="00603D4A" w:rsidP="00603D4A">
            <w:pPr>
              <w:spacing w:before="0" w:after="0" w:line="240" w:lineRule="auto"/>
              <w:jc w:val="center"/>
              <w:rPr>
                <w:color w:val="000000" w:themeColor="text1"/>
              </w:rPr>
            </w:pPr>
            <w:r w:rsidRPr="00531994">
              <w:rPr>
                <w:color w:val="000000" w:themeColor="text1"/>
              </w:rPr>
              <w:t>10, 13, 14</w:t>
            </w:r>
          </w:p>
        </w:tc>
        <w:tc>
          <w:tcPr>
            <w:tcW w:w="1414" w:type="dxa"/>
            <w:vAlign w:val="center"/>
          </w:tcPr>
          <w:p w14:paraId="000B4BD7" w14:textId="1152F0E4" w:rsidR="00603D4A" w:rsidRPr="00FD6944" w:rsidRDefault="00603D4A" w:rsidP="00603D4A">
            <w:pPr>
              <w:spacing w:before="0" w:after="0" w:line="240" w:lineRule="auto"/>
              <w:jc w:val="center"/>
              <w:rPr>
                <w:b/>
                <w:color w:val="000000" w:themeColor="text1"/>
              </w:rPr>
            </w:pPr>
            <w:r w:rsidRPr="00531994">
              <w:rPr>
                <w:color w:val="000000" w:themeColor="text1"/>
              </w:rPr>
              <w:t>22.11.2023</w:t>
            </w:r>
          </w:p>
        </w:tc>
        <w:tc>
          <w:tcPr>
            <w:tcW w:w="1163" w:type="dxa"/>
            <w:vAlign w:val="center"/>
          </w:tcPr>
          <w:p w14:paraId="4C691CA5" w14:textId="35F02755" w:rsidR="00603D4A" w:rsidRPr="00FD6944" w:rsidRDefault="00603D4A" w:rsidP="00603D4A">
            <w:pPr>
              <w:spacing w:before="0" w:after="0" w:line="240" w:lineRule="auto"/>
              <w:jc w:val="center"/>
              <w:rPr>
                <w:b/>
                <w:color w:val="000000" w:themeColor="text1"/>
              </w:rPr>
            </w:pPr>
            <w:r w:rsidRPr="00531994">
              <w:rPr>
                <w:color w:val="000000" w:themeColor="text1"/>
              </w:rPr>
              <w:t>07</w:t>
            </w:r>
          </w:p>
        </w:tc>
        <w:tc>
          <w:tcPr>
            <w:tcW w:w="6186" w:type="dxa"/>
            <w:vAlign w:val="center"/>
          </w:tcPr>
          <w:p w14:paraId="5921ACD0" w14:textId="7C41213C" w:rsidR="00603D4A" w:rsidRPr="00531994" w:rsidRDefault="00603D4A" w:rsidP="00363D36">
            <w:pPr>
              <w:spacing w:after="120" w:line="240" w:lineRule="auto"/>
              <w:ind w:left="166" w:hanging="166"/>
              <w:rPr>
                <w:color w:val="000000" w:themeColor="text1"/>
              </w:rPr>
            </w:pPr>
            <w:r w:rsidRPr="00531994">
              <w:rPr>
                <w:color w:val="000000" w:themeColor="text1"/>
              </w:rPr>
              <w:t>-</w:t>
            </w:r>
            <w:r w:rsidR="0016488A">
              <w:rPr>
                <w:color w:val="000000" w:themeColor="text1"/>
              </w:rPr>
              <w:t xml:space="preserve"> </w:t>
            </w:r>
            <w:r w:rsidRPr="00531994">
              <w:rPr>
                <w:color w:val="000000" w:themeColor="text1"/>
              </w:rPr>
              <w:t xml:space="preserve">Dokümanlar ile ilgili yayım, revizyon ve yürürlükten kaldırma talebinde bulunacak şube müdürlüğünün değişiklik talebini F 0 16 00 03 Doküman Yayım / Revizyon / Yürürlükten Kaldırma Talep </w:t>
            </w:r>
            <w:proofErr w:type="spellStart"/>
            <w:r w:rsidRPr="00531994">
              <w:rPr>
                <w:color w:val="000000" w:themeColor="text1"/>
              </w:rPr>
              <w:t>Formu’na</w:t>
            </w:r>
            <w:proofErr w:type="spellEnd"/>
            <w:r w:rsidRPr="00531994">
              <w:rPr>
                <w:color w:val="000000" w:themeColor="text1"/>
              </w:rPr>
              <w:t xml:space="preserve"> işleyerek bu form ve ilgili dokümanlar ile birlikte BELGENET üzerinden konu ile ilgili </w:t>
            </w:r>
            <w:proofErr w:type="spellStart"/>
            <w:r w:rsidRPr="00531994">
              <w:rPr>
                <w:color w:val="000000" w:themeColor="text1"/>
              </w:rPr>
              <w:t>TAKK’daki</w:t>
            </w:r>
            <w:proofErr w:type="spellEnd"/>
            <w:r w:rsidRPr="00531994">
              <w:rPr>
                <w:color w:val="000000" w:themeColor="text1"/>
              </w:rPr>
              <w:t xml:space="preserve"> şube müdürlüğüne ve </w:t>
            </w:r>
            <w:proofErr w:type="spellStart"/>
            <w:r w:rsidRPr="00531994">
              <w:rPr>
                <w:color w:val="000000" w:themeColor="text1"/>
              </w:rPr>
              <w:t>KYS’ye</w:t>
            </w:r>
            <w:proofErr w:type="spellEnd"/>
            <w:r w:rsidRPr="00531994">
              <w:rPr>
                <w:color w:val="000000" w:themeColor="text1"/>
              </w:rPr>
              <w:t xml:space="preserve"> koordinasyon açarak BELGENET üzerinden </w:t>
            </w:r>
            <w:proofErr w:type="spellStart"/>
            <w:r w:rsidRPr="00531994">
              <w:rPr>
                <w:color w:val="000000" w:themeColor="text1"/>
              </w:rPr>
              <w:t>KY’ye</w:t>
            </w:r>
            <w:proofErr w:type="spellEnd"/>
            <w:r w:rsidRPr="00531994">
              <w:rPr>
                <w:color w:val="000000" w:themeColor="text1"/>
              </w:rPr>
              <w:t xml:space="preserve"> göndermesi, </w:t>
            </w:r>
          </w:p>
          <w:p w14:paraId="7BEF8598" w14:textId="77777777" w:rsidR="00603D4A" w:rsidRPr="00531994" w:rsidRDefault="00603D4A" w:rsidP="00363D36">
            <w:pPr>
              <w:spacing w:after="120" w:line="240" w:lineRule="auto"/>
              <w:ind w:left="133" w:hanging="133"/>
              <w:rPr>
                <w:color w:val="000000" w:themeColor="text1"/>
              </w:rPr>
            </w:pPr>
            <w:r w:rsidRPr="00531994">
              <w:rPr>
                <w:color w:val="000000" w:themeColor="text1"/>
              </w:rPr>
              <w:t>- F 0 16 00 05 Dış Kaynaklı Doküman Listesi’nin güncelleme revizyon numarası ve bu listedeki dokümanların bulundurma yeri ile ilgili açıklayıcı bilgiler,</w:t>
            </w:r>
          </w:p>
          <w:p w14:paraId="2EE516D9" w14:textId="77777777" w:rsidR="00603D4A" w:rsidRPr="00531994" w:rsidRDefault="00603D4A" w:rsidP="00363D36">
            <w:pPr>
              <w:spacing w:after="120" w:line="240" w:lineRule="auto"/>
              <w:ind w:left="161" w:hanging="161"/>
              <w:rPr>
                <w:color w:val="000000" w:themeColor="text1"/>
              </w:rPr>
            </w:pPr>
            <w:r w:rsidRPr="00531994">
              <w:rPr>
                <w:color w:val="000000" w:themeColor="text1"/>
              </w:rPr>
              <w:t xml:space="preserve">- Dış Kaynaklı Doküman taleplerinin BELGENET üzerinden gönderilen bir yazı ile </w:t>
            </w:r>
            <w:proofErr w:type="spellStart"/>
            <w:r w:rsidRPr="00531994">
              <w:rPr>
                <w:color w:val="000000" w:themeColor="text1"/>
              </w:rPr>
              <w:t>TAKK’daki</w:t>
            </w:r>
            <w:proofErr w:type="spellEnd"/>
            <w:r w:rsidRPr="00531994">
              <w:rPr>
                <w:color w:val="000000" w:themeColor="text1"/>
              </w:rPr>
              <w:t xml:space="preserve"> ilgili şube müdürlüğüne bildirilmesi </w:t>
            </w:r>
          </w:p>
          <w:p w14:paraId="777CBFDB" w14:textId="25AA5BC6" w:rsidR="00603D4A" w:rsidRPr="00FD6944" w:rsidRDefault="00603D4A" w:rsidP="00363D36">
            <w:pPr>
              <w:spacing w:before="0" w:after="0" w:line="240" w:lineRule="auto"/>
              <w:rPr>
                <w:b/>
                <w:color w:val="000000" w:themeColor="text1"/>
              </w:rPr>
            </w:pPr>
            <w:proofErr w:type="gramStart"/>
            <w:r w:rsidRPr="00531994">
              <w:rPr>
                <w:color w:val="000000" w:themeColor="text1"/>
              </w:rPr>
              <w:t>hususları</w:t>
            </w:r>
            <w:proofErr w:type="gramEnd"/>
            <w:r w:rsidRPr="00531994">
              <w:rPr>
                <w:color w:val="000000" w:themeColor="text1"/>
              </w:rPr>
              <w:t xml:space="preserve"> eklendi.</w:t>
            </w:r>
          </w:p>
        </w:tc>
      </w:tr>
      <w:tr w:rsidR="00603D4A" w:rsidRPr="00FD6944" w14:paraId="234851B4" w14:textId="77777777" w:rsidTr="00AF5FBD">
        <w:trPr>
          <w:trHeight w:val="988"/>
        </w:trPr>
        <w:tc>
          <w:tcPr>
            <w:tcW w:w="1189" w:type="dxa"/>
            <w:vAlign w:val="center"/>
          </w:tcPr>
          <w:p w14:paraId="1E1DB9C2" w14:textId="138F85B6" w:rsidR="00603D4A" w:rsidRPr="00FD6944" w:rsidRDefault="00603D4A" w:rsidP="00603D4A">
            <w:pPr>
              <w:spacing w:before="0" w:after="0" w:line="240" w:lineRule="auto"/>
              <w:jc w:val="center"/>
              <w:rPr>
                <w:color w:val="000000" w:themeColor="text1"/>
              </w:rPr>
            </w:pPr>
            <w:r w:rsidRPr="004D59A4">
              <w:rPr>
                <w:color w:val="000000" w:themeColor="text1"/>
              </w:rPr>
              <w:lastRenderedPageBreak/>
              <w:t xml:space="preserve">2, 5, 6, 8, 9, 10, 13, 14, 15 </w:t>
            </w:r>
          </w:p>
        </w:tc>
        <w:tc>
          <w:tcPr>
            <w:tcW w:w="1414" w:type="dxa"/>
            <w:vAlign w:val="center"/>
          </w:tcPr>
          <w:p w14:paraId="756C18A7" w14:textId="0409553D" w:rsidR="00603D4A" w:rsidRPr="00FD6944" w:rsidRDefault="00603D4A" w:rsidP="00603D4A">
            <w:pPr>
              <w:spacing w:before="0" w:after="0" w:line="240" w:lineRule="auto"/>
              <w:jc w:val="center"/>
              <w:rPr>
                <w:b/>
                <w:color w:val="000000" w:themeColor="text1"/>
              </w:rPr>
            </w:pPr>
            <w:r w:rsidRPr="004D59A4">
              <w:rPr>
                <w:color w:val="000000" w:themeColor="text1"/>
              </w:rPr>
              <w:t>24.10.2024</w:t>
            </w:r>
          </w:p>
        </w:tc>
        <w:tc>
          <w:tcPr>
            <w:tcW w:w="1163" w:type="dxa"/>
            <w:vAlign w:val="center"/>
          </w:tcPr>
          <w:p w14:paraId="4EFAC307" w14:textId="7517A886" w:rsidR="00603D4A" w:rsidRPr="00FD6944" w:rsidRDefault="00603D4A" w:rsidP="00603D4A">
            <w:pPr>
              <w:spacing w:before="0" w:after="0" w:line="240" w:lineRule="auto"/>
              <w:jc w:val="center"/>
              <w:rPr>
                <w:b/>
                <w:color w:val="000000" w:themeColor="text1"/>
              </w:rPr>
            </w:pPr>
            <w:r w:rsidRPr="004D59A4">
              <w:rPr>
                <w:color w:val="000000" w:themeColor="text1"/>
              </w:rPr>
              <w:t>08</w:t>
            </w:r>
          </w:p>
        </w:tc>
        <w:tc>
          <w:tcPr>
            <w:tcW w:w="6186" w:type="dxa"/>
            <w:vAlign w:val="center"/>
          </w:tcPr>
          <w:p w14:paraId="0518CB9F" w14:textId="27A912B2" w:rsidR="00603D4A" w:rsidRPr="00FD6944" w:rsidRDefault="00603D4A" w:rsidP="00363D36">
            <w:pPr>
              <w:spacing w:before="0" w:after="0" w:line="240" w:lineRule="auto"/>
              <w:rPr>
                <w:b/>
                <w:color w:val="000000" w:themeColor="text1"/>
              </w:rPr>
            </w:pPr>
            <w:r w:rsidRPr="004D59A4">
              <w:rPr>
                <w:color w:val="000000" w:themeColor="text1"/>
              </w:rPr>
              <w:t xml:space="preserve">Formlara eklenen “Güncelleme No” ve “Güncelleme Tarihi” ile ilgili olarak P8.3 </w:t>
            </w:r>
            <w:proofErr w:type="spellStart"/>
            <w:r w:rsidRPr="004D59A4">
              <w:rPr>
                <w:color w:val="000000" w:themeColor="text1"/>
              </w:rPr>
              <w:t>nolu</w:t>
            </w:r>
            <w:proofErr w:type="spellEnd"/>
            <w:r w:rsidRPr="004D59A4">
              <w:rPr>
                <w:color w:val="000000" w:themeColor="text1"/>
              </w:rPr>
              <w:t xml:space="preserve"> işbu prosedüre açıklayıcı maddeler eklendi.</w:t>
            </w:r>
          </w:p>
        </w:tc>
      </w:tr>
      <w:tr w:rsidR="007864BF" w:rsidRPr="007864BF" w14:paraId="5A52E7D1" w14:textId="77777777" w:rsidTr="002047A0">
        <w:trPr>
          <w:trHeight w:val="1212"/>
        </w:trPr>
        <w:tc>
          <w:tcPr>
            <w:tcW w:w="1189" w:type="dxa"/>
            <w:shd w:val="clear" w:color="auto" w:fill="auto"/>
            <w:vAlign w:val="center"/>
          </w:tcPr>
          <w:p w14:paraId="0F7E6D9E" w14:textId="193365BF" w:rsidR="00603D4A" w:rsidRPr="007864BF" w:rsidRDefault="007C5117" w:rsidP="00603D4A">
            <w:pPr>
              <w:spacing w:before="0" w:after="0" w:line="240" w:lineRule="auto"/>
              <w:jc w:val="center"/>
              <w:rPr>
                <w:color w:val="000000" w:themeColor="text1"/>
              </w:rPr>
            </w:pPr>
            <w:r w:rsidRPr="007864BF">
              <w:rPr>
                <w:color w:val="000000" w:themeColor="text1"/>
              </w:rPr>
              <w:t xml:space="preserve">2, 3, 4, </w:t>
            </w:r>
            <w:r w:rsidR="00895024" w:rsidRPr="007864BF">
              <w:rPr>
                <w:color w:val="000000" w:themeColor="text1"/>
              </w:rPr>
              <w:t xml:space="preserve">5, </w:t>
            </w:r>
            <w:r w:rsidRPr="007864BF">
              <w:rPr>
                <w:color w:val="000000" w:themeColor="text1"/>
              </w:rPr>
              <w:t>7, 8, 9, 11, 12, 13, 16</w:t>
            </w:r>
          </w:p>
        </w:tc>
        <w:tc>
          <w:tcPr>
            <w:tcW w:w="1414" w:type="dxa"/>
            <w:shd w:val="clear" w:color="auto" w:fill="auto"/>
            <w:vAlign w:val="center"/>
          </w:tcPr>
          <w:p w14:paraId="003FF5D5" w14:textId="28767342" w:rsidR="00603D4A" w:rsidRPr="007864BF" w:rsidRDefault="00B42CED" w:rsidP="00603D4A">
            <w:pPr>
              <w:spacing w:before="0" w:after="0" w:line="240" w:lineRule="auto"/>
              <w:jc w:val="center"/>
              <w:rPr>
                <w:color w:val="000000" w:themeColor="text1"/>
              </w:rPr>
            </w:pPr>
            <w:r w:rsidRPr="007864BF">
              <w:rPr>
                <w:color w:val="000000" w:themeColor="text1"/>
              </w:rPr>
              <w:t>25.12</w:t>
            </w:r>
            <w:r w:rsidR="00603D4A" w:rsidRPr="007864BF">
              <w:rPr>
                <w:color w:val="000000" w:themeColor="text1"/>
              </w:rPr>
              <w:t>.2025</w:t>
            </w:r>
          </w:p>
        </w:tc>
        <w:tc>
          <w:tcPr>
            <w:tcW w:w="1163" w:type="dxa"/>
            <w:shd w:val="clear" w:color="auto" w:fill="auto"/>
            <w:vAlign w:val="center"/>
          </w:tcPr>
          <w:p w14:paraId="30C69F08" w14:textId="77777777" w:rsidR="00603D4A" w:rsidRPr="007864BF" w:rsidRDefault="00603D4A" w:rsidP="00603D4A">
            <w:pPr>
              <w:spacing w:before="0" w:after="0" w:line="240" w:lineRule="auto"/>
              <w:jc w:val="center"/>
              <w:rPr>
                <w:color w:val="000000" w:themeColor="text1"/>
              </w:rPr>
            </w:pPr>
            <w:r w:rsidRPr="007864BF">
              <w:rPr>
                <w:color w:val="000000" w:themeColor="text1"/>
              </w:rPr>
              <w:t>09</w:t>
            </w:r>
          </w:p>
        </w:tc>
        <w:tc>
          <w:tcPr>
            <w:tcW w:w="6186" w:type="dxa"/>
            <w:shd w:val="clear" w:color="auto" w:fill="auto"/>
            <w:vAlign w:val="center"/>
          </w:tcPr>
          <w:p w14:paraId="4ECFC7A7" w14:textId="77777777" w:rsidR="00603D4A" w:rsidRPr="007864BF" w:rsidRDefault="00603D4A" w:rsidP="00363D36">
            <w:pPr>
              <w:pStyle w:val="ListeParagraf"/>
              <w:numPr>
                <w:ilvl w:val="0"/>
                <w:numId w:val="8"/>
              </w:numPr>
              <w:spacing w:after="60" w:line="240" w:lineRule="auto"/>
              <w:ind w:left="145" w:hanging="190"/>
              <w:rPr>
                <w:color w:val="000000" w:themeColor="text1"/>
                <w:szCs w:val="24"/>
              </w:rPr>
            </w:pPr>
            <w:r w:rsidRPr="007864BF">
              <w:rPr>
                <w:color w:val="000000" w:themeColor="text1"/>
                <w:szCs w:val="24"/>
              </w:rPr>
              <w:t xml:space="preserve">TS EN ISO/IEC 17043 standardına göre prosedürde düzenlemeler yapıldı, </w:t>
            </w:r>
          </w:p>
          <w:p w14:paraId="142B406A" w14:textId="77777777" w:rsidR="00603D4A" w:rsidRPr="007864BF" w:rsidRDefault="00603D4A" w:rsidP="00363D36">
            <w:pPr>
              <w:pStyle w:val="ListeParagraf"/>
              <w:numPr>
                <w:ilvl w:val="0"/>
                <w:numId w:val="8"/>
              </w:numPr>
              <w:spacing w:after="60" w:line="240" w:lineRule="auto"/>
              <w:ind w:left="145" w:hanging="190"/>
              <w:rPr>
                <w:color w:val="000000" w:themeColor="text1"/>
              </w:rPr>
            </w:pPr>
            <w:r w:rsidRPr="007864BF">
              <w:rPr>
                <w:color w:val="000000" w:themeColor="text1"/>
                <w:szCs w:val="24"/>
              </w:rPr>
              <w:t>Madde 5 İlgili Dokümanlar güncellendi</w:t>
            </w:r>
          </w:p>
        </w:tc>
      </w:tr>
      <w:tr w:rsidR="009232E5" w:rsidRPr="009232E5" w14:paraId="7D9FA540" w14:textId="77777777" w:rsidTr="009232E5">
        <w:trPr>
          <w:trHeight w:val="1160"/>
        </w:trPr>
        <w:tc>
          <w:tcPr>
            <w:tcW w:w="1189" w:type="dxa"/>
            <w:shd w:val="clear" w:color="auto" w:fill="auto"/>
            <w:vAlign w:val="center"/>
          </w:tcPr>
          <w:p w14:paraId="3A46DCA4" w14:textId="7F30A69C" w:rsidR="000C2DEB" w:rsidRPr="009232E5" w:rsidRDefault="00876985" w:rsidP="00603D4A">
            <w:pPr>
              <w:spacing w:before="0" w:after="0" w:line="240" w:lineRule="auto"/>
              <w:jc w:val="center"/>
              <w:rPr>
                <w:color w:val="000000" w:themeColor="text1"/>
              </w:rPr>
            </w:pPr>
            <w:r w:rsidRPr="009232E5">
              <w:rPr>
                <w:color w:val="000000" w:themeColor="text1"/>
              </w:rPr>
              <w:t>10</w:t>
            </w:r>
            <w:r w:rsidR="00B07417" w:rsidRPr="009232E5">
              <w:rPr>
                <w:color w:val="000000" w:themeColor="text1"/>
              </w:rPr>
              <w:t>, 16</w:t>
            </w:r>
          </w:p>
        </w:tc>
        <w:tc>
          <w:tcPr>
            <w:tcW w:w="1414" w:type="dxa"/>
            <w:shd w:val="clear" w:color="auto" w:fill="auto"/>
            <w:vAlign w:val="center"/>
          </w:tcPr>
          <w:p w14:paraId="4B8B42B7" w14:textId="7DF1A0A3" w:rsidR="000C2DEB" w:rsidRPr="009232E5" w:rsidRDefault="00691E25" w:rsidP="00603D4A">
            <w:pPr>
              <w:spacing w:before="0" w:after="0" w:line="240" w:lineRule="auto"/>
              <w:jc w:val="center"/>
              <w:rPr>
                <w:color w:val="000000" w:themeColor="text1"/>
              </w:rPr>
            </w:pPr>
            <w:r w:rsidRPr="009232E5">
              <w:rPr>
                <w:color w:val="000000" w:themeColor="text1"/>
              </w:rPr>
              <w:t>11</w:t>
            </w:r>
            <w:r w:rsidR="00973276" w:rsidRPr="009232E5">
              <w:rPr>
                <w:color w:val="000000" w:themeColor="text1"/>
              </w:rPr>
              <w:t>.03</w:t>
            </w:r>
            <w:r w:rsidR="000C2DEB" w:rsidRPr="009232E5">
              <w:rPr>
                <w:color w:val="000000" w:themeColor="text1"/>
              </w:rPr>
              <w:t>.2026</w:t>
            </w:r>
          </w:p>
        </w:tc>
        <w:tc>
          <w:tcPr>
            <w:tcW w:w="1163" w:type="dxa"/>
            <w:shd w:val="clear" w:color="auto" w:fill="auto"/>
            <w:vAlign w:val="center"/>
          </w:tcPr>
          <w:p w14:paraId="388B36BB" w14:textId="57ED861E" w:rsidR="000C2DEB" w:rsidRPr="009232E5" w:rsidRDefault="000C2DEB" w:rsidP="00603D4A">
            <w:pPr>
              <w:spacing w:before="0" w:after="0" w:line="240" w:lineRule="auto"/>
              <w:jc w:val="center"/>
              <w:rPr>
                <w:color w:val="000000" w:themeColor="text1"/>
              </w:rPr>
            </w:pPr>
            <w:r w:rsidRPr="009232E5">
              <w:rPr>
                <w:color w:val="000000" w:themeColor="text1"/>
              </w:rPr>
              <w:t>10</w:t>
            </w:r>
          </w:p>
        </w:tc>
        <w:tc>
          <w:tcPr>
            <w:tcW w:w="6186" w:type="dxa"/>
            <w:shd w:val="clear" w:color="auto" w:fill="auto"/>
            <w:vAlign w:val="center"/>
          </w:tcPr>
          <w:p w14:paraId="3839CC65" w14:textId="77777777" w:rsidR="004B2140" w:rsidRPr="009232E5" w:rsidRDefault="004B2140" w:rsidP="00363D36">
            <w:pPr>
              <w:pStyle w:val="ListeParagraf"/>
              <w:numPr>
                <w:ilvl w:val="0"/>
                <w:numId w:val="8"/>
              </w:numPr>
              <w:spacing w:after="60" w:line="240" w:lineRule="auto"/>
              <w:ind w:left="183"/>
              <w:rPr>
                <w:color w:val="000000" w:themeColor="text1"/>
                <w:szCs w:val="24"/>
              </w:rPr>
            </w:pPr>
            <w:r w:rsidRPr="009232E5">
              <w:rPr>
                <w:color w:val="000000" w:themeColor="text1"/>
                <w:szCs w:val="24"/>
              </w:rPr>
              <w:t xml:space="preserve">F 0 16 00 79 Risk/Fırsat Değerlendirme ve Takip </w:t>
            </w:r>
            <w:proofErr w:type="spellStart"/>
            <w:r w:rsidRPr="009232E5">
              <w:rPr>
                <w:color w:val="000000" w:themeColor="text1"/>
                <w:szCs w:val="24"/>
              </w:rPr>
              <w:t>Formu’na</w:t>
            </w:r>
            <w:proofErr w:type="spellEnd"/>
            <w:r w:rsidRPr="009232E5">
              <w:rPr>
                <w:color w:val="000000" w:themeColor="text1"/>
                <w:szCs w:val="24"/>
              </w:rPr>
              <w:t xml:space="preserve"> y</w:t>
            </w:r>
            <w:r w:rsidR="0045442F" w:rsidRPr="009232E5">
              <w:rPr>
                <w:color w:val="000000" w:themeColor="text1"/>
                <w:szCs w:val="24"/>
              </w:rPr>
              <w:t>eni eklenen risklerin italik yazılması hususu kaldırıldı</w:t>
            </w:r>
            <w:r w:rsidRPr="009232E5">
              <w:rPr>
                <w:color w:val="000000" w:themeColor="text1"/>
                <w:szCs w:val="24"/>
              </w:rPr>
              <w:t xml:space="preserve">,  </w:t>
            </w:r>
          </w:p>
          <w:p w14:paraId="4FBF6C04" w14:textId="0496FB21" w:rsidR="000C2DEB" w:rsidRPr="009232E5" w:rsidRDefault="0045442F" w:rsidP="00363D36">
            <w:pPr>
              <w:pStyle w:val="ListeParagraf"/>
              <w:numPr>
                <w:ilvl w:val="0"/>
                <w:numId w:val="8"/>
              </w:numPr>
              <w:spacing w:after="60" w:line="240" w:lineRule="auto"/>
              <w:ind w:left="183"/>
              <w:rPr>
                <w:color w:val="000000" w:themeColor="text1"/>
                <w:szCs w:val="24"/>
              </w:rPr>
            </w:pPr>
            <w:r w:rsidRPr="009232E5">
              <w:rPr>
                <w:color w:val="000000" w:themeColor="text1"/>
                <w:szCs w:val="24"/>
              </w:rPr>
              <w:t xml:space="preserve">Yeni risklerin F 0 16 00 79 Risk/Fırsat Değerlendirme ve Takip </w:t>
            </w:r>
            <w:proofErr w:type="spellStart"/>
            <w:r w:rsidRPr="009232E5">
              <w:rPr>
                <w:color w:val="000000" w:themeColor="text1"/>
                <w:szCs w:val="24"/>
              </w:rPr>
              <w:t>Formu’da</w:t>
            </w:r>
            <w:proofErr w:type="spellEnd"/>
            <w:r w:rsidRPr="009232E5">
              <w:rPr>
                <w:color w:val="000000" w:themeColor="text1"/>
                <w:szCs w:val="24"/>
              </w:rPr>
              <w:t xml:space="preserve"> </w:t>
            </w:r>
            <w:r w:rsidR="002047A0" w:rsidRPr="009232E5">
              <w:rPr>
                <w:color w:val="000000" w:themeColor="text1"/>
                <w:szCs w:val="24"/>
              </w:rPr>
              <w:t xml:space="preserve">standardın madde numarasına göre aralara değil, </w:t>
            </w:r>
            <w:r w:rsidRPr="009232E5">
              <w:rPr>
                <w:color w:val="000000" w:themeColor="text1"/>
                <w:szCs w:val="24"/>
              </w:rPr>
              <w:t>en alta ekleneceği</w:t>
            </w:r>
            <w:r w:rsidR="004B2140" w:rsidRPr="009232E5">
              <w:rPr>
                <w:color w:val="000000" w:themeColor="text1"/>
                <w:szCs w:val="24"/>
              </w:rPr>
              <w:t>ne yönelik açıkla</w:t>
            </w:r>
            <w:r w:rsidR="0016488A" w:rsidRPr="009232E5">
              <w:rPr>
                <w:color w:val="000000" w:themeColor="text1"/>
                <w:szCs w:val="24"/>
              </w:rPr>
              <w:t>yıcı ifade yazıldı</w:t>
            </w:r>
            <w:r w:rsidRPr="009232E5">
              <w:rPr>
                <w:color w:val="000000" w:themeColor="text1"/>
              </w:rPr>
              <w:t>.</w:t>
            </w:r>
          </w:p>
        </w:tc>
      </w:tr>
    </w:tbl>
    <w:p w14:paraId="39941771" w14:textId="77777777" w:rsidR="00603D4A" w:rsidRPr="005A3DF0" w:rsidRDefault="00603D4A" w:rsidP="00603D4A">
      <w:pPr>
        <w:spacing w:before="0" w:after="0" w:line="240" w:lineRule="auto"/>
        <w:ind w:right="215"/>
        <w:rPr>
          <w:color w:val="000000" w:themeColor="text1"/>
        </w:rPr>
      </w:pPr>
    </w:p>
    <w:sectPr w:rsidR="00603D4A" w:rsidRPr="005A3DF0" w:rsidSect="007D7782">
      <w:headerReference w:type="default" r:id="rId19"/>
      <w:footerReference w:type="default" r:id="rId20"/>
      <w:pgSz w:w="11906" w:h="16838" w:code="9"/>
      <w:pgMar w:top="567" w:right="851" w:bottom="567"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F6D1B5" w14:textId="77777777" w:rsidR="00F56A0A" w:rsidRDefault="00F56A0A">
      <w:pPr>
        <w:spacing w:after="0" w:line="240" w:lineRule="auto"/>
      </w:pPr>
      <w:r>
        <w:separator/>
      </w:r>
    </w:p>
  </w:endnote>
  <w:endnote w:type="continuationSeparator" w:id="0">
    <w:p w14:paraId="46BF748B" w14:textId="77777777" w:rsidR="00F56A0A" w:rsidRDefault="00F56A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Bold">
    <w:altName w:val="Times New Roman"/>
    <w:panose1 w:val="00000000000000000000"/>
    <w:charset w:val="A2"/>
    <w:family w:val="auto"/>
    <w:notTrueType/>
    <w:pitch w:val="default"/>
    <w:sig w:usb0="00000007" w:usb1="00000000" w:usb2="00000000" w:usb3="00000000" w:csb0="00000011"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F1CF4" w14:textId="77777777" w:rsidR="003E683B" w:rsidRPr="00051792" w:rsidRDefault="003E683B" w:rsidP="007D7782">
    <w:pPr>
      <w:pStyle w:val="a"/>
      <w:jc w:val="center"/>
    </w:pPr>
    <w:r w:rsidRPr="00051792">
      <w:rPr>
        <w:caps/>
        <w:color w:val="000000"/>
      </w:rPr>
      <w:t>Elektronik nüshadır. Basılmış hali kontrolsüz kopyadır.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F1CF5" w14:textId="77777777" w:rsidR="003E683B" w:rsidRPr="005C443B" w:rsidRDefault="003E683B" w:rsidP="007D7782">
    <w:pPr>
      <w:pStyle w:val="a"/>
      <w:jc w:val="center"/>
      <w:rPr>
        <w:sz w:val="24"/>
        <w:szCs w:val="24"/>
      </w:rPr>
    </w:pPr>
    <w:r w:rsidRPr="005C443B">
      <w:rPr>
        <w:caps/>
        <w:color w:val="000000"/>
        <w:sz w:val="24"/>
        <w:szCs w:val="24"/>
      </w:rPr>
      <w:t>Elektronik nüshadır. Basılmış hali kontrolsüz kopyadır.</w:t>
    </w:r>
  </w:p>
  <w:p w14:paraId="665F1CF6" w14:textId="77777777" w:rsidR="003E683B" w:rsidRDefault="003E683B">
    <w:pPr>
      <w:pStyle w:val="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F1CFC" w14:textId="6EC2D45A" w:rsidR="003E683B" w:rsidRPr="00ED78C1" w:rsidRDefault="003E683B" w:rsidP="007D7782">
    <w:pPr>
      <w:pStyle w:val="a"/>
      <w:tabs>
        <w:tab w:val="clear" w:pos="9072"/>
        <w:tab w:val="right" w:pos="9921"/>
      </w:tabs>
      <w:rPr>
        <w:bCs/>
        <w:sz w:val="24"/>
        <w:szCs w:val="24"/>
      </w:rPr>
    </w:pPr>
    <w:r w:rsidRPr="004C2F65">
      <w:rPr>
        <w:color w:val="000000" w:themeColor="text1"/>
        <w:sz w:val="24"/>
        <w:szCs w:val="24"/>
      </w:rPr>
      <w:t>P8.</w:t>
    </w:r>
    <w:r w:rsidRPr="00274F62">
      <w:rPr>
        <w:color w:val="000000" w:themeColor="text1"/>
        <w:sz w:val="24"/>
        <w:szCs w:val="24"/>
      </w:rPr>
      <w:t>3</w:t>
    </w:r>
    <w:r w:rsidRPr="009232E5">
      <w:rPr>
        <w:color w:val="000000" w:themeColor="text1"/>
        <w:sz w:val="24"/>
        <w:szCs w:val="24"/>
      </w:rPr>
      <w:t>/Rev</w:t>
    </w:r>
    <w:r w:rsidR="000C2DEB" w:rsidRPr="009232E5">
      <w:rPr>
        <w:color w:val="000000" w:themeColor="text1"/>
        <w:sz w:val="24"/>
        <w:szCs w:val="24"/>
      </w:rPr>
      <w:t>10</w:t>
    </w:r>
    <w:r w:rsidRPr="009232E5">
      <w:rPr>
        <w:color w:val="000000" w:themeColor="text1"/>
        <w:sz w:val="24"/>
        <w:szCs w:val="24"/>
      </w:rPr>
      <w:t>/</w:t>
    </w:r>
    <w:r w:rsidR="000C2DEB" w:rsidRPr="009232E5">
      <w:rPr>
        <w:color w:val="000000" w:themeColor="text1"/>
        <w:sz w:val="24"/>
        <w:szCs w:val="24"/>
      </w:rPr>
      <w:t>0</w:t>
    </w:r>
    <w:r w:rsidR="00973276" w:rsidRPr="009232E5">
      <w:rPr>
        <w:color w:val="000000" w:themeColor="text1"/>
        <w:sz w:val="24"/>
        <w:szCs w:val="24"/>
      </w:rPr>
      <w:t>3</w:t>
    </w:r>
    <w:r w:rsidR="000C2DEB" w:rsidRPr="009232E5">
      <w:rPr>
        <w:color w:val="000000" w:themeColor="text1"/>
        <w:sz w:val="24"/>
        <w:szCs w:val="24"/>
      </w:rPr>
      <w:t>26</w:t>
    </w:r>
    <w:r w:rsidRPr="00ED78C1">
      <w:rPr>
        <w:sz w:val="24"/>
        <w:szCs w:val="24"/>
      </w:rPr>
      <w:tab/>
    </w:r>
    <w:r w:rsidRPr="00ED78C1">
      <w:rPr>
        <w:sz w:val="24"/>
        <w:szCs w:val="24"/>
      </w:rPr>
      <w:tab/>
    </w:r>
    <w:r w:rsidRPr="00ED78C1">
      <w:rPr>
        <w:bCs/>
        <w:sz w:val="24"/>
        <w:szCs w:val="24"/>
      </w:rPr>
      <w:fldChar w:fldCharType="begin"/>
    </w:r>
    <w:r w:rsidRPr="00ED78C1">
      <w:rPr>
        <w:bCs/>
        <w:sz w:val="24"/>
        <w:szCs w:val="24"/>
      </w:rPr>
      <w:instrText>PAGE</w:instrText>
    </w:r>
    <w:r w:rsidRPr="00ED78C1">
      <w:rPr>
        <w:bCs/>
        <w:sz w:val="24"/>
        <w:szCs w:val="24"/>
      </w:rPr>
      <w:fldChar w:fldCharType="separate"/>
    </w:r>
    <w:r w:rsidR="00B035F4">
      <w:rPr>
        <w:bCs/>
        <w:noProof/>
        <w:sz w:val="24"/>
        <w:szCs w:val="24"/>
      </w:rPr>
      <w:t>18</w:t>
    </w:r>
    <w:r w:rsidRPr="00ED78C1">
      <w:rPr>
        <w:bCs/>
        <w:sz w:val="24"/>
        <w:szCs w:val="24"/>
      </w:rPr>
      <w:fldChar w:fldCharType="end"/>
    </w:r>
    <w:r w:rsidRPr="00ED78C1">
      <w:rPr>
        <w:sz w:val="24"/>
        <w:szCs w:val="24"/>
      </w:rPr>
      <w:t xml:space="preserve"> / </w:t>
    </w:r>
    <w:r w:rsidRPr="00ED78C1">
      <w:rPr>
        <w:bCs/>
        <w:sz w:val="24"/>
        <w:szCs w:val="24"/>
      </w:rPr>
      <w:fldChar w:fldCharType="begin"/>
    </w:r>
    <w:r w:rsidRPr="00ED78C1">
      <w:rPr>
        <w:bCs/>
        <w:sz w:val="24"/>
        <w:szCs w:val="24"/>
      </w:rPr>
      <w:instrText>NUMPAGES</w:instrText>
    </w:r>
    <w:r w:rsidRPr="00ED78C1">
      <w:rPr>
        <w:bCs/>
        <w:sz w:val="24"/>
        <w:szCs w:val="24"/>
      </w:rPr>
      <w:fldChar w:fldCharType="separate"/>
    </w:r>
    <w:r w:rsidR="00B035F4">
      <w:rPr>
        <w:bCs/>
        <w:noProof/>
        <w:sz w:val="24"/>
        <w:szCs w:val="24"/>
      </w:rPr>
      <w:t>18</w:t>
    </w:r>
    <w:r w:rsidRPr="00ED78C1">
      <w:rPr>
        <w:bCs/>
        <w:sz w:val="24"/>
        <w:szCs w:val="24"/>
      </w:rPr>
      <w:fldChar w:fldCharType="end"/>
    </w:r>
  </w:p>
  <w:p w14:paraId="665F1CFD" w14:textId="77777777" w:rsidR="003E683B" w:rsidRPr="00ED78C1" w:rsidRDefault="003E683B" w:rsidP="007D7782">
    <w:pPr>
      <w:pStyle w:val="a"/>
      <w:rPr>
        <w:sz w:val="24"/>
        <w:szCs w:val="24"/>
      </w:rPr>
    </w:pPr>
    <w:r w:rsidRPr="00ED78C1">
      <w:rPr>
        <w:caps/>
        <w:color w:val="000000"/>
        <w:sz w:val="24"/>
        <w:szCs w:val="24"/>
      </w:rPr>
      <w:t>Elektronik nüshadır. Basılmış hali kontrolsüz kopyadır.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3F9EBE" w14:textId="77777777" w:rsidR="00F56A0A" w:rsidRDefault="00F56A0A">
      <w:pPr>
        <w:spacing w:after="0" w:line="240" w:lineRule="auto"/>
      </w:pPr>
      <w:r>
        <w:separator/>
      </w:r>
    </w:p>
  </w:footnote>
  <w:footnote w:type="continuationSeparator" w:id="0">
    <w:p w14:paraId="08497B3B" w14:textId="77777777" w:rsidR="00F56A0A" w:rsidRDefault="00F56A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09"/>
      <w:gridCol w:w="6663"/>
      <w:gridCol w:w="1559"/>
    </w:tblGrid>
    <w:tr w:rsidR="003E683B" w:rsidRPr="00A4654D" w14:paraId="665F1CFA" w14:textId="77777777" w:rsidTr="00790EC1">
      <w:trPr>
        <w:trHeight w:val="990"/>
      </w:trPr>
      <w:tc>
        <w:tcPr>
          <w:tcW w:w="1809" w:type="dxa"/>
          <w:vAlign w:val="center"/>
        </w:tcPr>
        <w:p w14:paraId="665F1CF7" w14:textId="77777777" w:rsidR="003E683B" w:rsidRPr="00F05EC8" w:rsidRDefault="003E683B" w:rsidP="007D7782">
          <w:pPr>
            <w:spacing w:after="0" w:line="240" w:lineRule="auto"/>
            <w:jc w:val="center"/>
            <w:rPr>
              <w:sz w:val="32"/>
              <w:szCs w:val="32"/>
            </w:rPr>
          </w:pPr>
          <w:r w:rsidRPr="00F05EC8">
            <w:rPr>
              <w:noProof/>
              <w:sz w:val="32"/>
              <w:szCs w:val="32"/>
              <w:lang w:eastAsia="tr-TR"/>
            </w:rPr>
            <w:drawing>
              <wp:inline distT="0" distB="0" distL="0" distR="0" wp14:anchorId="665F1CFE" wp14:editId="665F1CFF">
                <wp:extent cx="665480" cy="497205"/>
                <wp:effectExtent l="0" t="0" r="1270" b="0"/>
                <wp:docPr id="4" name="Resim 4" descr="dsi_logo_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dsi_logo_s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5480" cy="497205"/>
                        </a:xfrm>
                        <a:prstGeom prst="rect">
                          <a:avLst/>
                        </a:prstGeom>
                        <a:noFill/>
                        <a:ln>
                          <a:noFill/>
                        </a:ln>
                      </pic:spPr>
                    </pic:pic>
                  </a:graphicData>
                </a:graphic>
              </wp:inline>
            </w:drawing>
          </w:r>
        </w:p>
      </w:tc>
      <w:tc>
        <w:tcPr>
          <w:tcW w:w="6663" w:type="dxa"/>
          <w:shd w:val="clear" w:color="auto" w:fill="auto"/>
          <w:vAlign w:val="center"/>
        </w:tcPr>
        <w:p w14:paraId="665F1CF8" w14:textId="77777777" w:rsidR="003E683B" w:rsidRPr="00352F50" w:rsidRDefault="003E683B" w:rsidP="005C443B">
          <w:pPr>
            <w:pStyle w:val="AralkYok"/>
            <w:jc w:val="center"/>
            <w:rPr>
              <w:color w:val="000000"/>
              <w:sz w:val="28"/>
              <w:szCs w:val="28"/>
            </w:rPr>
          </w:pPr>
          <w:r w:rsidRPr="00352F50">
            <w:rPr>
              <w:sz w:val="28"/>
              <w:szCs w:val="28"/>
            </w:rPr>
            <w:t>Yönetim Sistemi Doküman</w:t>
          </w:r>
          <w:r>
            <w:rPr>
              <w:sz w:val="28"/>
              <w:szCs w:val="28"/>
            </w:rPr>
            <w:t>larının Kontrolü</w:t>
          </w:r>
          <w:r w:rsidRPr="00352F50">
            <w:rPr>
              <w:sz w:val="28"/>
              <w:szCs w:val="28"/>
            </w:rPr>
            <w:t xml:space="preserve"> Prosedürü</w:t>
          </w:r>
        </w:p>
      </w:tc>
      <w:tc>
        <w:tcPr>
          <w:tcW w:w="1559" w:type="dxa"/>
          <w:shd w:val="clear" w:color="auto" w:fill="auto"/>
          <w:vAlign w:val="center"/>
        </w:tcPr>
        <w:p w14:paraId="665F1CF9" w14:textId="77777777" w:rsidR="003E683B" w:rsidRPr="00352F50" w:rsidRDefault="003E683B" w:rsidP="005C443B">
          <w:pPr>
            <w:pStyle w:val="AralkYok"/>
            <w:jc w:val="center"/>
            <w:rPr>
              <w:sz w:val="28"/>
              <w:szCs w:val="28"/>
            </w:rPr>
          </w:pPr>
          <w:r>
            <w:rPr>
              <w:color w:val="000000"/>
              <w:sz w:val="28"/>
              <w:szCs w:val="28"/>
            </w:rPr>
            <w:t>P8.3</w:t>
          </w:r>
        </w:p>
      </w:tc>
    </w:tr>
  </w:tbl>
  <w:p w14:paraId="665F1CFB" w14:textId="77777777" w:rsidR="003E683B" w:rsidRDefault="003E683B">
    <w:pPr>
      <w:pStyle w:val="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50AB2"/>
    <w:multiLevelType w:val="hybridMultilevel"/>
    <w:tmpl w:val="E370BE32"/>
    <w:lvl w:ilvl="0" w:tplc="05AE3FF6">
      <w:numFmt w:val="bullet"/>
      <w:lvlText w:val="-"/>
      <w:lvlJc w:val="left"/>
      <w:pPr>
        <w:ind w:left="720" w:hanging="360"/>
      </w:pPr>
      <w:rPr>
        <w:rFonts w:ascii="Times New Roman" w:eastAsia="Calibr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2116EA9"/>
    <w:multiLevelType w:val="hybridMultilevel"/>
    <w:tmpl w:val="38628CDC"/>
    <w:lvl w:ilvl="0" w:tplc="05AE3FF6">
      <w:numFmt w:val="bullet"/>
      <w:lvlText w:val="-"/>
      <w:lvlJc w:val="left"/>
      <w:pPr>
        <w:ind w:left="720" w:hanging="360"/>
      </w:pPr>
      <w:rPr>
        <w:rFonts w:ascii="Times New Roman" w:eastAsia="Calibr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3F031DC2"/>
    <w:multiLevelType w:val="hybridMultilevel"/>
    <w:tmpl w:val="DDB87A7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42CB2343"/>
    <w:multiLevelType w:val="hybridMultilevel"/>
    <w:tmpl w:val="0532BC84"/>
    <w:lvl w:ilvl="0" w:tplc="68949330">
      <w:numFmt w:val="bullet"/>
      <w:lvlText w:val="-"/>
      <w:lvlJc w:val="left"/>
      <w:pPr>
        <w:ind w:left="1425" w:hanging="360"/>
      </w:pPr>
      <w:rPr>
        <w:rFonts w:ascii="Times New Roman" w:eastAsia="Calibri" w:hAnsi="Times New Roman" w:cs="Times New Roman" w:hint="default"/>
      </w:rPr>
    </w:lvl>
    <w:lvl w:ilvl="1" w:tplc="041F0003" w:tentative="1">
      <w:start w:val="1"/>
      <w:numFmt w:val="bullet"/>
      <w:lvlText w:val="o"/>
      <w:lvlJc w:val="left"/>
      <w:pPr>
        <w:ind w:left="2145" w:hanging="360"/>
      </w:pPr>
      <w:rPr>
        <w:rFonts w:ascii="Courier New" w:hAnsi="Courier New" w:cs="Courier New" w:hint="default"/>
      </w:rPr>
    </w:lvl>
    <w:lvl w:ilvl="2" w:tplc="041F0005" w:tentative="1">
      <w:start w:val="1"/>
      <w:numFmt w:val="bullet"/>
      <w:lvlText w:val=""/>
      <w:lvlJc w:val="left"/>
      <w:pPr>
        <w:ind w:left="2865" w:hanging="360"/>
      </w:pPr>
      <w:rPr>
        <w:rFonts w:ascii="Wingdings" w:hAnsi="Wingdings" w:hint="default"/>
      </w:rPr>
    </w:lvl>
    <w:lvl w:ilvl="3" w:tplc="041F0001" w:tentative="1">
      <w:start w:val="1"/>
      <w:numFmt w:val="bullet"/>
      <w:lvlText w:val=""/>
      <w:lvlJc w:val="left"/>
      <w:pPr>
        <w:ind w:left="3585" w:hanging="360"/>
      </w:pPr>
      <w:rPr>
        <w:rFonts w:ascii="Symbol" w:hAnsi="Symbol" w:hint="default"/>
      </w:rPr>
    </w:lvl>
    <w:lvl w:ilvl="4" w:tplc="041F0003" w:tentative="1">
      <w:start w:val="1"/>
      <w:numFmt w:val="bullet"/>
      <w:lvlText w:val="o"/>
      <w:lvlJc w:val="left"/>
      <w:pPr>
        <w:ind w:left="4305" w:hanging="360"/>
      </w:pPr>
      <w:rPr>
        <w:rFonts w:ascii="Courier New" w:hAnsi="Courier New" w:cs="Courier New" w:hint="default"/>
      </w:rPr>
    </w:lvl>
    <w:lvl w:ilvl="5" w:tplc="041F0005" w:tentative="1">
      <w:start w:val="1"/>
      <w:numFmt w:val="bullet"/>
      <w:lvlText w:val=""/>
      <w:lvlJc w:val="left"/>
      <w:pPr>
        <w:ind w:left="5025" w:hanging="360"/>
      </w:pPr>
      <w:rPr>
        <w:rFonts w:ascii="Wingdings" w:hAnsi="Wingdings" w:hint="default"/>
      </w:rPr>
    </w:lvl>
    <w:lvl w:ilvl="6" w:tplc="041F0001" w:tentative="1">
      <w:start w:val="1"/>
      <w:numFmt w:val="bullet"/>
      <w:lvlText w:val=""/>
      <w:lvlJc w:val="left"/>
      <w:pPr>
        <w:ind w:left="5745" w:hanging="360"/>
      </w:pPr>
      <w:rPr>
        <w:rFonts w:ascii="Symbol" w:hAnsi="Symbol" w:hint="default"/>
      </w:rPr>
    </w:lvl>
    <w:lvl w:ilvl="7" w:tplc="041F0003" w:tentative="1">
      <w:start w:val="1"/>
      <w:numFmt w:val="bullet"/>
      <w:lvlText w:val="o"/>
      <w:lvlJc w:val="left"/>
      <w:pPr>
        <w:ind w:left="6465" w:hanging="360"/>
      </w:pPr>
      <w:rPr>
        <w:rFonts w:ascii="Courier New" w:hAnsi="Courier New" w:cs="Courier New" w:hint="default"/>
      </w:rPr>
    </w:lvl>
    <w:lvl w:ilvl="8" w:tplc="041F0005" w:tentative="1">
      <w:start w:val="1"/>
      <w:numFmt w:val="bullet"/>
      <w:lvlText w:val=""/>
      <w:lvlJc w:val="left"/>
      <w:pPr>
        <w:ind w:left="7185" w:hanging="360"/>
      </w:pPr>
      <w:rPr>
        <w:rFonts w:ascii="Wingdings" w:hAnsi="Wingdings" w:hint="default"/>
      </w:rPr>
    </w:lvl>
  </w:abstractNum>
  <w:abstractNum w:abstractNumId="4" w15:restartNumberingAfterBreak="0">
    <w:nsid w:val="441E6843"/>
    <w:multiLevelType w:val="hybridMultilevel"/>
    <w:tmpl w:val="DDB87A7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4B0833B9"/>
    <w:multiLevelType w:val="hybridMultilevel"/>
    <w:tmpl w:val="DDB87A7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7D3D6900"/>
    <w:multiLevelType w:val="hybridMultilevel"/>
    <w:tmpl w:val="6CB4ABA6"/>
    <w:lvl w:ilvl="0" w:tplc="80E42FAE">
      <w:start w:val="1"/>
      <w:numFmt w:val="bullet"/>
      <w:lvlText w:val="-"/>
      <w:lvlJc w:val="left"/>
      <w:pPr>
        <w:ind w:left="1425" w:hanging="360"/>
      </w:pPr>
      <w:rPr>
        <w:rFonts w:ascii="Times New Roman" w:eastAsia="Calibri" w:hAnsi="Times New Roman" w:cs="Times New Roman" w:hint="default"/>
      </w:rPr>
    </w:lvl>
    <w:lvl w:ilvl="1" w:tplc="041F0003" w:tentative="1">
      <w:start w:val="1"/>
      <w:numFmt w:val="bullet"/>
      <w:lvlText w:val="o"/>
      <w:lvlJc w:val="left"/>
      <w:pPr>
        <w:ind w:left="2145" w:hanging="360"/>
      </w:pPr>
      <w:rPr>
        <w:rFonts w:ascii="Courier New" w:hAnsi="Courier New" w:cs="Courier New" w:hint="default"/>
      </w:rPr>
    </w:lvl>
    <w:lvl w:ilvl="2" w:tplc="041F0005" w:tentative="1">
      <w:start w:val="1"/>
      <w:numFmt w:val="bullet"/>
      <w:lvlText w:val=""/>
      <w:lvlJc w:val="left"/>
      <w:pPr>
        <w:ind w:left="2865" w:hanging="360"/>
      </w:pPr>
      <w:rPr>
        <w:rFonts w:ascii="Wingdings" w:hAnsi="Wingdings" w:hint="default"/>
      </w:rPr>
    </w:lvl>
    <w:lvl w:ilvl="3" w:tplc="041F0001" w:tentative="1">
      <w:start w:val="1"/>
      <w:numFmt w:val="bullet"/>
      <w:lvlText w:val=""/>
      <w:lvlJc w:val="left"/>
      <w:pPr>
        <w:ind w:left="3585" w:hanging="360"/>
      </w:pPr>
      <w:rPr>
        <w:rFonts w:ascii="Symbol" w:hAnsi="Symbol" w:hint="default"/>
      </w:rPr>
    </w:lvl>
    <w:lvl w:ilvl="4" w:tplc="041F0003" w:tentative="1">
      <w:start w:val="1"/>
      <w:numFmt w:val="bullet"/>
      <w:lvlText w:val="o"/>
      <w:lvlJc w:val="left"/>
      <w:pPr>
        <w:ind w:left="4305" w:hanging="360"/>
      </w:pPr>
      <w:rPr>
        <w:rFonts w:ascii="Courier New" w:hAnsi="Courier New" w:cs="Courier New" w:hint="default"/>
      </w:rPr>
    </w:lvl>
    <w:lvl w:ilvl="5" w:tplc="041F0005" w:tentative="1">
      <w:start w:val="1"/>
      <w:numFmt w:val="bullet"/>
      <w:lvlText w:val=""/>
      <w:lvlJc w:val="left"/>
      <w:pPr>
        <w:ind w:left="5025" w:hanging="360"/>
      </w:pPr>
      <w:rPr>
        <w:rFonts w:ascii="Wingdings" w:hAnsi="Wingdings" w:hint="default"/>
      </w:rPr>
    </w:lvl>
    <w:lvl w:ilvl="6" w:tplc="041F0001" w:tentative="1">
      <w:start w:val="1"/>
      <w:numFmt w:val="bullet"/>
      <w:lvlText w:val=""/>
      <w:lvlJc w:val="left"/>
      <w:pPr>
        <w:ind w:left="5745" w:hanging="360"/>
      </w:pPr>
      <w:rPr>
        <w:rFonts w:ascii="Symbol" w:hAnsi="Symbol" w:hint="default"/>
      </w:rPr>
    </w:lvl>
    <w:lvl w:ilvl="7" w:tplc="041F0003" w:tentative="1">
      <w:start w:val="1"/>
      <w:numFmt w:val="bullet"/>
      <w:lvlText w:val="o"/>
      <w:lvlJc w:val="left"/>
      <w:pPr>
        <w:ind w:left="6465" w:hanging="360"/>
      </w:pPr>
      <w:rPr>
        <w:rFonts w:ascii="Courier New" w:hAnsi="Courier New" w:cs="Courier New" w:hint="default"/>
      </w:rPr>
    </w:lvl>
    <w:lvl w:ilvl="8" w:tplc="041F0005" w:tentative="1">
      <w:start w:val="1"/>
      <w:numFmt w:val="bullet"/>
      <w:lvlText w:val=""/>
      <w:lvlJc w:val="left"/>
      <w:pPr>
        <w:ind w:left="7185" w:hanging="360"/>
      </w:pPr>
      <w:rPr>
        <w:rFonts w:ascii="Wingdings" w:hAnsi="Wingdings" w:hint="default"/>
      </w:rPr>
    </w:lvl>
  </w:abstractNum>
  <w:abstractNum w:abstractNumId="7" w15:restartNumberingAfterBreak="0">
    <w:nsid w:val="7E4A3C6F"/>
    <w:multiLevelType w:val="hybridMultilevel"/>
    <w:tmpl w:val="1594137A"/>
    <w:lvl w:ilvl="0" w:tplc="ACA6E33C">
      <w:start w:val="1"/>
      <w:numFmt w:val="lowerLetter"/>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num w:numId="1" w16cid:durableId="2001351679">
    <w:abstractNumId w:val="0"/>
  </w:num>
  <w:num w:numId="2" w16cid:durableId="544487528">
    <w:abstractNumId w:val="5"/>
  </w:num>
  <w:num w:numId="3" w16cid:durableId="852304014">
    <w:abstractNumId w:val="4"/>
  </w:num>
  <w:num w:numId="4" w16cid:durableId="481627104">
    <w:abstractNumId w:val="2"/>
  </w:num>
  <w:num w:numId="5" w16cid:durableId="1944846374">
    <w:abstractNumId w:val="3"/>
  </w:num>
  <w:num w:numId="6" w16cid:durableId="2084831842">
    <w:abstractNumId w:val="7"/>
  </w:num>
  <w:num w:numId="7" w16cid:durableId="1124302114">
    <w:abstractNumId w:val="6"/>
  </w:num>
  <w:num w:numId="8" w16cid:durableId="10225111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4904"/>
    <w:rsid w:val="000151B2"/>
    <w:rsid w:val="00033C0E"/>
    <w:rsid w:val="00041B89"/>
    <w:rsid w:val="0005372B"/>
    <w:rsid w:val="00055DDB"/>
    <w:rsid w:val="00056DBA"/>
    <w:rsid w:val="00060A02"/>
    <w:rsid w:val="00066330"/>
    <w:rsid w:val="00085664"/>
    <w:rsid w:val="00091EF0"/>
    <w:rsid w:val="00097986"/>
    <w:rsid w:val="000A0E11"/>
    <w:rsid w:val="000A21C9"/>
    <w:rsid w:val="000A3513"/>
    <w:rsid w:val="000A7997"/>
    <w:rsid w:val="000B3E80"/>
    <w:rsid w:val="000B5577"/>
    <w:rsid w:val="000C2DEB"/>
    <w:rsid w:val="000C4610"/>
    <w:rsid w:val="000C5E9D"/>
    <w:rsid w:val="000D280E"/>
    <w:rsid w:val="000D3F21"/>
    <w:rsid w:val="000D5BDE"/>
    <w:rsid w:val="000E0346"/>
    <w:rsid w:val="000E40A8"/>
    <w:rsid w:val="000E44B6"/>
    <w:rsid w:val="000F32C3"/>
    <w:rsid w:val="00135BEB"/>
    <w:rsid w:val="00135DD0"/>
    <w:rsid w:val="0014562F"/>
    <w:rsid w:val="001465D0"/>
    <w:rsid w:val="00154600"/>
    <w:rsid w:val="0016488A"/>
    <w:rsid w:val="00172C24"/>
    <w:rsid w:val="00177E84"/>
    <w:rsid w:val="0019030C"/>
    <w:rsid w:val="0019216D"/>
    <w:rsid w:val="001A1F9B"/>
    <w:rsid w:val="001A2A4E"/>
    <w:rsid w:val="001A5B04"/>
    <w:rsid w:val="001A627B"/>
    <w:rsid w:val="001B679B"/>
    <w:rsid w:val="001C28E8"/>
    <w:rsid w:val="001C2BDA"/>
    <w:rsid w:val="001C41E9"/>
    <w:rsid w:val="001C440B"/>
    <w:rsid w:val="001E31CE"/>
    <w:rsid w:val="001E7736"/>
    <w:rsid w:val="001F602F"/>
    <w:rsid w:val="001F6CB6"/>
    <w:rsid w:val="002047A0"/>
    <w:rsid w:val="00226247"/>
    <w:rsid w:val="00237233"/>
    <w:rsid w:val="00244462"/>
    <w:rsid w:val="00250061"/>
    <w:rsid w:val="00254842"/>
    <w:rsid w:val="0025748E"/>
    <w:rsid w:val="002700A9"/>
    <w:rsid w:val="00274F62"/>
    <w:rsid w:val="00280468"/>
    <w:rsid w:val="00281E30"/>
    <w:rsid w:val="00283354"/>
    <w:rsid w:val="00291FD0"/>
    <w:rsid w:val="002924B5"/>
    <w:rsid w:val="00294BE3"/>
    <w:rsid w:val="002A0704"/>
    <w:rsid w:val="002A6176"/>
    <w:rsid w:val="002B5470"/>
    <w:rsid w:val="002C2264"/>
    <w:rsid w:val="002C28CF"/>
    <w:rsid w:val="002D7096"/>
    <w:rsid w:val="00305830"/>
    <w:rsid w:val="00316D2E"/>
    <w:rsid w:val="00321BD9"/>
    <w:rsid w:val="003264CF"/>
    <w:rsid w:val="00331D46"/>
    <w:rsid w:val="00335EB8"/>
    <w:rsid w:val="0034132C"/>
    <w:rsid w:val="00346246"/>
    <w:rsid w:val="003462D1"/>
    <w:rsid w:val="00346825"/>
    <w:rsid w:val="00355AA0"/>
    <w:rsid w:val="003563B0"/>
    <w:rsid w:val="0035688B"/>
    <w:rsid w:val="00363D36"/>
    <w:rsid w:val="00366240"/>
    <w:rsid w:val="00370E98"/>
    <w:rsid w:val="003760E9"/>
    <w:rsid w:val="00390BC9"/>
    <w:rsid w:val="00391076"/>
    <w:rsid w:val="0039443E"/>
    <w:rsid w:val="0039597F"/>
    <w:rsid w:val="0039786E"/>
    <w:rsid w:val="003A048A"/>
    <w:rsid w:val="003A07F8"/>
    <w:rsid w:val="003A18E5"/>
    <w:rsid w:val="003A3A7F"/>
    <w:rsid w:val="003A57B7"/>
    <w:rsid w:val="003A759E"/>
    <w:rsid w:val="003C1E18"/>
    <w:rsid w:val="003C2658"/>
    <w:rsid w:val="003C798A"/>
    <w:rsid w:val="003E5763"/>
    <w:rsid w:val="003E592F"/>
    <w:rsid w:val="003E683B"/>
    <w:rsid w:val="003F64B5"/>
    <w:rsid w:val="004018E9"/>
    <w:rsid w:val="00436A3A"/>
    <w:rsid w:val="00450B9D"/>
    <w:rsid w:val="00452120"/>
    <w:rsid w:val="0045442F"/>
    <w:rsid w:val="00454837"/>
    <w:rsid w:val="00454EF3"/>
    <w:rsid w:val="00462D07"/>
    <w:rsid w:val="004642D3"/>
    <w:rsid w:val="00471073"/>
    <w:rsid w:val="004719F4"/>
    <w:rsid w:val="00471CA9"/>
    <w:rsid w:val="004878AF"/>
    <w:rsid w:val="0049598E"/>
    <w:rsid w:val="004A153A"/>
    <w:rsid w:val="004A4EAF"/>
    <w:rsid w:val="004A5346"/>
    <w:rsid w:val="004B2140"/>
    <w:rsid w:val="004B2A44"/>
    <w:rsid w:val="004B44D0"/>
    <w:rsid w:val="004C0ADF"/>
    <w:rsid w:val="004C1683"/>
    <w:rsid w:val="004C2F65"/>
    <w:rsid w:val="004D0930"/>
    <w:rsid w:val="004D195E"/>
    <w:rsid w:val="004D29E4"/>
    <w:rsid w:val="004D59A4"/>
    <w:rsid w:val="004D7D4B"/>
    <w:rsid w:val="004E5159"/>
    <w:rsid w:val="004F2750"/>
    <w:rsid w:val="004F2DE1"/>
    <w:rsid w:val="004F34E4"/>
    <w:rsid w:val="004F5F5F"/>
    <w:rsid w:val="0050089E"/>
    <w:rsid w:val="0050179A"/>
    <w:rsid w:val="00503CF4"/>
    <w:rsid w:val="00505D51"/>
    <w:rsid w:val="005219B4"/>
    <w:rsid w:val="00524A11"/>
    <w:rsid w:val="00524EEF"/>
    <w:rsid w:val="00531994"/>
    <w:rsid w:val="005319D4"/>
    <w:rsid w:val="005354A1"/>
    <w:rsid w:val="005371F5"/>
    <w:rsid w:val="00551045"/>
    <w:rsid w:val="00563588"/>
    <w:rsid w:val="00571831"/>
    <w:rsid w:val="005814C0"/>
    <w:rsid w:val="005850C4"/>
    <w:rsid w:val="005A09DE"/>
    <w:rsid w:val="005A1D2E"/>
    <w:rsid w:val="005A38F0"/>
    <w:rsid w:val="005A3A82"/>
    <w:rsid w:val="005A63C3"/>
    <w:rsid w:val="005B4BC9"/>
    <w:rsid w:val="005B6C29"/>
    <w:rsid w:val="005B6FF2"/>
    <w:rsid w:val="005C0F4B"/>
    <w:rsid w:val="005C14B9"/>
    <w:rsid w:val="005C443B"/>
    <w:rsid w:val="005D1242"/>
    <w:rsid w:val="005D28DB"/>
    <w:rsid w:val="005E2AA6"/>
    <w:rsid w:val="005E46C4"/>
    <w:rsid w:val="005E4716"/>
    <w:rsid w:val="005F1A8B"/>
    <w:rsid w:val="005F430A"/>
    <w:rsid w:val="00603D4A"/>
    <w:rsid w:val="00607B20"/>
    <w:rsid w:val="0061332F"/>
    <w:rsid w:val="0061448B"/>
    <w:rsid w:val="006222CA"/>
    <w:rsid w:val="00626476"/>
    <w:rsid w:val="006377B7"/>
    <w:rsid w:val="006546F9"/>
    <w:rsid w:val="00657B92"/>
    <w:rsid w:val="00664904"/>
    <w:rsid w:val="00670004"/>
    <w:rsid w:val="0068648E"/>
    <w:rsid w:val="00691E25"/>
    <w:rsid w:val="006927C8"/>
    <w:rsid w:val="0069359E"/>
    <w:rsid w:val="006974E9"/>
    <w:rsid w:val="006A4126"/>
    <w:rsid w:val="006A44C5"/>
    <w:rsid w:val="006B5B68"/>
    <w:rsid w:val="006C19D6"/>
    <w:rsid w:val="006C3BBA"/>
    <w:rsid w:val="006D0704"/>
    <w:rsid w:val="006D1622"/>
    <w:rsid w:val="006E48CD"/>
    <w:rsid w:val="006E48FE"/>
    <w:rsid w:val="006F07EB"/>
    <w:rsid w:val="006F3A5D"/>
    <w:rsid w:val="006F5C6D"/>
    <w:rsid w:val="006F6106"/>
    <w:rsid w:val="006F6C27"/>
    <w:rsid w:val="007038F0"/>
    <w:rsid w:val="00715E46"/>
    <w:rsid w:val="007308FE"/>
    <w:rsid w:val="00735265"/>
    <w:rsid w:val="007353D9"/>
    <w:rsid w:val="00743DD1"/>
    <w:rsid w:val="00744A80"/>
    <w:rsid w:val="00746A04"/>
    <w:rsid w:val="00762947"/>
    <w:rsid w:val="0076384B"/>
    <w:rsid w:val="00764B5E"/>
    <w:rsid w:val="00772F6B"/>
    <w:rsid w:val="00773202"/>
    <w:rsid w:val="007735A8"/>
    <w:rsid w:val="0077505F"/>
    <w:rsid w:val="00777E76"/>
    <w:rsid w:val="007864BF"/>
    <w:rsid w:val="00790EC1"/>
    <w:rsid w:val="007922F1"/>
    <w:rsid w:val="007A1096"/>
    <w:rsid w:val="007B07CE"/>
    <w:rsid w:val="007C2BCD"/>
    <w:rsid w:val="007C5117"/>
    <w:rsid w:val="007D102A"/>
    <w:rsid w:val="007D7782"/>
    <w:rsid w:val="007E40A9"/>
    <w:rsid w:val="007E429D"/>
    <w:rsid w:val="007E6BEB"/>
    <w:rsid w:val="007E7EF8"/>
    <w:rsid w:val="007F05AA"/>
    <w:rsid w:val="007F56CA"/>
    <w:rsid w:val="008008FF"/>
    <w:rsid w:val="00810BE3"/>
    <w:rsid w:val="0081104D"/>
    <w:rsid w:val="008130A3"/>
    <w:rsid w:val="00826BFF"/>
    <w:rsid w:val="008345CC"/>
    <w:rsid w:val="008414C2"/>
    <w:rsid w:val="0084357E"/>
    <w:rsid w:val="0084669A"/>
    <w:rsid w:val="00857FD1"/>
    <w:rsid w:val="00866783"/>
    <w:rsid w:val="0087223B"/>
    <w:rsid w:val="008764C8"/>
    <w:rsid w:val="00876985"/>
    <w:rsid w:val="008822C6"/>
    <w:rsid w:val="008900BA"/>
    <w:rsid w:val="00893741"/>
    <w:rsid w:val="00895024"/>
    <w:rsid w:val="008B2723"/>
    <w:rsid w:val="008B5973"/>
    <w:rsid w:val="008B7746"/>
    <w:rsid w:val="008C1254"/>
    <w:rsid w:val="008C71F4"/>
    <w:rsid w:val="008E6004"/>
    <w:rsid w:val="008F07CC"/>
    <w:rsid w:val="008F4042"/>
    <w:rsid w:val="00902821"/>
    <w:rsid w:val="00905F8E"/>
    <w:rsid w:val="0091225F"/>
    <w:rsid w:val="009222D3"/>
    <w:rsid w:val="009232E5"/>
    <w:rsid w:val="00926087"/>
    <w:rsid w:val="0093268B"/>
    <w:rsid w:val="00932C23"/>
    <w:rsid w:val="009411C0"/>
    <w:rsid w:val="00946469"/>
    <w:rsid w:val="00950E60"/>
    <w:rsid w:val="009521D0"/>
    <w:rsid w:val="00957136"/>
    <w:rsid w:val="00964DD0"/>
    <w:rsid w:val="009678B6"/>
    <w:rsid w:val="009703CD"/>
    <w:rsid w:val="00973276"/>
    <w:rsid w:val="00974645"/>
    <w:rsid w:val="00976E7B"/>
    <w:rsid w:val="00992C2C"/>
    <w:rsid w:val="00992D58"/>
    <w:rsid w:val="009A33AB"/>
    <w:rsid w:val="009A52A1"/>
    <w:rsid w:val="009B4C50"/>
    <w:rsid w:val="009B7BF2"/>
    <w:rsid w:val="009C7649"/>
    <w:rsid w:val="009D20A2"/>
    <w:rsid w:val="009D3222"/>
    <w:rsid w:val="009D4DF3"/>
    <w:rsid w:val="009D5B7D"/>
    <w:rsid w:val="009F16FB"/>
    <w:rsid w:val="009F4499"/>
    <w:rsid w:val="00A05792"/>
    <w:rsid w:val="00A058A8"/>
    <w:rsid w:val="00A06111"/>
    <w:rsid w:val="00A26CF4"/>
    <w:rsid w:val="00A30937"/>
    <w:rsid w:val="00A319AF"/>
    <w:rsid w:val="00A33876"/>
    <w:rsid w:val="00A34224"/>
    <w:rsid w:val="00A42779"/>
    <w:rsid w:val="00A44CA3"/>
    <w:rsid w:val="00A5089B"/>
    <w:rsid w:val="00A53A3D"/>
    <w:rsid w:val="00A54EB8"/>
    <w:rsid w:val="00A55B51"/>
    <w:rsid w:val="00A57E23"/>
    <w:rsid w:val="00A62F44"/>
    <w:rsid w:val="00A64CCC"/>
    <w:rsid w:val="00A87D36"/>
    <w:rsid w:val="00A92A5A"/>
    <w:rsid w:val="00AA6921"/>
    <w:rsid w:val="00AB2234"/>
    <w:rsid w:val="00AE2A13"/>
    <w:rsid w:val="00AE4AB5"/>
    <w:rsid w:val="00AF1D98"/>
    <w:rsid w:val="00AF5FBD"/>
    <w:rsid w:val="00AF5FC9"/>
    <w:rsid w:val="00AF7E6D"/>
    <w:rsid w:val="00B000DD"/>
    <w:rsid w:val="00B02985"/>
    <w:rsid w:val="00B02A25"/>
    <w:rsid w:val="00B035F4"/>
    <w:rsid w:val="00B0366C"/>
    <w:rsid w:val="00B05999"/>
    <w:rsid w:val="00B07417"/>
    <w:rsid w:val="00B112D0"/>
    <w:rsid w:val="00B40C8F"/>
    <w:rsid w:val="00B42CED"/>
    <w:rsid w:val="00B47DBB"/>
    <w:rsid w:val="00B50691"/>
    <w:rsid w:val="00B624F6"/>
    <w:rsid w:val="00B63F63"/>
    <w:rsid w:val="00B704D8"/>
    <w:rsid w:val="00B75179"/>
    <w:rsid w:val="00B908F8"/>
    <w:rsid w:val="00B924AA"/>
    <w:rsid w:val="00B9552C"/>
    <w:rsid w:val="00BA26FF"/>
    <w:rsid w:val="00BA714E"/>
    <w:rsid w:val="00BB4401"/>
    <w:rsid w:val="00BC2596"/>
    <w:rsid w:val="00BC574F"/>
    <w:rsid w:val="00BD3BE5"/>
    <w:rsid w:val="00BD5D89"/>
    <w:rsid w:val="00BD78D4"/>
    <w:rsid w:val="00BE7564"/>
    <w:rsid w:val="00C0134D"/>
    <w:rsid w:val="00C07237"/>
    <w:rsid w:val="00C1305E"/>
    <w:rsid w:val="00C13A2B"/>
    <w:rsid w:val="00C20F39"/>
    <w:rsid w:val="00C24E81"/>
    <w:rsid w:val="00C269EC"/>
    <w:rsid w:val="00C31CF9"/>
    <w:rsid w:val="00C60C8A"/>
    <w:rsid w:val="00C6388D"/>
    <w:rsid w:val="00C64884"/>
    <w:rsid w:val="00C761C3"/>
    <w:rsid w:val="00C8127A"/>
    <w:rsid w:val="00C861D9"/>
    <w:rsid w:val="00C90A89"/>
    <w:rsid w:val="00CA0E30"/>
    <w:rsid w:val="00CA49FB"/>
    <w:rsid w:val="00CB3835"/>
    <w:rsid w:val="00CB4289"/>
    <w:rsid w:val="00CC6A09"/>
    <w:rsid w:val="00CD0A7F"/>
    <w:rsid w:val="00CD2272"/>
    <w:rsid w:val="00CD27B5"/>
    <w:rsid w:val="00CD4780"/>
    <w:rsid w:val="00CE0B76"/>
    <w:rsid w:val="00CF3618"/>
    <w:rsid w:val="00D002F0"/>
    <w:rsid w:val="00D021B9"/>
    <w:rsid w:val="00D050BB"/>
    <w:rsid w:val="00D158B9"/>
    <w:rsid w:val="00D20A5D"/>
    <w:rsid w:val="00D24A96"/>
    <w:rsid w:val="00D26427"/>
    <w:rsid w:val="00D27AA0"/>
    <w:rsid w:val="00D331C9"/>
    <w:rsid w:val="00D34A7E"/>
    <w:rsid w:val="00D3752C"/>
    <w:rsid w:val="00D466D7"/>
    <w:rsid w:val="00D50A9C"/>
    <w:rsid w:val="00D525A4"/>
    <w:rsid w:val="00D635E4"/>
    <w:rsid w:val="00D63A4E"/>
    <w:rsid w:val="00D86333"/>
    <w:rsid w:val="00D934FB"/>
    <w:rsid w:val="00D9419C"/>
    <w:rsid w:val="00D9495C"/>
    <w:rsid w:val="00D94976"/>
    <w:rsid w:val="00D97AC0"/>
    <w:rsid w:val="00DA13C2"/>
    <w:rsid w:val="00DC51FB"/>
    <w:rsid w:val="00DD0413"/>
    <w:rsid w:val="00DD3E26"/>
    <w:rsid w:val="00DD654D"/>
    <w:rsid w:val="00DD743F"/>
    <w:rsid w:val="00DE0036"/>
    <w:rsid w:val="00DE269F"/>
    <w:rsid w:val="00DE2A49"/>
    <w:rsid w:val="00DE7771"/>
    <w:rsid w:val="00DF1DD5"/>
    <w:rsid w:val="00E1154A"/>
    <w:rsid w:val="00E13CCE"/>
    <w:rsid w:val="00E24CD6"/>
    <w:rsid w:val="00E30464"/>
    <w:rsid w:val="00E351AE"/>
    <w:rsid w:val="00E36051"/>
    <w:rsid w:val="00E51346"/>
    <w:rsid w:val="00E51C22"/>
    <w:rsid w:val="00E521E6"/>
    <w:rsid w:val="00E546F9"/>
    <w:rsid w:val="00E6283F"/>
    <w:rsid w:val="00E63039"/>
    <w:rsid w:val="00E738C6"/>
    <w:rsid w:val="00E80A95"/>
    <w:rsid w:val="00E846B9"/>
    <w:rsid w:val="00E949E0"/>
    <w:rsid w:val="00EA05F3"/>
    <w:rsid w:val="00EA7CF0"/>
    <w:rsid w:val="00EB1AA2"/>
    <w:rsid w:val="00EB330F"/>
    <w:rsid w:val="00EC0F51"/>
    <w:rsid w:val="00ED4381"/>
    <w:rsid w:val="00EE21CA"/>
    <w:rsid w:val="00EF6BFF"/>
    <w:rsid w:val="00F1790C"/>
    <w:rsid w:val="00F20136"/>
    <w:rsid w:val="00F2513B"/>
    <w:rsid w:val="00F311CE"/>
    <w:rsid w:val="00F3458B"/>
    <w:rsid w:val="00F40B04"/>
    <w:rsid w:val="00F43D3A"/>
    <w:rsid w:val="00F561AF"/>
    <w:rsid w:val="00F56A0A"/>
    <w:rsid w:val="00F5795F"/>
    <w:rsid w:val="00F841A2"/>
    <w:rsid w:val="00F8452B"/>
    <w:rsid w:val="00F95EB8"/>
    <w:rsid w:val="00FA059C"/>
    <w:rsid w:val="00FA446E"/>
    <w:rsid w:val="00FB0729"/>
    <w:rsid w:val="00FB1F2D"/>
    <w:rsid w:val="00FB3559"/>
    <w:rsid w:val="00FC2148"/>
    <w:rsid w:val="00FC522E"/>
    <w:rsid w:val="00FC6E6C"/>
    <w:rsid w:val="00FE048C"/>
    <w:rsid w:val="00FE6299"/>
    <w:rsid w:val="00FF0F25"/>
    <w:rsid w:val="00FF6A0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F1B84"/>
  <w15:docId w15:val="{C17DF8F7-A019-4660-95AD-8D354C8CE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Calibr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1622"/>
    <w:pPr>
      <w:spacing w:before="60" w:after="200" w:line="276" w:lineRule="auto"/>
      <w:jc w:val="both"/>
    </w:pPr>
    <w:rPr>
      <w:rFonts w:ascii="Times New Roman" w:hAnsi="Times New Roman" w:cs="Times New Roman"/>
      <w:sz w:val="24"/>
    </w:rPr>
  </w:style>
  <w:style w:type="paragraph" w:styleId="Balk1">
    <w:name w:val="heading 1"/>
    <w:basedOn w:val="Normal"/>
    <w:next w:val="Normal"/>
    <w:link w:val="Balk1Char"/>
    <w:qFormat/>
    <w:rsid w:val="008008FF"/>
    <w:pPr>
      <w:keepNext/>
      <w:spacing w:after="60" w:line="240" w:lineRule="auto"/>
      <w:outlineLvl w:val="0"/>
    </w:pPr>
    <w:rPr>
      <w:rFonts w:eastAsia="Times New Roman"/>
      <w:b/>
      <w:szCs w:val="20"/>
    </w:rPr>
  </w:style>
  <w:style w:type="paragraph" w:styleId="Balk2">
    <w:name w:val="heading 2"/>
    <w:basedOn w:val="Normal"/>
    <w:next w:val="Normal"/>
    <w:link w:val="Balk2Char"/>
    <w:qFormat/>
    <w:rsid w:val="008008FF"/>
    <w:pPr>
      <w:keepNext/>
      <w:spacing w:after="60" w:line="240" w:lineRule="auto"/>
      <w:outlineLvl w:val="1"/>
    </w:pPr>
    <w:rPr>
      <w:rFonts w:eastAsia="Times New Roman" w:cs="Arial"/>
      <w:b/>
      <w:bCs/>
      <w:iCs/>
      <w:szCs w:val="28"/>
    </w:rPr>
  </w:style>
  <w:style w:type="paragraph" w:styleId="Balk3">
    <w:name w:val="heading 3"/>
    <w:basedOn w:val="Normal"/>
    <w:next w:val="Normal"/>
    <w:link w:val="Balk3Char"/>
    <w:qFormat/>
    <w:rsid w:val="00F40B04"/>
    <w:pPr>
      <w:keepNext/>
      <w:spacing w:after="0" w:line="240" w:lineRule="auto"/>
      <w:outlineLvl w:val="2"/>
    </w:pPr>
    <w:rPr>
      <w:rFonts w:eastAsia="Times New Roman" w:cs="Arial"/>
      <w:b/>
      <w:bCs/>
      <w:szCs w:val="26"/>
    </w:rPr>
  </w:style>
  <w:style w:type="paragraph" w:styleId="Balk4">
    <w:name w:val="heading 4"/>
    <w:basedOn w:val="Normal"/>
    <w:next w:val="Normal"/>
    <w:link w:val="Balk4Char"/>
    <w:qFormat/>
    <w:rsid w:val="00F40B04"/>
    <w:pPr>
      <w:keepNext/>
      <w:spacing w:after="0" w:line="240" w:lineRule="auto"/>
      <w:outlineLvl w:val="3"/>
    </w:pPr>
    <w:rPr>
      <w:rFonts w:eastAsia="Times New Roman"/>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8008FF"/>
    <w:rPr>
      <w:rFonts w:ascii="Times New Roman" w:eastAsia="Times New Roman" w:hAnsi="Times New Roman" w:cs="Times New Roman"/>
      <w:b/>
      <w:sz w:val="24"/>
      <w:szCs w:val="20"/>
    </w:rPr>
  </w:style>
  <w:style w:type="character" w:customStyle="1" w:styleId="Balk2Char">
    <w:name w:val="Başlık 2 Char"/>
    <w:basedOn w:val="VarsaylanParagrafYazTipi"/>
    <w:link w:val="Balk2"/>
    <w:rsid w:val="008008FF"/>
    <w:rPr>
      <w:rFonts w:ascii="Times New Roman" w:eastAsia="Times New Roman" w:hAnsi="Times New Roman" w:cs="Arial"/>
      <w:b/>
      <w:bCs/>
      <w:iCs/>
      <w:sz w:val="24"/>
      <w:szCs w:val="28"/>
    </w:rPr>
  </w:style>
  <w:style w:type="character" w:customStyle="1" w:styleId="Balk3Char">
    <w:name w:val="Başlık 3 Char"/>
    <w:basedOn w:val="VarsaylanParagrafYazTipi"/>
    <w:link w:val="Balk3"/>
    <w:rsid w:val="00F40B04"/>
    <w:rPr>
      <w:rFonts w:ascii="Times New Roman" w:eastAsia="Times New Roman" w:hAnsi="Times New Roman" w:cs="Arial"/>
      <w:b/>
      <w:bCs/>
      <w:sz w:val="24"/>
      <w:szCs w:val="26"/>
    </w:rPr>
  </w:style>
  <w:style w:type="character" w:customStyle="1" w:styleId="Balk4Char">
    <w:name w:val="Başlık 4 Char"/>
    <w:basedOn w:val="VarsaylanParagrafYazTipi"/>
    <w:link w:val="Balk4"/>
    <w:rsid w:val="00F40B04"/>
    <w:rPr>
      <w:rFonts w:ascii="Times New Roman" w:eastAsia="Times New Roman" w:hAnsi="Times New Roman" w:cs="Times New Roman"/>
      <w:sz w:val="24"/>
      <w:szCs w:val="24"/>
    </w:rPr>
  </w:style>
  <w:style w:type="paragraph" w:customStyle="1" w:styleId="a">
    <w:basedOn w:val="Normal"/>
    <w:next w:val="AltBilgi"/>
    <w:link w:val="AltbilgiChar"/>
    <w:uiPriority w:val="99"/>
    <w:unhideWhenUsed/>
    <w:rsid w:val="00F40B04"/>
    <w:pPr>
      <w:tabs>
        <w:tab w:val="center" w:pos="4536"/>
        <w:tab w:val="right" w:pos="9072"/>
      </w:tabs>
      <w:spacing w:after="0" w:line="240" w:lineRule="auto"/>
    </w:pPr>
    <w:rPr>
      <w:sz w:val="20"/>
      <w:szCs w:val="20"/>
      <w:lang w:eastAsia="tr-TR"/>
    </w:rPr>
  </w:style>
  <w:style w:type="character" w:customStyle="1" w:styleId="AltbilgiChar">
    <w:name w:val="Altbilgi Char"/>
    <w:basedOn w:val="VarsaylanParagrafYazTipi"/>
    <w:link w:val="a"/>
    <w:uiPriority w:val="99"/>
    <w:rsid w:val="00F40B04"/>
    <w:rPr>
      <w:rFonts w:ascii="Calibri" w:hAnsi="Calibri" w:cs="Times New Roman"/>
      <w:sz w:val="20"/>
      <w:szCs w:val="20"/>
      <w:lang w:eastAsia="tr-TR"/>
    </w:rPr>
  </w:style>
  <w:style w:type="paragraph" w:styleId="AralkYok">
    <w:name w:val="No Spacing"/>
    <w:link w:val="AralkYokChar"/>
    <w:uiPriority w:val="1"/>
    <w:qFormat/>
    <w:rsid w:val="00F40B04"/>
    <w:pPr>
      <w:spacing w:after="0" w:line="240" w:lineRule="auto"/>
      <w:jc w:val="both"/>
    </w:pPr>
    <w:rPr>
      <w:rFonts w:ascii="Times New Roman" w:hAnsi="Times New Roman" w:cs="Times New Roman"/>
      <w:sz w:val="24"/>
    </w:rPr>
  </w:style>
  <w:style w:type="character" w:customStyle="1" w:styleId="AralkYokChar">
    <w:name w:val="Aralık Yok Char"/>
    <w:link w:val="AralkYok"/>
    <w:uiPriority w:val="1"/>
    <w:rsid w:val="00F40B04"/>
    <w:rPr>
      <w:rFonts w:ascii="Times New Roman" w:hAnsi="Times New Roman" w:cs="Times New Roman"/>
      <w:sz w:val="24"/>
    </w:rPr>
  </w:style>
  <w:style w:type="paragraph" w:styleId="AltBilgi">
    <w:name w:val="footer"/>
    <w:basedOn w:val="Normal"/>
    <w:link w:val="AltBilgiChar0"/>
    <w:uiPriority w:val="99"/>
    <w:unhideWhenUsed/>
    <w:rsid w:val="00F40B04"/>
    <w:pPr>
      <w:tabs>
        <w:tab w:val="center" w:pos="4536"/>
        <w:tab w:val="right" w:pos="9072"/>
      </w:tabs>
      <w:spacing w:after="0" w:line="240" w:lineRule="auto"/>
    </w:pPr>
  </w:style>
  <w:style w:type="character" w:customStyle="1" w:styleId="AltBilgiChar0">
    <w:name w:val="Alt Bilgi Char"/>
    <w:basedOn w:val="VarsaylanParagrafYazTipi"/>
    <w:link w:val="AltBilgi"/>
    <w:uiPriority w:val="99"/>
    <w:rsid w:val="00F40B04"/>
    <w:rPr>
      <w:rFonts w:ascii="Calibri" w:hAnsi="Calibri" w:cs="Times New Roman"/>
    </w:rPr>
  </w:style>
  <w:style w:type="paragraph" w:styleId="stBilgi">
    <w:name w:val="header"/>
    <w:basedOn w:val="Normal"/>
    <w:link w:val="stBilgiChar"/>
    <w:uiPriority w:val="99"/>
    <w:unhideWhenUsed/>
    <w:rsid w:val="005C443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C443B"/>
    <w:rPr>
      <w:rFonts w:ascii="Calibri" w:hAnsi="Calibri" w:cs="Times New Roman"/>
    </w:rPr>
  </w:style>
  <w:style w:type="paragraph" w:styleId="ListeParagraf">
    <w:name w:val="List Paragraph"/>
    <w:basedOn w:val="Normal"/>
    <w:link w:val="ListeParagrafChar"/>
    <w:uiPriority w:val="34"/>
    <w:qFormat/>
    <w:rsid w:val="007A1096"/>
    <w:pPr>
      <w:ind w:left="720"/>
      <w:contextualSpacing/>
    </w:pPr>
  </w:style>
  <w:style w:type="character" w:styleId="Kpr">
    <w:name w:val="Hyperlink"/>
    <w:basedOn w:val="VarsaylanParagrafYazTipi"/>
    <w:uiPriority w:val="99"/>
    <w:unhideWhenUsed/>
    <w:rsid w:val="00D3752C"/>
    <w:rPr>
      <w:color w:val="0563C1" w:themeColor="hyperlink"/>
      <w:u w:val="single"/>
    </w:rPr>
  </w:style>
  <w:style w:type="paragraph" w:styleId="BalonMetni">
    <w:name w:val="Balloon Text"/>
    <w:basedOn w:val="Normal"/>
    <w:link w:val="BalonMetniChar"/>
    <w:uiPriority w:val="99"/>
    <w:semiHidden/>
    <w:unhideWhenUsed/>
    <w:rsid w:val="002A0704"/>
    <w:pPr>
      <w:spacing w:before="0"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A0704"/>
    <w:rPr>
      <w:rFonts w:ascii="Tahoma" w:hAnsi="Tahoma" w:cs="Tahoma"/>
      <w:sz w:val="16"/>
      <w:szCs w:val="16"/>
    </w:rPr>
  </w:style>
  <w:style w:type="character" w:styleId="zlenenKpr">
    <w:name w:val="FollowedHyperlink"/>
    <w:basedOn w:val="VarsaylanParagrafYazTipi"/>
    <w:uiPriority w:val="99"/>
    <w:semiHidden/>
    <w:unhideWhenUsed/>
    <w:rsid w:val="005C14B9"/>
    <w:rPr>
      <w:color w:val="954F72" w:themeColor="followedHyperlink"/>
      <w:u w:val="single"/>
    </w:rPr>
  </w:style>
  <w:style w:type="character" w:customStyle="1" w:styleId="ListeParagrafChar">
    <w:name w:val="Liste Paragraf Char"/>
    <w:basedOn w:val="VarsaylanParagrafYazTipi"/>
    <w:link w:val="ListeParagraf"/>
    <w:uiPriority w:val="34"/>
    <w:rsid w:val="00603D4A"/>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s://paylasim.dsi.gov.tr/DaireBaskanliklari/TAKK/akreditasyon/Gncel%20Standartlar/Forms/AllItems.aspx"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turkiye.gov.tr/devlet-su-isleri-ebys" TargetMode="Externa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6807f23d-9adf-4297-b455-3f1cbb06756c">ZTRF6UCTME4S-96-6527</_dlc_DocId>
    <_dlc_DocIdUrl xmlns="6807f23d-9adf-4297-b455-3f1cbb06756c">
      <Url>https://paylasim.dsi.gov.tr/DaireBaskanliklari/TAKK/akreditasyon/_layouts/15/DocIdRedir.aspx?ID=ZTRF6UCTME4S-96-6527</Url>
      <Description>ZTRF6UCTME4S-96-6527</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Belge" ma:contentTypeID="0x0101000AEB72A43C0D9944A18732C140996BEF" ma:contentTypeVersion="1" ma:contentTypeDescription="Yeni belge oluşturun." ma:contentTypeScope="" ma:versionID="b24cf7f0144e77356177487065bc16ed">
  <xsd:schema xmlns:xsd="http://www.w3.org/2001/XMLSchema" xmlns:xs="http://www.w3.org/2001/XMLSchema" xmlns:p="http://schemas.microsoft.com/office/2006/metadata/properties" xmlns:ns2="6807f23d-9adf-4297-b455-3f1cbb06756c" targetNamespace="http://schemas.microsoft.com/office/2006/metadata/properties" ma:root="true" ma:fieldsID="76cc10ec5f0104505efdd28cdbb73214" ns2:_="">
    <xsd:import namespace="6807f23d-9adf-4297-b455-3f1cbb06756c"/>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07f23d-9adf-4297-b455-3f1cbb06756c" elementFormDefault="qualified">
    <xsd:import namespace="http://schemas.microsoft.com/office/2006/documentManagement/types"/>
    <xsd:import namespace="http://schemas.microsoft.com/office/infopath/2007/PartnerControls"/>
    <xsd:element name="_dlc_DocId" ma:index="8" nillable="true" ma:displayName="Belge Kimliği Değeri" ma:description="Bu öğeye atanan belge kimliğinin değeri." ma:internalName="_dlc_DocId" ma:readOnly="true">
      <xsd:simpleType>
        <xsd:restriction base="dms:Text"/>
      </xsd:simpleType>
    </xsd:element>
    <xsd:element name="_dlc_DocIdUrl" ma:index="9" nillable="true" ma:displayName="Belge Kimliği" ma:description="Bu belgeye yönelik kalıcı bağlantı."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Kalıcı Kimlik" ma:description="Eklerken kimliği koru." ma:hidden="true" ma:internalName="_dlc_DocIdPersistId" ma:readOnly="true">
      <xsd:simpleType>
        <xsd:restriction base="dms:Boolean"/>
      </xsd:simpleType>
    </xsd:element>
    <xsd:element name="SharedWithUsers" ma:index="11" nillable="true" ma:displayName="Paylaşılanl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103C68-3EB4-424E-B9F8-F2EA0A9C3D5B}">
  <ds:schemaRefs>
    <ds:schemaRef ds:uri="http://schemas.microsoft.com/sharepoint/v3/contenttype/forms"/>
  </ds:schemaRefs>
</ds:datastoreItem>
</file>

<file path=customXml/itemProps2.xml><?xml version="1.0" encoding="utf-8"?>
<ds:datastoreItem xmlns:ds="http://schemas.openxmlformats.org/officeDocument/2006/customXml" ds:itemID="{DBC5D21D-200A-4C20-8CB0-47B56630B338}">
  <ds:schemaRefs>
    <ds:schemaRef ds:uri="http://schemas.microsoft.com/office/2006/metadata/properties"/>
    <ds:schemaRef ds:uri="http://schemas.microsoft.com/office/infopath/2007/PartnerControls"/>
    <ds:schemaRef ds:uri="6807f23d-9adf-4297-b455-3f1cbb06756c"/>
  </ds:schemaRefs>
</ds:datastoreItem>
</file>

<file path=customXml/itemProps3.xml><?xml version="1.0" encoding="utf-8"?>
<ds:datastoreItem xmlns:ds="http://schemas.openxmlformats.org/officeDocument/2006/customXml" ds:itemID="{8BEDC250-6E7B-4441-B647-66E5F51E48A2}">
  <ds:schemaRefs>
    <ds:schemaRef ds:uri="http://schemas.microsoft.com/sharepoint/events"/>
  </ds:schemaRefs>
</ds:datastoreItem>
</file>

<file path=customXml/itemProps4.xml><?xml version="1.0" encoding="utf-8"?>
<ds:datastoreItem xmlns:ds="http://schemas.openxmlformats.org/officeDocument/2006/customXml" ds:itemID="{F22C2AC0-111A-40DD-993A-0801A176EB56}">
  <ds:schemaRefs>
    <ds:schemaRef ds:uri="http://schemas.openxmlformats.org/officeDocument/2006/bibliography"/>
  </ds:schemaRefs>
</ds:datastoreItem>
</file>

<file path=customXml/itemProps5.xml><?xml version="1.0" encoding="utf-8"?>
<ds:datastoreItem xmlns:ds="http://schemas.openxmlformats.org/officeDocument/2006/customXml" ds:itemID="{AD139B4A-2C5B-4129-87D0-292AEBDFD6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07f23d-9adf-4297-b455-3f1cbb0675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268</TotalTime>
  <Pages>18</Pages>
  <Words>6203</Words>
  <Characters>35358</Characters>
  <Application>Microsoft Office Word</Application>
  <DocSecurity>0</DocSecurity>
  <Lines>294</Lines>
  <Paragraphs>82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41479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Hatice Kaya</dc:creator>
  <cp:keywords/>
  <dc:description/>
  <cp:lastModifiedBy>Oya Sümer</cp:lastModifiedBy>
  <cp:revision>59</cp:revision>
  <dcterms:created xsi:type="dcterms:W3CDTF">2024-10-24T11:52:00Z</dcterms:created>
  <dcterms:modified xsi:type="dcterms:W3CDTF">2026-03-11T13:09:00Z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cb254c11-a800-44ef-afcc-eb31a74388d2</vt:lpwstr>
  </property>
  <property fmtid="{D5CDD505-2E9C-101B-9397-08002B2CF9AE}" pid="3" name="ContentTypeId">
    <vt:lpwstr>0x0101000AEB72A43C0D9944A18732C140996BEF</vt:lpwstr>
  </property>
</Properties>
</file>